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D7F52" w14:textId="28A4B927" w:rsidR="00972EC7" w:rsidRPr="00E502C9" w:rsidRDefault="00972EC7" w:rsidP="00B23D60">
      <w:pPr>
        <w:pStyle w:val="Kop1"/>
        <w:numPr>
          <w:ilvl w:val="0"/>
          <w:numId w:val="0"/>
        </w:numPr>
        <w:tabs>
          <w:tab w:val="left" w:pos="-4253"/>
        </w:tabs>
        <w:spacing w:line="240" w:lineRule="exact"/>
        <w:rPr>
          <w:rFonts w:ascii="Arial" w:hAnsi="Arial" w:cs="Arial"/>
          <w:bCs w:val="0"/>
          <w:caps w:val="0"/>
        </w:rPr>
      </w:pPr>
      <w:bookmarkStart w:id="0" w:name="_Toc259026194"/>
      <w:bookmarkStart w:id="1" w:name="_Toc259026317"/>
      <w:bookmarkStart w:id="2" w:name="_Toc260661807"/>
      <w:bookmarkStart w:id="3" w:name="_Toc367105421"/>
      <w:bookmarkStart w:id="4" w:name="_Toc39755376"/>
      <w:r w:rsidRPr="00E502C9">
        <w:rPr>
          <w:rFonts w:ascii="Arial" w:hAnsi="Arial" w:cs="Arial"/>
          <w:bCs w:val="0"/>
          <w:caps w:val="0"/>
        </w:rPr>
        <w:t>BIJLAGE III</w:t>
      </w:r>
      <w:r w:rsidRPr="00E502C9">
        <w:rPr>
          <w:rFonts w:ascii="Arial" w:hAnsi="Arial" w:cs="Arial"/>
          <w:bCs w:val="0"/>
          <w:caps w:val="0"/>
        </w:rPr>
        <w:tab/>
        <w:t>LIJST VAN EISEN</w:t>
      </w:r>
      <w:bookmarkEnd w:id="0"/>
      <w:bookmarkEnd w:id="1"/>
      <w:bookmarkEnd w:id="2"/>
      <w:bookmarkEnd w:id="3"/>
      <w:bookmarkEnd w:id="4"/>
    </w:p>
    <w:p w14:paraId="307A2DE7" w14:textId="77777777" w:rsidR="00972EC7" w:rsidRPr="00E502C9" w:rsidRDefault="00972EC7" w:rsidP="00972EC7">
      <w:pPr>
        <w:rPr>
          <w:rFonts w:ascii="Arial" w:hAnsi="Arial" w:cs="Arial"/>
        </w:rPr>
      </w:pPr>
    </w:p>
    <w:p w14:paraId="5A3FCAD6" w14:textId="77777777" w:rsidR="00972EC7" w:rsidRPr="00E502C9" w:rsidRDefault="00972EC7" w:rsidP="00972EC7">
      <w:pPr>
        <w:ind w:left="567"/>
        <w:rPr>
          <w:rFonts w:ascii="Arial" w:hAnsi="Arial" w:cs="Arial"/>
        </w:rPr>
      </w:pPr>
      <w:r w:rsidRPr="00E502C9">
        <w:rPr>
          <w:rFonts w:ascii="Arial" w:hAnsi="Arial" w:cs="Arial"/>
        </w:rPr>
        <w:t>U dient deze bijlage ingevuld bij uw inschrijving te voegen, zodat gecontroleerd kan worden of uw inschrijving aan deze eisen voldoet.</w:t>
      </w:r>
    </w:p>
    <w:p w14:paraId="5C555E5D" w14:textId="77777777" w:rsidR="00972EC7" w:rsidRPr="00E502C9" w:rsidRDefault="00972EC7" w:rsidP="00972EC7">
      <w:pPr>
        <w:ind w:left="567"/>
        <w:rPr>
          <w:rFonts w:ascii="Arial" w:hAnsi="Arial" w:cs="Arial"/>
        </w:rPr>
      </w:pPr>
    </w:p>
    <w:p w14:paraId="521201D5" w14:textId="77777777" w:rsidR="000F76DE" w:rsidRPr="00E502C9" w:rsidRDefault="000F76DE" w:rsidP="000F76DE">
      <w:pPr>
        <w:ind w:left="567"/>
        <w:rPr>
          <w:rFonts w:ascii="Arial" w:hAnsi="Arial" w:cs="Arial"/>
        </w:rPr>
      </w:pPr>
      <w:r w:rsidRPr="00E502C9">
        <w:rPr>
          <w:rFonts w:ascii="Arial" w:hAnsi="Arial" w:cs="Arial"/>
        </w:rPr>
        <w:t xml:space="preserve">De inschrijver dient </w:t>
      </w:r>
      <w:r w:rsidRPr="00E502C9">
        <w:rPr>
          <w:rFonts w:ascii="Arial" w:hAnsi="Arial" w:cs="Arial"/>
          <w:b/>
        </w:rPr>
        <w:t>zonder voorbehoud</w:t>
      </w:r>
      <w:r w:rsidRPr="00E502C9">
        <w:rPr>
          <w:rFonts w:ascii="Arial" w:hAnsi="Arial" w:cs="Arial"/>
        </w:rPr>
        <w:t xml:space="preserve"> akkoord te gaan met onderstaande eisen. Wanneer de inschrijver niet akkoord gaat met (een onderdeel van) </w:t>
      </w:r>
      <w:r>
        <w:rPr>
          <w:rFonts w:ascii="Arial" w:hAnsi="Arial" w:cs="Arial"/>
        </w:rPr>
        <w:t xml:space="preserve">c.q. niet voldoet aan een </w:t>
      </w:r>
      <w:r w:rsidRPr="00E502C9">
        <w:rPr>
          <w:rFonts w:ascii="Arial" w:hAnsi="Arial" w:cs="Arial"/>
        </w:rPr>
        <w:t xml:space="preserve">eis dan leidt dat </w:t>
      </w:r>
      <w:r>
        <w:rPr>
          <w:rFonts w:ascii="Arial" w:hAnsi="Arial" w:cs="Arial"/>
        </w:rPr>
        <w:t xml:space="preserve">tot </w:t>
      </w:r>
      <w:r w:rsidRPr="00E502C9">
        <w:rPr>
          <w:rFonts w:ascii="Arial" w:hAnsi="Arial" w:cs="Arial"/>
        </w:rPr>
        <w:t xml:space="preserve">uitsluiting van de verdere procedure vanwege een niet </w:t>
      </w:r>
      <w:proofErr w:type="spellStart"/>
      <w:r w:rsidRPr="00E502C9">
        <w:rPr>
          <w:rFonts w:ascii="Arial" w:hAnsi="Arial" w:cs="Arial"/>
        </w:rPr>
        <w:t>besteksconforme</w:t>
      </w:r>
      <w:proofErr w:type="spellEnd"/>
      <w:r w:rsidRPr="00E502C9">
        <w:rPr>
          <w:rFonts w:ascii="Arial" w:hAnsi="Arial" w:cs="Arial"/>
        </w:rPr>
        <w:t xml:space="preserve"> inschrijving.</w:t>
      </w:r>
    </w:p>
    <w:p w14:paraId="17DD1F60" w14:textId="77777777" w:rsidR="00972EC7" w:rsidRPr="00E502C9" w:rsidRDefault="00972EC7" w:rsidP="00972EC7">
      <w:pPr>
        <w:ind w:left="567"/>
        <w:rPr>
          <w:rFonts w:ascii="Arial" w:hAnsi="Arial" w:cs="Arial"/>
        </w:rPr>
      </w:pPr>
    </w:p>
    <w:p w14:paraId="190954EF" w14:textId="77777777" w:rsidR="00972EC7" w:rsidRPr="00E502C9" w:rsidRDefault="00972EC7" w:rsidP="00972EC7">
      <w:pPr>
        <w:ind w:left="567"/>
        <w:rPr>
          <w:rFonts w:ascii="Arial" w:hAnsi="Arial" w:cs="Arial"/>
          <w:iCs/>
          <w:szCs w:val="20"/>
        </w:rPr>
      </w:pPr>
      <w:r w:rsidRPr="00E502C9">
        <w:rPr>
          <w:rFonts w:ascii="Arial" w:hAnsi="Arial" w:cs="Arial"/>
          <w:iCs/>
          <w:szCs w:val="20"/>
        </w:rPr>
        <w:t xml:space="preserve">Alle kosten die de </w:t>
      </w:r>
      <w:r w:rsidR="00DB0683">
        <w:rPr>
          <w:rFonts w:ascii="Arial" w:hAnsi="Arial" w:cs="Arial"/>
          <w:iCs/>
          <w:szCs w:val="20"/>
        </w:rPr>
        <w:t>inschrijver die</w:t>
      </w:r>
      <w:r w:rsidR="00817BAB">
        <w:rPr>
          <w:rFonts w:ascii="Arial" w:hAnsi="Arial" w:cs="Arial"/>
          <w:iCs/>
          <w:szCs w:val="20"/>
        </w:rPr>
        <w:t>nt</w:t>
      </w:r>
      <w:r w:rsidR="00DB0683">
        <w:rPr>
          <w:rFonts w:ascii="Arial" w:hAnsi="Arial" w:cs="Arial"/>
          <w:iCs/>
          <w:szCs w:val="20"/>
        </w:rPr>
        <w:t xml:space="preserve"> te maken om aan de hieronder gestelde eisen te voldoen </w:t>
      </w:r>
      <w:r w:rsidRPr="00E502C9">
        <w:rPr>
          <w:rFonts w:ascii="Arial" w:hAnsi="Arial" w:cs="Arial"/>
          <w:iCs/>
          <w:szCs w:val="20"/>
        </w:rPr>
        <w:t xml:space="preserve">dienen verrekend te zijn in </w:t>
      </w:r>
      <w:r w:rsidR="00DB0683">
        <w:rPr>
          <w:rFonts w:ascii="Arial" w:hAnsi="Arial" w:cs="Arial"/>
          <w:iCs/>
          <w:szCs w:val="20"/>
        </w:rPr>
        <w:t>zijn p</w:t>
      </w:r>
      <w:r w:rsidRPr="00E502C9">
        <w:rPr>
          <w:rFonts w:ascii="Arial" w:hAnsi="Arial" w:cs="Arial"/>
          <w:iCs/>
          <w:szCs w:val="20"/>
        </w:rPr>
        <w:t>rijs</w:t>
      </w:r>
      <w:r w:rsidR="00DB0683">
        <w:rPr>
          <w:rFonts w:ascii="Arial" w:hAnsi="Arial" w:cs="Arial"/>
          <w:iCs/>
          <w:szCs w:val="20"/>
        </w:rPr>
        <w:t>a</w:t>
      </w:r>
      <w:bookmarkStart w:id="5" w:name="_GoBack"/>
      <w:bookmarkEnd w:id="5"/>
      <w:r w:rsidR="00DB0683">
        <w:rPr>
          <w:rFonts w:ascii="Arial" w:hAnsi="Arial" w:cs="Arial"/>
          <w:iCs/>
          <w:szCs w:val="20"/>
        </w:rPr>
        <w:t xml:space="preserve">anbieding </w:t>
      </w:r>
      <w:r w:rsidRPr="00E502C9">
        <w:rPr>
          <w:rFonts w:ascii="Arial" w:hAnsi="Arial" w:cs="Arial"/>
          <w:iCs/>
          <w:szCs w:val="20"/>
        </w:rPr>
        <w:t xml:space="preserve">(conform </w:t>
      </w:r>
      <w:r w:rsidRPr="003F0046">
        <w:rPr>
          <w:rFonts w:ascii="Arial" w:hAnsi="Arial" w:cs="Arial"/>
          <w:i/>
          <w:iCs/>
          <w:szCs w:val="20"/>
        </w:rPr>
        <w:t xml:space="preserve">Bijlage II </w:t>
      </w:r>
      <w:r w:rsidR="00545CEE">
        <w:rPr>
          <w:rFonts w:ascii="Arial" w:hAnsi="Arial" w:cs="Arial"/>
          <w:i/>
          <w:iCs/>
          <w:szCs w:val="20"/>
        </w:rPr>
        <w:t>Inschrijvingsbiljet</w:t>
      </w:r>
      <w:r w:rsidRPr="00E502C9">
        <w:rPr>
          <w:rFonts w:ascii="Arial" w:hAnsi="Arial" w:cs="Arial"/>
          <w:iCs/>
          <w:szCs w:val="20"/>
        </w:rPr>
        <w:t xml:space="preserve">). Met andere woorden </w:t>
      </w:r>
      <w:r w:rsidR="00DB0683">
        <w:rPr>
          <w:rFonts w:ascii="Arial" w:hAnsi="Arial" w:cs="Arial"/>
          <w:iCs/>
          <w:szCs w:val="20"/>
        </w:rPr>
        <w:t>er</w:t>
      </w:r>
      <w:r w:rsidRPr="00E502C9">
        <w:rPr>
          <w:rFonts w:ascii="Arial" w:hAnsi="Arial" w:cs="Arial"/>
          <w:iCs/>
          <w:szCs w:val="20"/>
        </w:rPr>
        <w:t xml:space="preserve"> kunnen geen andere / additionele kosten in rekening gebracht worden, dan de kosten die zijn vermeld in de prijsopgave. </w:t>
      </w:r>
    </w:p>
    <w:p w14:paraId="160C0B00" w14:textId="77777777" w:rsidR="00972EC7" w:rsidRDefault="00972EC7" w:rsidP="00972EC7">
      <w:pPr>
        <w:rPr>
          <w:rFonts w:ascii="Arial" w:hAnsi="Arial" w:cs="Arial"/>
        </w:rPr>
      </w:pPr>
    </w:p>
    <w:p w14:paraId="670EBEFD" w14:textId="77777777" w:rsidR="00972EC7" w:rsidRPr="00E502C9" w:rsidRDefault="00972EC7" w:rsidP="00972EC7">
      <w:pPr>
        <w:rPr>
          <w:rFonts w:ascii="Arial" w:hAnsi="Arial" w:cs="Arial"/>
        </w:rPr>
      </w:pPr>
    </w:p>
    <w:tbl>
      <w:tblPr>
        <w:tblW w:w="8505" w:type="dxa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7512"/>
      </w:tblGrid>
      <w:tr w:rsidR="00FA1D3F" w:rsidRPr="00E502C9" w14:paraId="4E3C59D8" w14:textId="77777777" w:rsidTr="4FC9180C">
        <w:tc>
          <w:tcPr>
            <w:tcW w:w="993" w:type="dxa"/>
            <w:tcBorders>
              <w:top w:val="single" w:sz="12" w:space="0" w:color="808080" w:themeColor="text1" w:themeTint="7F"/>
              <w:left w:val="single" w:sz="12" w:space="0" w:color="808080" w:themeColor="text1" w:themeTint="7F"/>
              <w:bottom w:val="single" w:sz="12" w:space="0" w:color="808080" w:themeColor="text1" w:themeTint="7F"/>
              <w:right w:val="single" w:sz="12" w:space="0" w:color="808080" w:themeColor="text1" w:themeTint="7F"/>
            </w:tcBorders>
            <w:shd w:val="clear" w:color="auto" w:fill="CCCCCC"/>
          </w:tcPr>
          <w:p w14:paraId="3BC1CE65" w14:textId="77777777" w:rsidR="00FA1D3F" w:rsidRPr="00E502C9" w:rsidRDefault="00FA1D3F" w:rsidP="00972EC7">
            <w:pPr>
              <w:spacing w:before="90" w:after="54"/>
              <w:rPr>
                <w:rFonts w:ascii="Arial" w:hAnsi="Arial" w:cs="Arial"/>
                <w:b/>
                <w:bCs/>
                <w:szCs w:val="20"/>
              </w:rPr>
            </w:pPr>
            <w:r w:rsidRPr="00E502C9">
              <w:rPr>
                <w:rFonts w:ascii="Arial" w:hAnsi="Arial" w:cs="Arial"/>
                <w:b/>
                <w:bCs/>
                <w:szCs w:val="20"/>
              </w:rPr>
              <w:t xml:space="preserve">  </w:t>
            </w:r>
            <w:proofErr w:type="spellStart"/>
            <w:r w:rsidRPr="00E502C9">
              <w:rPr>
                <w:rFonts w:ascii="Arial" w:hAnsi="Arial" w:cs="Arial"/>
                <w:b/>
                <w:bCs/>
                <w:szCs w:val="20"/>
              </w:rPr>
              <w:t>Volgnr</w:t>
            </w:r>
            <w:proofErr w:type="spellEnd"/>
            <w:r w:rsidRPr="00E502C9">
              <w:rPr>
                <w:rFonts w:ascii="Arial" w:hAnsi="Arial" w:cs="Arial"/>
                <w:b/>
                <w:bCs/>
                <w:szCs w:val="20"/>
              </w:rPr>
              <w:t>.</w:t>
            </w:r>
          </w:p>
        </w:tc>
        <w:tc>
          <w:tcPr>
            <w:tcW w:w="7512" w:type="dxa"/>
            <w:tcBorders>
              <w:top w:val="single" w:sz="12" w:space="0" w:color="808080" w:themeColor="text1" w:themeTint="7F"/>
              <w:left w:val="single" w:sz="12" w:space="0" w:color="808080" w:themeColor="text1" w:themeTint="7F"/>
              <w:bottom w:val="single" w:sz="12" w:space="0" w:color="808080" w:themeColor="text1" w:themeTint="7F"/>
              <w:right w:val="single" w:sz="12" w:space="0" w:color="808080" w:themeColor="text1" w:themeTint="7F"/>
            </w:tcBorders>
            <w:shd w:val="clear" w:color="auto" w:fill="CCCCCC"/>
          </w:tcPr>
          <w:p w14:paraId="1517D468" w14:textId="77777777" w:rsidR="00FA1D3F" w:rsidRPr="00E502C9" w:rsidRDefault="00FA1D3F" w:rsidP="00972EC7">
            <w:pPr>
              <w:spacing w:before="90" w:after="54"/>
              <w:rPr>
                <w:rFonts w:ascii="Arial" w:hAnsi="Arial" w:cs="Arial"/>
                <w:b/>
                <w:bCs/>
                <w:szCs w:val="20"/>
              </w:rPr>
            </w:pPr>
            <w:r w:rsidRPr="00E502C9">
              <w:rPr>
                <w:rFonts w:ascii="Arial" w:hAnsi="Arial" w:cs="Arial"/>
                <w:b/>
                <w:bCs/>
                <w:szCs w:val="20"/>
              </w:rPr>
              <w:t xml:space="preserve">  Eis</w:t>
            </w:r>
          </w:p>
        </w:tc>
      </w:tr>
      <w:tr w:rsidR="00FA1D3F" w:rsidRPr="00E502C9" w14:paraId="14AA6D54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7C4F98EB" w14:textId="77777777" w:rsidR="00FA1D3F" w:rsidRPr="00E502C9" w:rsidRDefault="00121ADC" w:rsidP="008A66C1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Algemeen</w:t>
            </w:r>
          </w:p>
        </w:tc>
      </w:tr>
      <w:tr w:rsidR="00FA1D3F" w:rsidRPr="00003071" w14:paraId="4A2A4547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6930F007" w14:textId="77777777" w:rsidR="00FA1D3F" w:rsidRPr="00A33C3A" w:rsidRDefault="00FA1D3F" w:rsidP="0007731D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15752572" w14:textId="77777777" w:rsidR="0078154E" w:rsidRPr="00244565" w:rsidRDefault="00BB7825" w:rsidP="00E2693D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</w:rPr>
            </w:pPr>
            <w:r w:rsidRPr="00244565">
              <w:rPr>
                <w:rFonts w:ascii="Arial" w:hAnsi="Arial" w:cs="Arial"/>
              </w:rPr>
              <w:t xml:space="preserve">Alle te leveren dienstverlening dient </w:t>
            </w:r>
            <w:r w:rsidR="00003071" w:rsidRPr="00244565">
              <w:rPr>
                <w:rFonts w:ascii="Arial" w:hAnsi="Arial" w:cs="Arial"/>
              </w:rPr>
              <w:t xml:space="preserve">te </w:t>
            </w:r>
            <w:r w:rsidR="0078154E" w:rsidRPr="00244565">
              <w:rPr>
                <w:rFonts w:ascii="Arial" w:hAnsi="Arial" w:cs="Arial"/>
              </w:rPr>
              <w:t xml:space="preserve">voldoen aan alle van </w:t>
            </w:r>
            <w:r w:rsidR="0078154E" w:rsidRPr="00244565">
              <w:rPr>
                <w:rFonts w:ascii="Arial" w:hAnsi="Arial" w:cs="Arial"/>
                <w:szCs w:val="20"/>
              </w:rPr>
              <w:t xml:space="preserve">toepassing zijnde Nederlandse en Europese </w:t>
            </w:r>
            <w:r w:rsidR="0078154E" w:rsidRPr="00244565">
              <w:rPr>
                <w:rFonts w:ascii="Arial" w:hAnsi="Arial" w:cs="Arial"/>
                <w:szCs w:val="20"/>
                <w:u w:val="single"/>
              </w:rPr>
              <w:t>wettelijke</w:t>
            </w:r>
            <w:r w:rsidR="0078154E" w:rsidRPr="00244565">
              <w:rPr>
                <w:rFonts w:ascii="Arial" w:hAnsi="Arial" w:cs="Arial"/>
                <w:szCs w:val="20"/>
              </w:rPr>
              <w:t xml:space="preserve"> bepalingen, voorschriften, normen en richtlijnen, geldend op het moment van levering aan gemeente Peel en Maas</w:t>
            </w:r>
            <w:r w:rsidR="00003071" w:rsidRPr="00244565">
              <w:rPr>
                <w:rFonts w:ascii="Arial" w:hAnsi="Arial" w:cs="Arial"/>
                <w:szCs w:val="20"/>
              </w:rPr>
              <w:t>.</w:t>
            </w:r>
          </w:p>
        </w:tc>
      </w:tr>
      <w:tr w:rsidR="00E2693D" w:rsidRPr="00E502C9" w14:paraId="22761BE0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52B09DD7" w14:textId="77777777" w:rsidR="00E2693D" w:rsidRPr="00A33C3A" w:rsidRDefault="00E2693D" w:rsidP="00E2693D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  <w:shd w:val="clear" w:color="auto" w:fill="FFFFFF" w:themeFill="background1"/>
          </w:tcPr>
          <w:p w14:paraId="5CA43445" w14:textId="77777777" w:rsidR="00E2693D" w:rsidRPr="00A33C3A" w:rsidRDefault="00E2693D" w:rsidP="00E2693D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0"/>
              </w:rPr>
              <w:t xml:space="preserve">Onder andere zal </w:t>
            </w:r>
            <w:r w:rsidRPr="00E2693D">
              <w:rPr>
                <w:rFonts w:ascii="Arial" w:hAnsi="Arial" w:cs="Arial"/>
                <w:szCs w:val="20"/>
              </w:rPr>
              <w:t>Opdrachtnemer bij het verwerken van persoonsgegevens de AVG en de overige toepasselijke privacy wet- en regelgeving naleven.</w:t>
            </w:r>
          </w:p>
        </w:tc>
      </w:tr>
      <w:tr w:rsidR="00E2693D" w:rsidRPr="00E502C9" w14:paraId="42A6B6DD" w14:textId="77777777" w:rsidTr="4FC9180C">
        <w:tc>
          <w:tcPr>
            <w:tcW w:w="8505" w:type="dxa"/>
            <w:gridSpan w:val="2"/>
            <w:shd w:val="clear" w:color="auto" w:fill="auto"/>
          </w:tcPr>
          <w:p w14:paraId="28182DED" w14:textId="6DF98CE5" w:rsidR="00E2693D" w:rsidRPr="00244565" w:rsidRDefault="00625138" w:rsidP="005B4FE7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NB: </w:t>
            </w:r>
            <w:r w:rsidRPr="0078154E">
              <w:rPr>
                <w:rFonts w:ascii="Arial" w:hAnsi="Arial" w:cs="Arial"/>
                <w:sz w:val="18"/>
                <w:szCs w:val="18"/>
              </w:rPr>
              <w:t xml:space="preserve">Wanneer één van navolgende eisen ertoe zouden leiden dat onmogelijk </w:t>
            </w:r>
            <w:r>
              <w:rPr>
                <w:rFonts w:ascii="Arial" w:hAnsi="Arial" w:cs="Arial"/>
                <w:sz w:val="18"/>
                <w:szCs w:val="18"/>
              </w:rPr>
              <w:t>nog</w:t>
            </w:r>
            <w:r w:rsidRPr="0078154E">
              <w:rPr>
                <w:rFonts w:ascii="Arial" w:hAnsi="Arial" w:cs="Arial"/>
                <w:sz w:val="18"/>
                <w:szCs w:val="18"/>
              </w:rPr>
              <w:t xml:space="preserve"> aan alle van toepassing zijnde Nederlandse en Europese wettelijke bepalingen, voorschriften, normen en richtlijnen kan </w:t>
            </w:r>
            <w:r>
              <w:rPr>
                <w:rFonts w:ascii="Arial" w:hAnsi="Arial" w:cs="Arial"/>
                <w:sz w:val="18"/>
                <w:szCs w:val="18"/>
              </w:rPr>
              <w:t xml:space="preserve">worden </w:t>
            </w:r>
            <w:r w:rsidRPr="0078154E">
              <w:rPr>
                <w:rFonts w:ascii="Arial" w:hAnsi="Arial" w:cs="Arial"/>
                <w:sz w:val="18"/>
                <w:szCs w:val="18"/>
              </w:rPr>
              <w:t>vold</w:t>
            </w:r>
            <w:r>
              <w:rPr>
                <w:rFonts w:ascii="Arial" w:hAnsi="Arial" w:cs="Arial"/>
                <w:sz w:val="18"/>
                <w:szCs w:val="18"/>
              </w:rPr>
              <w:t>aan</w:t>
            </w:r>
            <w:r w:rsidRPr="0078154E">
              <w:rPr>
                <w:rFonts w:ascii="Arial" w:hAnsi="Arial" w:cs="Arial"/>
                <w:sz w:val="18"/>
                <w:szCs w:val="18"/>
              </w:rPr>
              <w:t xml:space="preserve">, dan dient inschrijver de aanbestedende dienst hiervan per omgaande op de hoogte te stellen door het stellen van een vraag (zie </w:t>
            </w:r>
            <w:r w:rsidR="005B4FE7">
              <w:rPr>
                <w:rFonts w:ascii="Arial" w:hAnsi="Arial" w:cs="Arial"/>
                <w:sz w:val="18"/>
                <w:szCs w:val="18"/>
              </w:rPr>
              <w:t>3.2</w:t>
            </w:r>
            <w:r w:rsidRPr="0078154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C4BC2" w:rsidRPr="00E502C9" w14:paraId="20AF1F92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0F288626" w14:textId="77777777" w:rsidR="00FC4BC2" w:rsidRPr="00FC4BC2" w:rsidRDefault="00FC4BC2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BC2">
              <w:rPr>
                <w:rFonts w:ascii="Arial" w:hAnsi="Arial" w:cs="Arial"/>
                <w:b/>
                <w:bCs/>
                <w:sz w:val="20"/>
                <w:szCs w:val="20"/>
              </w:rPr>
              <w:t>Randvoorwaarden</w:t>
            </w:r>
          </w:p>
        </w:tc>
      </w:tr>
      <w:tr w:rsidR="00FC4BC2" w:rsidRPr="00E502C9" w14:paraId="045C1E76" w14:textId="77777777" w:rsidTr="4FC9180C">
        <w:tc>
          <w:tcPr>
            <w:tcW w:w="993" w:type="dxa"/>
            <w:shd w:val="clear" w:color="auto" w:fill="E6E6E6"/>
          </w:tcPr>
          <w:p w14:paraId="795AED9E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305AAE7A" w14:textId="77777777" w:rsidR="00FC4BC2" w:rsidRPr="0056241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</w:rPr>
            </w:pPr>
            <w:proofErr w:type="spellStart"/>
            <w:r w:rsidRPr="00562412">
              <w:rPr>
                <w:rFonts w:ascii="Arial" w:hAnsi="Arial" w:cs="Arial"/>
                <w:szCs w:val="20"/>
              </w:rPr>
              <w:t>TimeXtender</w:t>
            </w:r>
            <w:proofErr w:type="spellEnd"/>
            <w:r w:rsidRPr="00562412">
              <w:rPr>
                <w:rFonts w:ascii="Arial" w:hAnsi="Arial" w:cs="Arial"/>
                <w:szCs w:val="20"/>
              </w:rPr>
              <w:t xml:space="preserve"> Discovery Hub moet kunnen draaien op onze bestaande omgeving.</w:t>
            </w:r>
          </w:p>
          <w:p w14:paraId="21E43D56" w14:textId="77777777" w:rsidR="00FC4BC2" w:rsidRPr="00562412" w:rsidRDefault="4FC9180C" w:rsidP="4FC9180C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b/>
                <w:szCs w:val="20"/>
              </w:rPr>
            </w:pPr>
            <w:r w:rsidRPr="00562412">
              <w:rPr>
                <w:rFonts w:ascii="Arial" w:hAnsi="Arial" w:cs="Arial"/>
                <w:b/>
                <w:szCs w:val="20"/>
              </w:rPr>
              <w:t>Datawarehouse Database server:</w:t>
            </w:r>
          </w:p>
          <w:p w14:paraId="4C11DCDD" w14:textId="3A3ED7CA" w:rsidR="00FC4BC2" w:rsidRPr="00562412" w:rsidRDefault="4FC9180C" w:rsidP="4FC9180C">
            <w:pPr>
              <w:pStyle w:val="Lijstalinea"/>
              <w:numPr>
                <w:ilvl w:val="0"/>
                <w:numId w:val="47"/>
              </w:numPr>
              <w:tabs>
                <w:tab w:val="left" w:pos="142"/>
              </w:tabs>
              <w:spacing w:before="90" w:after="54"/>
              <w:rPr>
                <w:rFonts w:ascii="Arial" w:hAnsi="Arial" w:cs="Arial"/>
                <w:sz w:val="20"/>
                <w:szCs w:val="20"/>
              </w:rPr>
            </w:pPr>
            <w:r w:rsidRPr="00562412">
              <w:rPr>
                <w:rFonts w:ascii="Arial" w:hAnsi="Arial" w:cs="Arial"/>
                <w:sz w:val="20"/>
                <w:szCs w:val="20"/>
              </w:rPr>
              <w:t>Bij voorkeur Windows Server W2k19 – minimaal W2k16</w:t>
            </w:r>
          </w:p>
          <w:p w14:paraId="6452F535" w14:textId="77777777" w:rsidR="00FC4BC2" w:rsidRPr="00562412" w:rsidRDefault="4FC9180C" w:rsidP="4FC9180C">
            <w:pPr>
              <w:pStyle w:val="Lijstalinea"/>
              <w:numPr>
                <w:ilvl w:val="0"/>
                <w:numId w:val="47"/>
              </w:numPr>
              <w:tabs>
                <w:tab w:val="left" w:pos="142"/>
              </w:tabs>
              <w:spacing w:before="90" w:after="54"/>
              <w:rPr>
                <w:rFonts w:ascii="Arial" w:hAnsi="Arial" w:cs="Arial"/>
                <w:sz w:val="20"/>
                <w:szCs w:val="20"/>
              </w:rPr>
            </w:pPr>
            <w:r w:rsidRPr="00562412">
              <w:rPr>
                <w:rFonts w:ascii="Arial" w:hAnsi="Arial" w:cs="Arial"/>
                <w:sz w:val="20"/>
                <w:szCs w:val="20"/>
              </w:rPr>
              <w:t>SQL2016</w:t>
            </w:r>
          </w:p>
          <w:p w14:paraId="5D95D3CF" w14:textId="77777777" w:rsidR="00FC4BC2" w:rsidRPr="00562412" w:rsidRDefault="4FC9180C" w:rsidP="4FC9180C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b/>
                <w:szCs w:val="20"/>
              </w:rPr>
            </w:pPr>
            <w:r w:rsidRPr="00562412">
              <w:rPr>
                <w:rFonts w:ascii="Arial" w:hAnsi="Arial" w:cs="Arial"/>
                <w:b/>
                <w:szCs w:val="20"/>
              </w:rPr>
              <w:t>Applicatieserver</w:t>
            </w:r>
          </w:p>
          <w:p w14:paraId="57EB9912" w14:textId="3114ED64" w:rsidR="00FC4BC2" w:rsidRPr="0013720D" w:rsidRDefault="4FC9180C" w:rsidP="4FC9180C">
            <w:pPr>
              <w:pStyle w:val="Lijstalinea"/>
              <w:numPr>
                <w:ilvl w:val="0"/>
                <w:numId w:val="47"/>
              </w:numPr>
              <w:tabs>
                <w:tab w:val="left" w:pos="142"/>
              </w:tabs>
              <w:spacing w:before="90" w:after="54"/>
              <w:rPr>
                <w:rFonts w:ascii="Arial" w:hAnsi="Arial" w:cs="Arial"/>
              </w:rPr>
            </w:pPr>
            <w:r w:rsidRPr="00562412">
              <w:rPr>
                <w:rFonts w:ascii="Arial" w:hAnsi="Arial" w:cs="Arial"/>
                <w:sz w:val="20"/>
                <w:szCs w:val="20"/>
              </w:rPr>
              <w:t>Bij voorkeur W2k19 - minimaal W2k16</w:t>
            </w:r>
          </w:p>
        </w:tc>
      </w:tr>
      <w:tr w:rsidR="00FC4BC2" w:rsidRPr="00E502C9" w14:paraId="74607295" w14:textId="77777777" w:rsidTr="4FC9180C">
        <w:tc>
          <w:tcPr>
            <w:tcW w:w="993" w:type="dxa"/>
            <w:shd w:val="clear" w:color="auto" w:fill="E6E6E6"/>
          </w:tcPr>
          <w:p w14:paraId="5D093CF4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46743D4C" w14:textId="77777777" w:rsidR="00FC4BC2" w:rsidRPr="0013720D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</w:rPr>
            </w:pPr>
            <w:r w:rsidRPr="0013720D">
              <w:rPr>
                <w:rFonts w:ascii="Arial" w:hAnsi="Arial" w:cs="Arial"/>
                <w:szCs w:val="20"/>
              </w:rPr>
              <w:t xml:space="preserve">De inschrijver biedt de mogelijkheid om </w:t>
            </w:r>
            <w:proofErr w:type="spellStart"/>
            <w:r w:rsidRPr="0013720D">
              <w:rPr>
                <w:rFonts w:ascii="Arial" w:hAnsi="Arial" w:cs="Arial"/>
                <w:szCs w:val="20"/>
              </w:rPr>
              <w:t>TimeXtender</w:t>
            </w:r>
            <w:proofErr w:type="spellEnd"/>
            <w:r w:rsidRPr="0013720D">
              <w:rPr>
                <w:rFonts w:ascii="Arial" w:hAnsi="Arial" w:cs="Arial"/>
                <w:szCs w:val="20"/>
              </w:rPr>
              <w:t xml:space="preserve"> Discovery Hub On-</w:t>
            </w:r>
            <w:proofErr w:type="spellStart"/>
            <w:r w:rsidRPr="0013720D">
              <w:rPr>
                <w:rFonts w:ascii="Arial" w:hAnsi="Arial" w:cs="Arial"/>
                <w:szCs w:val="20"/>
              </w:rPr>
              <w:t>premise</w:t>
            </w:r>
            <w:proofErr w:type="spellEnd"/>
            <w:r w:rsidRPr="0013720D">
              <w:rPr>
                <w:rFonts w:ascii="Arial" w:hAnsi="Arial" w:cs="Arial"/>
                <w:szCs w:val="20"/>
              </w:rPr>
              <w:t xml:space="preserve"> te gebruiken.</w:t>
            </w:r>
          </w:p>
        </w:tc>
      </w:tr>
      <w:tr w:rsidR="00FC4BC2" w:rsidRPr="00E502C9" w14:paraId="6DE8815C" w14:textId="77777777" w:rsidTr="4FC9180C">
        <w:tc>
          <w:tcPr>
            <w:tcW w:w="993" w:type="dxa"/>
            <w:shd w:val="clear" w:color="auto" w:fill="E6E6E6"/>
          </w:tcPr>
          <w:p w14:paraId="3318C680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572CD4B1" w14:textId="5CC145A1" w:rsidR="00FC4BC2" w:rsidRPr="0013720D" w:rsidRDefault="4FC9180C" w:rsidP="4FC9180C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color w:val="FF0000"/>
              </w:rPr>
            </w:pPr>
            <w:r w:rsidRPr="4FC9180C">
              <w:rPr>
                <w:rFonts w:ascii="Arial" w:hAnsi="Arial" w:cs="Arial"/>
              </w:rPr>
              <w:t xml:space="preserve">De inschrijver biedt technische ondersteuning bij het inrichten van </w:t>
            </w:r>
            <w:proofErr w:type="spellStart"/>
            <w:r w:rsidRPr="4FC9180C">
              <w:rPr>
                <w:rFonts w:ascii="Arial" w:hAnsi="Arial" w:cs="Arial"/>
              </w:rPr>
              <w:t>VPN's</w:t>
            </w:r>
            <w:proofErr w:type="spellEnd"/>
            <w:r w:rsidRPr="4FC9180C">
              <w:rPr>
                <w:rFonts w:ascii="Arial" w:hAnsi="Arial" w:cs="Arial"/>
              </w:rPr>
              <w:t xml:space="preserve">, firewalls en </w:t>
            </w:r>
            <w:proofErr w:type="spellStart"/>
            <w:r w:rsidRPr="4FC9180C">
              <w:rPr>
                <w:rFonts w:ascii="Arial" w:hAnsi="Arial" w:cs="Arial"/>
              </w:rPr>
              <w:t>Azure</w:t>
            </w:r>
            <w:proofErr w:type="spellEnd"/>
            <w:r w:rsidRPr="4FC9180C">
              <w:rPr>
                <w:rFonts w:ascii="Arial" w:hAnsi="Arial" w:cs="Arial"/>
              </w:rPr>
              <w:t xml:space="preserve"> AD of ADFS-koppelingen.</w:t>
            </w:r>
          </w:p>
        </w:tc>
      </w:tr>
      <w:tr w:rsidR="00FC4BC2" w:rsidRPr="00E502C9" w14:paraId="1D5B1280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0BB79851" w14:textId="77777777" w:rsidR="00FC4BC2" w:rsidRPr="00FC4BC2" w:rsidRDefault="00FC4BC2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BC2">
              <w:rPr>
                <w:rFonts w:ascii="Arial" w:hAnsi="Arial" w:cs="Arial"/>
                <w:b/>
                <w:bCs/>
                <w:sz w:val="20"/>
                <w:szCs w:val="20"/>
              </w:rPr>
              <w:t>Licentie</w:t>
            </w:r>
          </w:p>
        </w:tc>
      </w:tr>
      <w:tr w:rsidR="00FC4BC2" w:rsidRPr="00E502C9" w14:paraId="474D07D8" w14:textId="77777777" w:rsidTr="4FC9180C">
        <w:tc>
          <w:tcPr>
            <w:tcW w:w="993" w:type="dxa"/>
            <w:shd w:val="clear" w:color="auto" w:fill="E6E6E6"/>
          </w:tcPr>
          <w:p w14:paraId="49E17F62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6AE0A5FF" w14:textId="43893F04" w:rsidR="00FC4BC2" w:rsidRPr="0013720D" w:rsidRDefault="00FC4BC2" w:rsidP="009122E1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</w:rPr>
            </w:pPr>
            <w:r w:rsidRPr="0013720D">
              <w:rPr>
                <w:rFonts w:ascii="Arial" w:hAnsi="Arial" w:cs="Arial"/>
                <w:szCs w:val="20"/>
              </w:rPr>
              <w:t xml:space="preserve">De inschrijver levert de licentie voor </w:t>
            </w:r>
            <w:proofErr w:type="spellStart"/>
            <w:r w:rsidRPr="0013720D">
              <w:rPr>
                <w:rFonts w:ascii="Arial" w:hAnsi="Arial" w:cs="Arial"/>
                <w:szCs w:val="20"/>
              </w:rPr>
              <w:t>TimeXtender</w:t>
            </w:r>
            <w:proofErr w:type="spellEnd"/>
            <w:r w:rsidRPr="0013720D">
              <w:rPr>
                <w:rFonts w:ascii="Arial" w:hAnsi="Arial" w:cs="Arial"/>
                <w:szCs w:val="20"/>
              </w:rPr>
              <w:t xml:space="preserve"> Discovery Hub gedurende de looptijd van de overeenkomst.</w:t>
            </w:r>
          </w:p>
        </w:tc>
      </w:tr>
      <w:tr w:rsidR="009122E1" w:rsidRPr="00E502C9" w14:paraId="35B685EC" w14:textId="77777777" w:rsidTr="4FC9180C">
        <w:tc>
          <w:tcPr>
            <w:tcW w:w="993" w:type="dxa"/>
            <w:shd w:val="clear" w:color="auto" w:fill="E6E6E6"/>
          </w:tcPr>
          <w:p w14:paraId="7848E364" w14:textId="77777777" w:rsidR="009122E1" w:rsidRPr="00FC4BC2" w:rsidRDefault="009122E1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1F485A22" w14:textId="533B393D" w:rsidR="009122E1" w:rsidRPr="0013720D" w:rsidRDefault="009122E1" w:rsidP="009122E1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</w:rPr>
            </w:pPr>
            <w:r w:rsidRPr="001D0E29">
              <w:rPr>
                <w:rFonts w:ascii="Arial" w:hAnsi="Arial" w:cs="Arial"/>
                <w:szCs w:val="20"/>
              </w:rPr>
              <w:t>Er wordt een overeenkomst voor onbepaalde tijd aangegaan, met de mogelijkheid om jaarlijks per 1 januari van het jaar de overeenkomst te beëindigen (op te zeggen) mits een opzegtermijn van tenminste 3 maanden in acht wordt gehouden.</w:t>
            </w:r>
            <w:r w:rsidRPr="001D0E29">
              <w:rPr>
                <w:rFonts w:ascii="Arial" w:hAnsi="Arial" w:cs="Arial"/>
                <w:szCs w:val="20"/>
              </w:rPr>
              <w:br/>
              <w:t>Reeds (vooruit)betaalde licentiekosten worden in dat geval niet door opdrachtnemer gerestitueerd.</w:t>
            </w:r>
          </w:p>
        </w:tc>
      </w:tr>
      <w:tr w:rsidR="009122E1" w:rsidRPr="00E502C9" w14:paraId="5E06E730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7D6736E1" w14:textId="77777777" w:rsidR="009122E1" w:rsidRPr="00FC4BC2" w:rsidRDefault="009122E1" w:rsidP="001F5C47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7BB15B42" w14:textId="01F95F8C" w:rsidR="009122E1" w:rsidRPr="005962EF" w:rsidRDefault="009122E1" w:rsidP="00111412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  <w:highlight w:val="cyan"/>
              </w:rPr>
            </w:pPr>
            <w:r w:rsidRPr="001F5C47">
              <w:rPr>
                <w:rFonts w:ascii="Arial" w:hAnsi="Arial" w:cs="Arial"/>
                <w:szCs w:val="20"/>
              </w:rPr>
              <w:t>Op het inschrij</w:t>
            </w:r>
            <w:r w:rsidR="00111412">
              <w:rPr>
                <w:rFonts w:ascii="Arial" w:hAnsi="Arial" w:cs="Arial"/>
                <w:szCs w:val="20"/>
              </w:rPr>
              <w:t>vings</w:t>
            </w:r>
            <w:r w:rsidRPr="001F5C47">
              <w:rPr>
                <w:rFonts w:ascii="Arial" w:hAnsi="Arial" w:cs="Arial"/>
                <w:szCs w:val="20"/>
              </w:rPr>
              <w:t xml:space="preserve">biljet (Bijlage II) dient een </w:t>
            </w:r>
            <w:r w:rsidR="00225F7D">
              <w:rPr>
                <w:rFonts w:ascii="Arial" w:hAnsi="Arial" w:cs="Arial"/>
                <w:szCs w:val="20"/>
              </w:rPr>
              <w:t xml:space="preserve">vaste </w:t>
            </w:r>
            <w:r w:rsidRPr="001F5C47">
              <w:rPr>
                <w:rFonts w:ascii="Arial" w:hAnsi="Arial" w:cs="Arial"/>
                <w:szCs w:val="20"/>
              </w:rPr>
              <w:t>prijs</w:t>
            </w:r>
            <w:r w:rsidR="00562412">
              <w:rPr>
                <w:rFonts w:ascii="Arial" w:hAnsi="Arial" w:cs="Arial"/>
                <w:szCs w:val="20"/>
              </w:rPr>
              <w:t xml:space="preserve"> van de licentie van </w:t>
            </w:r>
            <w:proofErr w:type="spellStart"/>
            <w:r w:rsidR="00562412">
              <w:rPr>
                <w:rFonts w:ascii="Arial" w:hAnsi="Arial" w:cs="Arial"/>
                <w:szCs w:val="20"/>
              </w:rPr>
              <w:t>TimeXtender</w:t>
            </w:r>
            <w:proofErr w:type="spellEnd"/>
            <w:r w:rsidR="00562412">
              <w:rPr>
                <w:rFonts w:ascii="Arial" w:hAnsi="Arial" w:cs="Arial"/>
                <w:szCs w:val="20"/>
              </w:rPr>
              <w:t xml:space="preserve"> Discovery Hub </w:t>
            </w:r>
            <w:r w:rsidRPr="001F5C47">
              <w:rPr>
                <w:rFonts w:ascii="Arial" w:hAnsi="Arial" w:cs="Arial"/>
                <w:szCs w:val="20"/>
              </w:rPr>
              <w:t>aangeboden te worden voor de eerste 5 jaren van de overeenkomst.</w:t>
            </w:r>
          </w:p>
        </w:tc>
      </w:tr>
      <w:tr w:rsidR="00FC4BC2" w:rsidRPr="00E502C9" w14:paraId="6BBA345E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7132CBFF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  <w:bookmarkStart w:id="6" w:name="_Ref451432888"/>
          </w:p>
        </w:tc>
        <w:bookmarkEnd w:id="6"/>
        <w:tc>
          <w:tcPr>
            <w:tcW w:w="7512" w:type="dxa"/>
            <w:tcBorders>
              <w:bottom w:val="single" w:sz="8" w:space="0" w:color="C0C0C0"/>
            </w:tcBorders>
          </w:tcPr>
          <w:p w14:paraId="44C8F05F" w14:textId="77777777" w:rsidR="00FC4BC2" w:rsidRPr="0013720D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</w:rPr>
            </w:pPr>
            <w:r w:rsidRPr="0013720D">
              <w:rPr>
                <w:rFonts w:ascii="Arial" w:hAnsi="Arial" w:cs="Arial"/>
                <w:szCs w:val="20"/>
              </w:rPr>
              <w:t xml:space="preserve">Het moet mogelijk zijn om in te loggen in </w:t>
            </w:r>
            <w:proofErr w:type="spellStart"/>
            <w:r w:rsidRPr="0013720D">
              <w:rPr>
                <w:rFonts w:ascii="Arial" w:hAnsi="Arial" w:cs="Arial"/>
                <w:szCs w:val="20"/>
              </w:rPr>
              <w:t>TimeXtender</w:t>
            </w:r>
            <w:proofErr w:type="spellEnd"/>
            <w:r w:rsidRPr="0013720D">
              <w:rPr>
                <w:rFonts w:ascii="Arial" w:hAnsi="Arial" w:cs="Arial"/>
                <w:szCs w:val="20"/>
              </w:rPr>
              <w:t xml:space="preserve"> Discovery Hub met 10 personen als administrator.</w:t>
            </w:r>
          </w:p>
        </w:tc>
      </w:tr>
      <w:tr w:rsidR="00FC4BC2" w:rsidRPr="00E502C9" w14:paraId="7508210E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78BC90B3" w14:textId="77777777" w:rsidR="00FC4BC2" w:rsidRPr="00FC4BC2" w:rsidRDefault="00FC4BC2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BC2">
              <w:rPr>
                <w:rFonts w:ascii="Arial" w:hAnsi="Arial" w:cs="Arial"/>
                <w:b/>
                <w:bCs/>
                <w:sz w:val="20"/>
                <w:szCs w:val="20"/>
              </w:rPr>
              <w:t>Installatie</w:t>
            </w:r>
          </w:p>
        </w:tc>
      </w:tr>
      <w:tr w:rsidR="00FC4BC2" w:rsidRPr="00E502C9" w14:paraId="4567A186" w14:textId="77777777" w:rsidTr="4FC9180C">
        <w:tc>
          <w:tcPr>
            <w:tcW w:w="993" w:type="dxa"/>
            <w:shd w:val="clear" w:color="auto" w:fill="E6E6E6"/>
          </w:tcPr>
          <w:p w14:paraId="53E90401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2D4B8630" w14:textId="115D23AE" w:rsidR="00FC4BC2" w:rsidRPr="00FC4BC2" w:rsidRDefault="00FC4BC2" w:rsidP="0013720D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</w:rPr>
              <w:t>De inschrijver voert zelf in overleg met opdrachtgever de installatie uit.</w:t>
            </w:r>
            <w:r w:rsidR="0013720D">
              <w:rPr>
                <w:rFonts w:ascii="Arial" w:hAnsi="Arial" w:cs="Arial"/>
                <w:iCs/>
              </w:rPr>
              <w:br/>
            </w:r>
            <w:r w:rsidRPr="00FC4BC2">
              <w:rPr>
                <w:rFonts w:ascii="Arial" w:hAnsi="Arial" w:cs="Arial"/>
                <w:iCs/>
              </w:rPr>
              <w:t>De opdrachtgever ondersteunt de inschrijver hierbij.</w:t>
            </w:r>
          </w:p>
        </w:tc>
      </w:tr>
      <w:tr w:rsidR="00FC4BC2" w:rsidRPr="00E502C9" w14:paraId="2DF901B6" w14:textId="77777777" w:rsidTr="4FC9180C">
        <w:tc>
          <w:tcPr>
            <w:tcW w:w="993" w:type="dxa"/>
            <w:shd w:val="clear" w:color="auto" w:fill="E6E6E6"/>
          </w:tcPr>
          <w:p w14:paraId="33AC7376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79D65147" w14:textId="77777777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</w:rPr>
              <w:t>De inschrijver voert de installatie op locatie bij de opdrachtgever uit.</w:t>
            </w:r>
          </w:p>
        </w:tc>
      </w:tr>
      <w:tr w:rsidR="00FC4BC2" w:rsidRPr="00E502C9" w14:paraId="14F5491C" w14:textId="77777777" w:rsidTr="4FC9180C">
        <w:tc>
          <w:tcPr>
            <w:tcW w:w="993" w:type="dxa"/>
            <w:shd w:val="clear" w:color="auto" w:fill="E6E6E6"/>
          </w:tcPr>
          <w:p w14:paraId="44C372C4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  <w:bookmarkStart w:id="7" w:name="_Ref467746744"/>
          </w:p>
        </w:tc>
        <w:bookmarkEnd w:id="7"/>
        <w:tc>
          <w:tcPr>
            <w:tcW w:w="7512" w:type="dxa"/>
          </w:tcPr>
          <w:p w14:paraId="1916A644" w14:textId="484CA6B5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</w:rPr>
              <w:t xml:space="preserve">De inschrijver documenteert de uitgevoerde stappen </w:t>
            </w:r>
            <w:r w:rsidR="0013720D">
              <w:rPr>
                <w:rFonts w:ascii="Arial" w:hAnsi="Arial" w:cs="Arial"/>
                <w:iCs/>
              </w:rPr>
              <w:t xml:space="preserve">om </w:t>
            </w:r>
            <w:r w:rsidRPr="00FC4BC2">
              <w:rPr>
                <w:rFonts w:ascii="Arial" w:hAnsi="Arial" w:cs="Arial"/>
                <w:iCs/>
              </w:rPr>
              <w:t>tot een succesvolle installatie te komen.</w:t>
            </w:r>
          </w:p>
        </w:tc>
      </w:tr>
      <w:tr w:rsidR="000A08E3" w:rsidRPr="00E502C9" w14:paraId="0E954AEF" w14:textId="77777777" w:rsidTr="00A027A0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5FC7B0D4" w14:textId="77777777" w:rsidR="000A08E3" w:rsidRPr="00FC4BC2" w:rsidRDefault="000A08E3" w:rsidP="00A027A0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0AD7A9AF" w14:textId="1D8FFCE5" w:rsidR="000A08E3" w:rsidRPr="005962EF" w:rsidRDefault="000A08E3" w:rsidP="000D23D6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  <w:highlight w:val="cyan"/>
              </w:rPr>
            </w:pPr>
            <w:r w:rsidRPr="001F5C47">
              <w:rPr>
                <w:rFonts w:ascii="Arial" w:hAnsi="Arial" w:cs="Arial"/>
                <w:szCs w:val="20"/>
              </w:rPr>
              <w:t>Op het inschrij</w:t>
            </w:r>
            <w:r w:rsidR="000D23D6">
              <w:rPr>
                <w:rFonts w:ascii="Arial" w:hAnsi="Arial" w:cs="Arial"/>
                <w:szCs w:val="20"/>
              </w:rPr>
              <w:t>vings</w:t>
            </w:r>
            <w:r w:rsidRPr="001F5C47">
              <w:rPr>
                <w:rFonts w:ascii="Arial" w:hAnsi="Arial" w:cs="Arial"/>
                <w:szCs w:val="20"/>
              </w:rPr>
              <w:t xml:space="preserve">biljet (Bijlage II) dient een </w:t>
            </w:r>
            <w:r w:rsidR="00225F7D">
              <w:rPr>
                <w:rFonts w:ascii="Arial" w:hAnsi="Arial" w:cs="Arial"/>
                <w:szCs w:val="20"/>
              </w:rPr>
              <w:t xml:space="preserve">vaste </w:t>
            </w:r>
            <w:r w:rsidRPr="001F5C47">
              <w:rPr>
                <w:rFonts w:ascii="Arial" w:hAnsi="Arial" w:cs="Arial"/>
                <w:szCs w:val="20"/>
              </w:rPr>
              <w:t>prijs</w:t>
            </w:r>
            <w:r>
              <w:rPr>
                <w:rFonts w:ascii="Arial" w:hAnsi="Arial" w:cs="Arial"/>
                <w:szCs w:val="20"/>
              </w:rPr>
              <w:t xml:space="preserve"> van voor de installatie van </w:t>
            </w:r>
            <w:proofErr w:type="spellStart"/>
            <w:r>
              <w:rPr>
                <w:rFonts w:ascii="Arial" w:hAnsi="Arial" w:cs="Arial"/>
                <w:szCs w:val="20"/>
              </w:rPr>
              <w:t>TimeXtender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Discovery Hub </w:t>
            </w:r>
            <w:r w:rsidRPr="001F5C47">
              <w:rPr>
                <w:rFonts w:ascii="Arial" w:hAnsi="Arial" w:cs="Arial"/>
                <w:szCs w:val="20"/>
              </w:rPr>
              <w:t>aangeboden te worden</w:t>
            </w:r>
            <w:r>
              <w:rPr>
                <w:rFonts w:ascii="Arial" w:hAnsi="Arial" w:cs="Arial"/>
                <w:szCs w:val="20"/>
              </w:rPr>
              <w:t>.</w:t>
            </w:r>
          </w:p>
        </w:tc>
      </w:tr>
      <w:tr w:rsidR="00FC4BC2" w:rsidRPr="00E502C9" w14:paraId="76E17B88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210278D0" w14:textId="77777777" w:rsidR="00FC4BC2" w:rsidRPr="00FC4BC2" w:rsidRDefault="00FC4BC2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BC2">
              <w:rPr>
                <w:rFonts w:ascii="Arial" w:hAnsi="Arial" w:cs="Arial"/>
                <w:b/>
                <w:bCs/>
                <w:sz w:val="20"/>
                <w:szCs w:val="20"/>
              </w:rPr>
              <w:t>Inrichting</w:t>
            </w:r>
          </w:p>
        </w:tc>
      </w:tr>
      <w:tr w:rsidR="00FC4BC2" w:rsidRPr="00E502C9" w14:paraId="28BAEAB4" w14:textId="77777777" w:rsidTr="4FC9180C">
        <w:tc>
          <w:tcPr>
            <w:tcW w:w="993" w:type="dxa"/>
            <w:shd w:val="clear" w:color="auto" w:fill="E6E6E6"/>
          </w:tcPr>
          <w:p w14:paraId="434D048C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7CB43750" w14:textId="1751EE6B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</w:rPr>
              <w:t xml:space="preserve">De inschrijver voert zelf in overleg met de opdrachtgever de inrichting uit. </w:t>
            </w:r>
            <w:r w:rsidR="0013720D">
              <w:rPr>
                <w:rFonts w:ascii="Arial" w:hAnsi="Arial" w:cs="Arial"/>
                <w:iCs/>
              </w:rPr>
              <w:br/>
            </w:r>
            <w:r w:rsidRPr="00FC4BC2">
              <w:rPr>
                <w:rFonts w:ascii="Arial" w:hAnsi="Arial" w:cs="Arial"/>
                <w:iCs/>
              </w:rPr>
              <w:t>De opdrachtgever ondersteunt de inschrijver hierbij.</w:t>
            </w:r>
          </w:p>
        </w:tc>
      </w:tr>
      <w:tr w:rsidR="00FC4BC2" w:rsidRPr="00E502C9" w14:paraId="0B6D5403" w14:textId="77777777" w:rsidTr="4FC9180C">
        <w:tc>
          <w:tcPr>
            <w:tcW w:w="993" w:type="dxa"/>
            <w:shd w:val="clear" w:color="auto" w:fill="E6E6E6"/>
          </w:tcPr>
          <w:p w14:paraId="25CAD1EF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70E48FCB" w14:textId="77777777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</w:rPr>
              <w:t>De inschrijver voert de inrichting op locatie bij de opdrachtgever uit.</w:t>
            </w:r>
          </w:p>
        </w:tc>
      </w:tr>
      <w:tr w:rsidR="00FC4BC2" w:rsidRPr="00E502C9" w14:paraId="34879AA2" w14:textId="77777777" w:rsidTr="4FC9180C">
        <w:tc>
          <w:tcPr>
            <w:tcW w:w="993" w:type="dxa"/>
            <w:shd w:val="clear" w:color="auto" w:fill="E6E6E6"/>
          </w:tcPr>
          <w:p w14:paraId="7C3CB4E7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3FF4FC80" w14:textId="17BD01C8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</w:rPr>
              <w:t xml:space="preserve">De inschrijver documenteert de uitgevoerde stappen </w:t>
            </w:r>
            <w:r w:rsidR="0013720D">
              <w:rPr>
                <w:rFonts w:ascii="Arial" w:hAnsi="Arial" w:cs="Arial"/>
                <w:iCs/>
              </w:rPr>
              <w:t xml:space="preserve">om </w:t>
            </w:r>
            <w:r w:rsidRPr="00FC4BC2">
              <w:rPr>
                <w:rFonts w:ascii="Arial" w:hAnsi="Arial" w:cs="Arial"/>
                <w:iCs/>
              </w:rPr>
              <w:t>tot een succesvolle inrichting te komen.</w:t>
            </w:r>
          </w:p>
        </w:tc>
      </w:tr>
      <w:tr w:rsidR="000A08E3" w:rsidRPr="00E502C9" w14:paraId="7990756C" w14:textId="77777777" w:rsidTr="00A027A0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10D94EBF" w14:textId="77777777" w:rsidR="000A08E3" w:rsidRPr="00FC4BC2" w:rsidRDefault="000A08E3" w:rsidP="00A027A0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7BAEBCDD" w14:textId="34CE3297" w:rsidR="000A08E3" w:rsidRPr="005962EF" w:rsidRDefault="00111412" w:rsidP="000A08E3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  <w:highlight w:val="cyan"/>
              </w:rPr>
            </w:pPr>
            <w:r>
              <w:rPr>
                <w:rFonts w:ascii="Arial" w:hAnsi="Arial" w:cs="Arial"/>
                <w:szCs w:val="20"/>
              </w:rPr>
              <w:t>Op het inschrijvings</w:t>
            </w:r>
            <w:r w:rsidR="000A08E3" w:rsidRPr="001F5C47">
              <w:rPr>
                <w:rFonts w:ascii="Arial" w:hAnsi="Arial" w:cs="Arial"/>
                <w:szCs w:val="20"/>
              </w:rPr>
              <w:t xml:space="preserve">biljet (Bijlage II) dient een </w:t>
            </w:r>
            <w:r w:rsidR="00225F7D">
              <w:rPr>
                <w:rFonts w:ascii="Arial" w:hAnsi="Arial" w:cs="Arial"/>
                <w:szCs w:val="20"/>
              </w:rPr>
              <w:t xml:space="preserve">vaste </w:t>
            </w:r>
            <w:r w:rsidR="000A08E3" w:rsidRPr="001F5C47">
              <w:rPr>
                <w:rFonts w:ascii="Arial" w:hAnsi="Arial" w:cs="Arial"/>
                <w:szCs w:val="20"/>
              </w:rPr>
              <w:t>prijs</w:t>
            </w:r>
            <w:r w:rsidR="000A08E3">
              <w:rPr>
                <w:rFonts w:ascii="Arial" w:hAnsi="Arial" w:cs="Arial"/>
                <w:szCs w:val="20"/>
              </w:rPr>
              <w:t xml:space="preserve"> van voor de inrichting van </w:t>
            </w:r>
            <w:proofErr w:type="spellStart"/>
            <w:r w:rsidR="000A08E3">
              <w:rPr>
                <w:rFonts w:ascii="Arial" w:hAnsi="Arial" w:cs="Arial"/>
                <w:szCs w:val="20"/>
              </w:rPr>
              <w:t>TimeXtender</w:t>
            </w:r>
            <w:proofErr w:type="spellEnd"/>
            <w:r w:rsidR="000A08E3">
              <w:rPr>
                <w:rFonts w:ascii="Arial" w:hAnsi="Arial" w:cs="Arial"/>
                <w:szCs w:val="20"/>
              </w:rPr>
              <w:t xml:space="preserve"> Discovery Hub </w:t>
            </w:r>
            <w:r w:rsidR="000A08E3" w:rsidRPr="001F5C47">
              <w:rPr>
                <w:rFonts w:ascii="Arial" w:hAnsi="Arial" w:cs="Arial"/>
                <w:szCs w:val="20"/>
              </w:rPr>
              <w:t>aangeboden te worden</w:t>
            </w:r>
            <w:r w:rsidR="000A08E3">
              <w:rPr>
                <w:rFonts w:ascii="Arial" w:hAnsi="Arial" w:cs="Arial"/>
                <w:szCs w:val="20"/>
              </w:rPr>
              <w:t>.</w:t>
            </w:r>
          </w:p>
        </w:tc>
      </w:tr>
      <w:tr w:rsidR="00FC4BC2" w:rsidRPr="00E502C9" w14:paraId="3BCFFF00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5144146A" w14:textId="77777777" w:rsidR="00FC4BC2" w:rsidRPr="00FC4BC2" w:rsidRDefault="00FC4BC2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BC2">
              <w:rPr>
                <w:rFonts w:ascii="Arial" w:hAnsi="Arial" w:cs="Arial"/>
                <w:b/>
                <w:bCs/>
                <w:sz w:val="20"/>
                <w:szCs w:val="20"/>
              </w:rPr>
              <w:t>Opleiding</w:t>
            </w:r>
          </w:p>
        </w:tc>
      </w:tr>
      <w:tr w:rsidR="00FC4BC2" w:rsidRPr="00E502C9" w14:paraId="3B7AEF15" w14:textId="77777777" w:rsidTr="4FC9180C">
        <w:tc>
          <w:tcPr>
            <w:tcW w:w="993" w:type="dxa"/>
            <w:shd w:val="clear" w:color="auto" w:fill="E6E6E6"/>
          </w:tcPr>
          <w:p w14:paraId="35766A55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1ADA15B9" w14:textId="77777777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  <w:szCs w:val="20"/>
              </w:rPr>
            </w:pPr>
            <w:r w:rsidRPr="00FC4BC2">
              <w:rPr>
                <w:rFonts w:ascii="Arial" w:hAnsi="Arial" w:cs="Arial"/>
                <w:iCs/>
              </w:rPr>
              <w:t>De inschrijver ve</w:t>
            </w:r>
            <w:r w:rsidRPr="00FC4BC2">
              <w:rPr>
                <w:rFonts w:ascii="Arial" w:hAnsi="Arial" w:cs="Arial"/>
                <w:iCs/>
                <w:szCs w:val="20"/>
              </w:rPr>
              <w:t>rzorgt in overleg met de opdrachtgever de opleiding voor:</w:t>
            </w:r>
          </w:p>
          <w:p w14:paraId="3B8021B0" w14:textId="77777777" w:rsidR="00FC4BC2" w:rsidRPr="00FC4BC2" w:rsidRDefault="00FC4BC2" w:rsidP="00FC4BC2">
            <w:pPr>
              <w:pStyle w:val="Lijstalinea"/>
              <w:numPr>
                <w:ilvl w:val="0"/>
                <w:numId w:val="46"/>
              </w:numPr>
              <w:tabs>
                <w:tab w:val="left" w:pos="142"/>
              </w:tabs>
              <w:spacing w:before="90" w:after="54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  <w:sz w:val="20"/>
                <w:szCs w:val="20"/>
              </w:rPr>
              <w:t xml:space="preserve">Beheerders van </w:t>
            </w:r>
            <w:proofErr w:type="spellStart"/>
            <w:r w:rsidRPr="00FC4BC2">
              <w:rPr>
                <w:rFonts w:ascii="Arial" w:hAnsi="Arial" w:cs="Arial"/>
                <w:iCs/>
                <w:sz w:val="20"/>
                <w:szCs w:val="20"/>
              </w:rPr>
              <w:t>TimeXtender</w:t>
            </w:r>
            <w:proofErr w:type="spellEnd"/>
            <w:r w:rsidRPr="00FC4BC2">
              <w:rPr>
                <w:rFonts w:ascii="Arial" w:hAnsi="Arial" w:cs="Arial"/>
                <w:iCs/>
                <w:sz w:val="20"/>
                <w:szCs w:val="20"/>
              </w:rPr>
              <w:t xml:space="preserve"> Discovery Hub</w:t>
            </w:r>
          </w:p>
          <w:p w14:paraId="3D9941B7" w14:textId="1CE1076E" w:rsidR="00225F7D" w:rsidRPr="00FC4BC2" w:rsidRDefault="00FC4BC2" w:rsidP="001D0E29">
            <w:pPr>
              <w:pStyle w:val="Lijstalinea"/>
              <w:numPr>
                <w:ilvl w:val="0"/>
                <w:numId w:val="46"/>
              </w:numPr>
              <w:tabs>
                <w:tab w:val="left" w:pos="142"/>
              </w:tabs>
              <w:spacing w:before="90" w:after="54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  <w:sz w:val="20"/>
                <w:szCs w:val="20"/>
              </w:rPr>
              <w:t xml:space="preserve">Aansluiting met </w:t>
            </w:r>
            <w:proofErr w:type="spellStart"/>
            <w:r w:rsidRPr="00FC4BC2">
              <w:rPr>
                <w:rFonts w:ascii="Arial" w:hAnsi="Arial" w:cs="Arial"/>
                <w:iCs/>
                <w:sz w:val="20"/>
                <w:szCs w:val="20"/>
              </w:rPr>
              <w:t>Cognos</w:t>
            </w:r>
            <w:proofErr w:type="spellEnd"/>
            <w:r w:rsidRPr="00FC4BC2">
              <w:rPr>
                <w:rFonts w:ascii="Arial" w:hAnsi="Arial" w:cs="Arial"/>
                <w:iCs/>
                <w:sz w:val="20"/>
                <w:szCs w:val="20"/>
              </w:rPr>
              <w:t xml:space="preserve"> BI</w:t>
            </w:r>
          </w:p>
        </w:tc>
      </w:tr>
      <w:tr w:rsidR="00FC4BC2" w:rsidRPr="00E502C9" w14:paraId="7507B750" w14:textId="77777777" w:rsidTr="4FC9180C">
        <w:tc>
          <w:tcPr>
            <w:tcW w:w="993" w:type="dxa"/>
            <w:shd w:val="clear" w:color="auto" w:fill="E6E6E6"/>
          </w:tcPr>
          <w:p w14:paraId="7632DE27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18818318" w14:textId="77777777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  <w:szCs w:val="20"/>
              </w:rPr>
            </w:pPr>
            <w:r w:rsidRPr="00FC4BC2">
              <w:rPr>
                <w:rFonts w:ascii="Arial" w:hAnsi="Arial" w:cs="Arial"/>
                <w:iCs/>
              </w:rPr>
              <w:t>De inschrijver ve</w:t>
            </w:r>
            <w:r w:rsidRPr="00FC4BC2">
              <w:rPr>
                <w:rFonts w:ascii="Arial" w:hAnsi="Arial" w:cs="Arial"/>
                <w:iCs/>
                <w:szCs w:val="20"/>
              </w:rPr>
              <w:t>rzorgt de opleiding op locatie bij de opdrachtgever.</w:t>
            </w:r>
          </w:p>
          <w:p w14:paraId="3B8EEC30" w14:textId="77777777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  <w:szCs w:val="20"/>
              </w:rPr>
              <w:t>De opdrachtgever faciliteert de inschrijver (leslokaal, beamer, werkplekken).</w:t>
            </w:r>
          </w:p>
        </w:tc>
      </w:tr>
      <w:tr w:rsidR="00FC4BC2" w:rsidRPr="00E502C9" w14:paraId="080CBCAC" w14:textId="77777777" w:rsidTr="4FC9180C">
        <w:tc>
          <w:tcPr>
            <w:tcW w:w="993" w:type="dxa"/>
            <w:shd w:val="clear" w:color="auto" w:fill="E6E6E6"/>
          </w:tcPr>
          <w:p w14:paraId="44107C03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477253FC" w14:textId="77777777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</w:rPr>
              <w:t>De inschrijver ve</w:t>
            </w:r>
            <w:r w:rsidRPr="00FC4BC2">
              <w:rPr>
                <w:rFonts w:ascii="Arial" w:hAnsi="Arial" w:cs="Arial"/>
                <w:iCs/>
                <w:szCs w:val="20"/>
              </w:rPr>
              <w:t>rzorgt zelf de opleidingsomgeving.</w:t>
            </w:r>
          </w:p>
        </w:tc>
      </w:tr>
      <w:tr w:rsidR="00FC4BC2" w:rsidRPr="00E502C9" w14:paraId="25BF24CD" w14:textId="77777777" w:rsidTr="4FC9180C">
        <w:tc>
          <w:tcPr>
            <w:tcW w:w="993" w:type="dxa"/>
            <w:shd w:val="clear" w:color="auto" w:fill="E6E6E6"/>
          </w:tcPr>
          <w:p w14:paraId="6BAEC8F4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2B603ADE" w14:textId="4449B9F0" w:rsidR="00FC4BC2" w:rsidRPr="00FC4BC2" w:rsidRDefault="00FC4BC2" w:rsidP="00A027A0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  <w:color w:val="FF0000"/>
              </w:rPr>
            </w:pPr>
            <w:r w:rsidRPr="00FC4BC2">
              <w:rPr>
                <w:rFonts w:ascii="Arial" w:hAnsi="Arial" w:cs="Arial"/>
                <w:iCs/>
              </w:rPr>
              <w:t>De inschrijver ve</w:t>
            </w:r>
            <w:r w:rsidRPr="00FC4BC2">
              <w:rPr>
                <w:rFonts w:ascii="Arial" w:hAnsi="Arial" w:cs="Arial"/>
                <w:iCs/>
                <w:szCs w:val="20"/>
              </w:rPr>
              <w:t>rzorgt de opleiding voor minimaal 8 en maximaal 15 personen.</w:t>
            </w:r>
          </w:p>
        </w:tc>
      </w:tr>
      <w:tr w:rsidR="000A08E3" w:rsidRPr="00E502C9" w14:paraId="1FCA17F6" w14:textId="77777777" w:rsidTr="00A027A0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519B8CF1" w14:textId="77777777" w:rsidR="000A08E3" w:rsidRPr="00FC4BC2" w:rsidRDefault="000A08E3" w:rsidP="00A027A0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577ADF01" w14:textId="7FB37FC3" w:rsidR="000A08E3" w:rsidRPr="005962EF" w:rsidRDefault="000A08E3" w:rsidP="00111412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  <w:highlight w:val="cyan"/>
              </w:rPr>
            </w:pPr>
            <w:r w:rsidRPr="001F5C47">
              <w:rPr>
                <w:rFonts w:ascii="Arial" w:hAnsi="Arial" w:cs="Arial"/>
                <w:szCs w:val="20"/>
              </w:rPr>
              <w:t>Op het inschrij</w:t>
            </w:r>
            <w:r w:rsidR="00111412">
              <w:rPr>
                <w:rFonts w:ascii="Arial" w:hAnsi="Arial" w:cs="Arial"/>
                <w:szCs w:val="20"/>
              </w:rPr>
              <w:t>vings</w:t>
            </w:r>
            <w:r w:rsidRPr="001F5C47">
              <w:rPr>
                <w:rFonts w:ascii="Arial" w:hAnsi="Arial" w:cs="Arial"/>
                <w:szCs w:val="20"/>
              </w:rPr>
              <w:t xml:space="preserve">biljet (Bijlage II) dient een </w:t>
            </w:r>
            <w:r w:rsidR="007638BC">
              <w:rPr>
                <w:rFonts w:ascii="Arial" w:hAnsi="Arial" w:cs="Arial"/>
                <w:szCs w:val="20"/>
              </w:rPr>
              <w:t xml:space="preserve">vaste </w:t>
            </w:r>
            <w:r w:rsidRPr="001F5C47">
              <w:rPr>
                <w:rFonts w:ascii="Arial" w:hAnsi="Arial" w:cs="Arial"/>
                <w:szCs w:val="20"/>
              </w:rPr>
              <w:t>prijs</w:t>
            </w:r>
            <w:r>
              <w:rPr>
                <w:rFonts w:ascii="Arial" w:hAnsi="Arial" w:cs="Arial"/>
                <w:szCs w:val="20"/>
              </w:rPr>
              <w:t xml:space="preserve"> van voor de gevraagde opleiding </w:t>
            </w:r>
            <w:r w:rsidRPr="001F5C47">
              <w:rPr>
                <w:rFonts w:ascii="Arial" w:hAnsi="Arial" w:cs="Arial"/>
                <w:szCs w:val="20"/>
              </w:rPr>
              <w:t>aangeboden te worden</w:t>
            </w:r>
            <w:r>
              <w:rPr>
                <w:rFonts w:ascii="Arial" w:hAnsi="Arial" w:cs="Arial"/>
                <w:szCs w:val="20"/>
              </w:rPr>
              <w:t>.</w:t>
            </w:r>
          </w:p>
        </w:tc>
      </w:tr>
      <w:tr w:rsidR="00FC4BC2" w:rsidRPr="00E502C9" w14:paraId="0B186114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30F39142" w14:textId="77777777" w:rsidR="00FC4BC2" w:rsidRPr="00FC4BC2" w:rsidRDefault="00FC4BC2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B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Advies / ondersteuning</w:t>
            </w:r>
          </w:p>
        </w:tc>
      </w:tr>
      <w:tr w:rsidR="00FC4BC2" w:rsidRPr="00E502C9" w14:paraId="15057806" w14:textId="77777777" w:rsidTr="4FC9180C">
        <w:tc>
          <w:tcPr>
            <w:tcW w:w="993" w:type="dxa"/>
            <w:shd w:val="clear" w:color="auto" w:fill="E6E6E6"/>
          </w:tcPr>
          <w:p w14:paraId="4150F669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  <w:bookmarkStart w:id="8" w:name="_Ref32829291"/>
          </w:p>
        </w:tc>
        <w:bookmarkEnd w:id="8"/>
        <w:tc>
          <w:tcPr>
            <w:tcW w:w="7512" w:type="dxa"/>
          </w:tcPr>
          <w:p w14:paraId="5A09F22F" w14:textId="77777777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  <w:szCs w:val="20"/>
              </w:rPr>
            </w:pPr>
            <w:r w:rsidRPr="00FC4BC2">
              <w:rPr>
                <w:rFonts w:ascii="Arial" w:hAnsi="Arial" w:cs="Arial"/>
                <w:iCs/>
              </w:rPr>
              <w:t>De inschrijver ondersteunt op verzoek van de opdrachtgever bij:</w:t>
            </w:r>
          </w:p>
          <w:p w14:paraId="4A9CDF52" w14:textId="33636468" w:rsidR="00FC4BC2" w:rsidRPr="00FC4BC2" w:rsidRDefault="005511E1" w:rsidP="00FC4BC2">
            <w:pPr>
              <w:pStyle w:val="Lijstalinea"/>
              <w:numPr>
                <w:ilvl w:val="0"/>
                <w:numId w:val="46"/>
              </w:numPr>
              <w:tabs>
                <w:tab w:val="left" w:pos="142"/>
              </w:tabs>
              <w:spacing w:before="90" w:after="54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h</w:t>
            </w:r>
            <w:r w:rsidR="00FC4BC2" w:rsidRPr="00FC4BC2">
              <w:rPr>
                <w:rFonts w:ascii="Arial" w:hAnsi="Arial" w:cs="Arial"/>
                <w:iCs/>
                <w:sz w:val="20"/>
                <w:szCs w:val="20"/>
              </w:rPr>
              <w:t>et updaten van de applicatie</w:t>
            </w:r>
            <w:r>
              <w:rPr>
                <w:rFonts w:ascii="Arial" w:hAnsi="Arial" w:cs="Arial"/>
                <w:iCs/>
                <w:sz w:val="20"/>
                <w:szCs w:val="20"/>
              </w:rPr>
              <w:t>;</w:t>
            </w:r>
          </w:p>
          <w:p w14:paraId="7F303C5B" w14:textId="69515E39" w:rsidR="00FC4BC2" w:rsidRPr="00FC4BC2" w:rsidRDefault="005511E1" w:rsidP="00FC4BC2">
            <w:pPr>
              <w:pStyle w:val="Lijstalinea"/>
              <w:numPr>
                <w:ilvl w:val="0"/>
                <w:numId w:val="46"/>
              </w:numPr>
              <w:tabs>
                <w:tab w:val="left" w:pos="142"/>
              </w:tabs>
              <w:spacing w:before="90" w:after="54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het o</w:t>
            </w:r>
            <w:r w:rsidR="00FC4BC2" w:rsidRPr="00FC4BC2">
              <w:rPr>
                <w:rFonts w:ascii="Arial" w:hAnsi="Arial" w:cs="Arial"/>
                <w:iCs/>
                <w:sz w:val="20"/>
                <w:szCs w:val="20"/>
              </w:rPr>
              <w:t>ntsluiten van de databronnen in de applicatie</w:t>
            </w:r>
            <w:r>
              <w:rPr>
                <w:rFonts w:ascii="Arial" w:hAnsi="Arial" w:cs="Arial"/>
                <w:iCs/>
                <w:sz w:val="20"/>
                <w:szCs w:val="20"/>
              </w:rPr>
              <w:t>;</w:t>
            </w:r>
          </w:p>
          <w:p w14:paraId="0F719FA0" w14:textId="661C0F0C" w:rsidR="00FC4BC2" w:rsidRPr="00F30E4E" w:rsidRDefault="005511E1" w:rsidP="00F30E4E">
            <w:pPr>
              <w:pStyle w:val="Lijstalinea"/>
              <w:numPr>
                <w:ilvl w:val="0"/>
                <w:numId w:val="46"/>
              </w:numPr>
              <w:tabs>
                <w:tab w:val="left" w:pos="142"/>
              </w:tabs>
              <w:spacing w:before="90" w:after="54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de a</w:t>
            </w:r>
            <w:r w:rsidR="00FC4BC2" w:rsidRPr="00FC4BC2">
              <w:rPr>
                <w:rFonts w:ascii="Arial" w:hAnsi="Arial" w:cs="Arial"/>
                <w:iCs/>
                <w:sz w:val="20"/>
                <w:szCs w:val="20"/>
              </w:rPr>
              <w:t xml:space="preserve">ansluiting met </w:t>
            </w:r>
            <w:proofErr w:type="spellStart"/>
            <w:r w:rsidR="00FC4BC2" w:rsidRPr="00FC4BC2">
              <w:rPr>
                <w:rFonts w:ascii="Arial" w:hAnsi="Arial" w:cs="Arial"/>
                <w:iCs/>
                <w:sz w:val="20"/>
                <w:szCs w:val="20"/>
              </w:rPr>
              <w:t>Cognos</w:t>
            </w:r>
            <w:proofErr w:type="spellEnd"/>
            <w:r w:rsidR="00FC4BC2" w:rsidRPr="00FC4BC2">
              <w:rPr>
                <w:rFonts w:ascii="Arial" w:hAnsi="Arial" w:cs="Arial"/>
                <w:iCs/>
                <w:sz w:val="20"/>
                <w:szCs w:val="20"/>
              </w:rPr>
              <w:t xml:space="preserve"> BI</w:t>
            </w:r>
            <w:r w:rsidR="00BF7AF8">
              <w:rPr>
                <w:rFonts w:ascii="Arial" w:hAnsi="Arial" w:cs="Arial"/>
                <w:iCs/>
                <w:sz w:val="20"/>
                <w:szCs w:val="20"/>
              </w:rPr>
              <w:t>;</w:t>
            </w:r>
          </w:p>
        </w:tc>
      </w:tr>
      <w:tr w:rsidR="00BF7AF8" w:rsidRPr="00E502C9" w14:paraId="5C2B0EE5" w14:textId="77777777" w:rsidTr="4FC9180C">
        <w:tc>
          <w:tcPr>
            <w:tcW w:w="993" w:type="dxa"/>
            <w:shd w:val="clear" w:color="auto" w:fill="E6E6E6"/>
          </w:tcPr>
          <w:p w14:paraId="415D3395" w14:textId="77777777" w:rsidR="00BF7AF8" w:rsidRPr="00FC4BC2" w:rsidRDefault="00BF7AF8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2F90AC34" w14:textId="36A15739" w:rsidR="00BF7AF8" w:rsidRPr="00FC4BC2" w:rsidRDefault="00BF7AF8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Cs w:val="20"/>
              </w:rPr>
              <w:t xml:space="preserve">Voor de in Eis </w:t>
            </w:r>
            <w:r>
              <w:rPr>
                <w:rFonts w:ascii="Arial" w:hAnsi="Arial" w:cs="Arial"/>
                <w:iCs/>
                <w:szCs w:val="20"/>
              </w:rPr>
              <w:fldChar w:fldCharType="begin"/>
            </w:r>
            <w:r>
              <w:rPr>
                <w:rFonts w:ascii="Arial" w:hAnsi="Arial" w:cs="Arial"/>
                <w:iCs/>
                <w:szCs w:val="20"/>
              </w:rPr>
              <w:instrText xml:space="preserve"> REF _Ref32829291 \r \h </w:instrText>
            </w:r>
            <w:r>
              <w:rPr>
                <w:rFonts w:ascii="Arial" w:hAnsi="Arial" w:cs="Arial"/>
                <w:iCs/>
                <w:szCs w:val="20"/>
              </w:rPr>
            </w:r>
            <w:r>
              <w:rPr>
                <w:rFonts w:ascii="Arial" w:hAnsi="Arial" w:cs="Arial"/>
                <w:iCs/>
                <w:szCs w:val="20"/>
              </w:rPr>
              <w:fldChar w:fldCharType="separate"/>
            </w:r>
            <w:r w:rsidR="00EC7814">
              <w:rPr>
                <w:rFonts w:ascii="Arial" w:hAnsi="Arial" w:cs="Arial"/>
                <w:iCs/>
                <w:szCs w:val="20"/>
              </w:rPr>
              <w:t>23</w:t>
            </w:r>
            <w:r>
              <w:rPr>
                <w:rFonts w:ascii="Arial" w:hAnsi="Arial" w:cs="Arial"/>
                <w:iCs/>
                <w:szCs w:val="20"/>
              </w:rPr>
              <w:fldChar w:fldCharType="end"/>
            </w:r>
            <w:r>
              <w:rPr>
                <w:rFonts w:ascii="Arial" w:hAnsi="Arial" w:cs="Arial"/>
                <w:iCs/>
                <w:szCs w:val="20"/>
              </w:rPr>
              <w:t xml:space="preserve"> gevraagde ondersteuning offreert Inschrijver uurtarieven op het inschrijvingsbiljet.</w:t>
            </w:r>
          </w:p>
        </w:tc>
      </w:tr>
      <w:tr w:rsidR="00BF7AF8" w:rsidRPr="00E502C9" w14:paraId="6D18EE38" w14:textId="77777777" w:rsidTr="4FC9180C">
        <w:tc>
          <w:tcPr>
            <w:tcW w:w="993" w:type="dxa"/>
            <w:shd w:val="clear" w:color="auto" w:fill="E6E6E6"/>
          </w:tcPr>
          <w:p w14:paraId="695353F2" w14:textId="77777777" w:rsidR="00BF7AF8" w:rsidRPr="00FC4BC2" w:rsidRDefault="00BF7AF8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3CC8595C" w14:textId="05F5BA15" w:rsidR="00BF7AF8" w:rsidRPr="00FC4BC2" w:rsidRDefault="00BF7AF8" w:rsidP="00BF7AF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Cs w:val="20"/>
              </w:rPr>
              <w:t xml:space="preserve">De in Eis </w:t>
            </w:r>
            <w:r>
              <w:rPr>
                <w:rFonts w:ascii="Arial" w:hAnsi="Arial" w:cs="Arial"/>
                <w:iCs/>
                <w:szCs w:val="20"/>
              </w:rPr>
              <w:fldChar w:fldCharType="begin"/>
            </w:r>
            <w:r>
              <w:rPr>
                <w:rFonts w:ascii="Arial" w:hAnsi="Arial" w:cs="Arial"/>
                <w:iCs/>
                <w:szCs w:val="20"/>
              </w:rPr>
              <w:instrText xml:space="preserve"> REF _Ref32829291 \r \h </w:instrText>
            </w:r>
            <w:r>
              <w:rPr>
                <w:rFonts w:ascii="Arial" w:hAnsi="Arial" w:cs="Arial"/>
                <w:iCs/>
                <w:szCs w:val="20"/>
              </w:rPr>
            </w:r>
            <w:r>
              <w:rPr>
                <w:rFonts w:ascii="Arial" w:hAnsi="Arial" w:cs="Arial"/>
                <w:iCs/>
                <w:szCs w:val="20"/>
              </w:rPr>
              <w:fldChar w:fldCharType="separate"/>
            </w:r>
            <w:r w:rsidR="00EC7814">
              <w:rPr>
                <w:rFonts w:ascii="Arial" w:hAnsi="Arial" w:cs="Arial"/>
                <w:iCs/>
                <w:szCs w:val="20"/>
              </w:rPr>
              <w:t>23</w:t>
            </w:r>
            <w:r>
              <w:rPr>
                <w:rFonts w:ascii="Arial" w:hAnsi="Arial" w:cs="Arial"/>
                <w:iCs/>
                <w:szCs w:val="20"/>
              </w:rPr>
              <w:fldChar w:fldCharType="end"/>
            </w:r>
            <w:r>
              <w:rPr>
                <w:rFonts w:ascii="Arial" w:hAnsi="Arial" w:cs="Arial"/>
                <w:iCs/>
                <w:szCs w:val="20"/>
              </w:rPr>
              <w:t xml:space="preserve"> gevraagde ondersteuning is planbare ondersteuning, d.w.z. voor een dergelijke ondersteuningsklus wordt vooraf een raming gemaakt van de benodigde uren, welke na opdracht worden ingepland.</w:t>
            </w:r>
          </w:p>
        </w:tc>
      </w:tr>
      <w:tr w:rsidR="00FC4BC2" w:rsidRPr="00E502C9" w14:paraId="4CB1C2AE" w14:textId="77777777" w:rsidTr="4FC9180C">
        <w:tc>
          <w:tcPr>
            <w:tcW w:w="993" w:type="dxa"/>
            <w:shd w:val="clear" w:color="auto" w:fill="E6E6E6"/>
          </w:tcPr>
          <w:p w14:paraId="0DDA28D1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  <w:bookmarkStart w:id="9" w:name="_Ref32829893"/>
          </w:p>
        </w:tc>
        <w:bookmarkEnd w:id="9"/>
        <w:tc>
          <w:tcPr>
            <w:tcW w:w="7512" w:type="dxa"/>
          </w:tcPr>
          <w:p w14:paraId="055C9AF8" w14:textId="1EAB279F" w:rsidR="00FC4BC2" w:rsidRPr="00FC4BC2" w:rsidRDefault="00FC4BC2" w:rsidP="00A027A0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  <w:szCs w:val="20"/>
              </w:rPr>
              <w:t>De inschrijver biedt Support as a Service op het gebied van functionele en technische issues</w:t>
            </w:r>
            <w:r w:rsidR="00A027A0">
              <w:rPr>
                <w:rFonts w:ascii="Arial" w:hAnsi="Arial" w:cs="Arial"/>
                <w:iCs/>
                <w:szCs w:val="20"/>
              </w:rPr>
              <w:t>.</w:t>
            </w:r>
            <w:r w:rsidRPr="00FC4BC2">
              <w:rPr>
                <w:rFonts w:ascii="Arial" w:hAnsi="Arial" w:cs="Arial"/>
                <w:iCs/>
                <w:color w:val="FF0000"/>
                <w:szCs w:val="20"/>
              </w:rPr>
              <w:t xml:space="preserve"> </w:t>
            </w:r>
          </w:p>
        </w:tc>
      </w:tr>
      <w:tr w:rsidR="00E36596" w:rsidRPr="00E502C9" w14:paraId="7D8AFBE6" w14:textId="77777777" w:rsidTr="4FC9180C">
        <w:tc>
          <w:tcPr>
            <w:tcW w:w="993" w:type="dxa"/>
            <w:shd w:val="clear" w:color="auto" w:fill="E6E6E6"/>
          </w:tcPr>
          <w:p w14:paraId="6A585DB3" w14:textId="77777777" w:rsidR="00E36596" w:rsidRPr="00FC4BC2" w:rsidRDefault="00E36596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5B0F85C0" w14:textId="2A2F86A0" w:rsidR="000A08E3" w:rsidRPr="00FC4BC2" w:rsidRDefault="00E36596" w:rsidP="000A08E3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Cs w:val="20"/>
              </w:rPr>
              <w:t xml:space="preserve">Voor de in Eis </w:t>
            </w:r>
            <w:r>
              <w:rPr>
                <w:rFonts w:ascii="Arial" w:hAnsi="Arial" w:cs="Arial"/>
                <w:iCs/>
                <w:szCs w:val="20"/>
              </w:rPr>
              <w:fldChar w:fldCharType="begin"/>
            </w:r>
            <w:r>
              <w:rPr>
                <w:rFonts w:ascii="Arial" w:hAnsi="Arial" w:cs="Arial"/>
                <w:iCs/>
                <w:szCs w:val="20"/>
              </w:rPr>
              <w:instrText xml:space="preserve"> REF _Ref32829893 \r \h </w:instrText>
            </w:r>
            <w:r>
              <w:rPr>
                <w:rFonts w:ascii="Arial" w:hAnsi="Arial" w:cs="Arial"/>
                <w:iCs/>
                <w:szCs w:val="20"/>
              </w:rPr>
            </w:r>
            <w:r>
              <w:rPr>
                <w:rFonts w:ascii="Arial" w:hAnsi="Arial" w:cs="Arial"/>
                <w:iCs/>
                <w:szCs w:val="20"/>
              </w:rPr>
              <w:fldChar w:fldCharType="separate"/>
            </w:r>
            <w:r w:rsidR="00EC7814">
              <w:rPr>
                <w:rFonts w:ascii="Arial" w:hAnsi="Arial" w:cs="Arial"/>
                <w:iCs/>
                <w:szCs w:val="20"/>
              </w:rPr>
              <w:t>26</w:t>
            </w:r>
            <w:r>
              <w:rPr>
                <w:rFonts w:ascii="Arial" w:hAnsi="Arial" w:cs="Arial"/>
                <w:iCs/>
                <w:szCs w:val="20"/>
              </w:rPr>
              <w:fldChar w:fldCharType="end"/>
            </w:r>
            <w:r>
              <w:rPr>
                <w:rFonts w:ascii="Arial" w:hAnsi="Arial" w:cs="Arial"/>
                <w:iCs/>
                <w:szCs w:val="20"/>
              </w:rPr>
              <w:t xml:space="preserve"> gevraagde support offreert Inschrijver op het inschrij</w:t>
            </w:r>
            <w:r w:rsidR="00111412">
              <w:rPr>
                <w:rFonts w:ascii="Arial" w:hAnsi="Arial" w:cs="Arial"/>
                <w:iCs/>
                <w:szCs w:val="20"/>
              </w:rPr>
              <w:t>vings</w:t>
            </w:r>
            <w:r>
              <w:rPr>
                <w:rFonts w:ascii="Arial" w:hAnsi="Arial" w:cs="Arial"/>
                <w:iCs/>
                <w:szCs w:val="20"/>
              </w:rPr>
              <w:t xml:space="preserve">biljet </w:t>
            </w:r>
            <w:r w:rsidR="000A08E3">
              <w:rPr>
                <w:rFonts w:ascii="Arial" w:hAnsi="Arial" w:cs="Arial"/>
                <w:iCs/>
                <w:szCs w:val="20"/>
              </w:rPr>
              <w:t xml:space="preserve">(Bijlage II) </w:t>
            </w:r>
            <w:r>
              <w:rPr>
                <w:rFonts w:ascii="Arial" w:hAnsi="Arial" w:cs="Arial"/>
                <w:iCs/>
                <w:szCs w:val="20"/>
              </w:rPr>
              <w:t>een periodiek tarief (abonnementsgeld) en/of een uurtarief.</w:t>
            </w:r>
          </w:p>
        </w:tc>
      </w:tr>
      <w:tr w:rsidR="00FC4BC2" w:rsidRPr="005120E3" w14:paraId="74EF6355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3F31CF6D" w14:textId="0A01480A" w:rsidR="00FC4BC2" w:rsidRPr="00FC4BC2" w:rsidRDefault="00A77B0D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Personeel</w:t>
            </w:r>
          </w:p>
        </w:tc>
      </w:tr>
      <w:tr w:rsidR="00F30E4E" w:rsidRPr="00E502C9" w14:paraId="3E7EBE5E" w14:textId="77777777" w:rsidTr="00B83246">
        <w:tc>
          <w:tcPr>
            <w:tcW w:w="993" w:type="dxa"/>
            <w:shd w:val="clear" w:color="auto" w:fill="E6E6E6"/>
          </w:tcPr>
          <w:p w14:paraId="624F9B23" w14:textId="77777777" w:rsidR="00F30E4E" w:rsidRPr="00FC4BC2" w:rsidRDefault="00F30E4E" w:rsidP="00B83246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22FF7D83" w14:textId="77777777" w:rsidR="00F30E4E" w:rsidRPr="00FC4BC2" w:rsidRDefault="00F30E4E" w:rsidP="00B83246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  <w:szCs w:val="20"/>
              </w:rPr>
            </w:pPr>
            <w:r w:rsidRPr="00FC4BC2">
              <w:rPr>
                <w:rFonts w:ascii="Arial" w:hAnsi="Arial" w:cs="Arial"/>
                <w:szCs w:val="20"/>
              </w:rPr>
              <w:t>De inschrijver levert Nederlands sprekend en schrijvende consultants.</w:t>
            </w:r>
          </w:p>
        </w:tc>
      </w:tr>
      <w:tr w:rsidR="00FC4BC2" w:rsidRPr="005120E3" w14:paraId="2DAB29F7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1EC2B2CF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2E527DA7" w14:textId="5BCC0D1E" w:rsidR="00FC4BC2" w:rsidRPr="00A77B0D" w:rsidRDefault="00FC4BC2" w:rsidP="00A77B0D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  <w:szCs w:val="20"/>
              </w:rPr>
            </w:pPr>
            <w:r w:rsidRPr="00A77B0D">
              <w:rPr>
                <w:rFonts w:ascii="Arial" w:hAnsi="Arial" w:cs="Arial"/>
                <w:iCs/>
                <w:szCs w:val="20"/>
              </w:rPr>
              <w:t xml:space="preserve">De inschrijver garandeert dat </w:t>
            </w:r>
            <w:r w:rsidR="00A77B0D">
              <w:rPr>
                <w:rFonts w:ascii="Arial" w:hAnsi="Arial" w:cs="Arial"/>
                <w:iCs/>
                <w:szCs w:val="20"/>
              </w:rPr>
              <w:t>hij</w:t>
            </w:r>
            <w:r w:rsidRPr="00A77B0D">
              <w:rPr>
                <w:rFonts w:ascii="Arial" w:hAnsi="Arial" w:cs="Arial"/>
                <w:iCs/>
                <w:szCs w:val="20"/>
              </w:rPr>
              <w:t xml:space="preserve"> gecertificeerd personeel </w:t>
            </w:r>
            <w:r w:rsidR="00A77B0D">
              <w:rPr>
                <w:rFonts w:ascii="Arial" w:hAnsi="Arial" w:cs="Arial"/>
                <w:iCs/>
                <w:szCs w:val="20"/>
              </w:rPr>
              <w:t>i</w:t>
            </w:r>
            <w:r w:rsidRPr="00A77B0D">
              <w:rPr>
                <w:rFonts w:ascii="Arial" w:hAnsi="Arial" w:cs="Arial"/>
                <w:iCs/>
                <w:szCs w:val="20"/>
              </w:rPr>
              <w:t>n</w:t>
            </w:r>
            <w:r w:rsidR="00A77B0D">
              <w:rPr>
                <w:rFonts w:ascii="Arial" w:hAnsi="Arial" w:cs="Arial"/>
                <w:iCs/>
                <w:szCs w:val="20"/>
              </w:rPr>
              <w:t>zet</w:t>
            </w:r>
            <w:r w:rsidRPr="00A77B0D">
              <w:rPr>
                <w:rFonts w:ascii="Arial" w:hAnsi="Arial" w:cs="Arial"/>
                <w:iCs/>
                <w:szCs w:val="20"/>
              </w:rPr>
              <w:t>.</w:t>
            </w:r>
          </w:p>
        </w:tc>
      </w:tr>
      <w:tr w:rsidR="00FC4BC2" w:rsidRPr="005120E3" w14:paraId="4D9955C6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1A75A859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  <w:bookmarkStart w:id="10" w:name="_Ref463354328"/>
          </w:p>
        </w:tc>
        <w:bookmarkEnd w:id="10"/>
        <w:tc>
          <w:tcPr>
            <w:tcW w:w="7512" w:type="dxa"/>
            <w:tcBorders>
              <w:bottom w:val="single" w:sz="8" w:space="0" w:color="C0C0C0"/>
            </w:tcBorders>
          </w:tcPr>
          <w:p w14:paraId="19EB7D35" w14:textId="49E62213" w:rsidR="00FC4BC2" w:rsidRPr="00706D99" w:rsidRDefault="00A77B0D" w:rsidP="00A77B0D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  <w:szCs w:val="20"/>
              </w:rPr>
            </w:pPr>
            <w:r w:rsidRPr="00706D99">
              <w:rPr>
                <w:rFonts w:ascii="Arial" w:hAnsi="Arial" w:cs="Arial"/>
                <w:iCs/>
                <w:szCs w:val="20"/>
              </w:rPr>
              <w:t>Inschrijvers stelt – voor aanvang van de werkzaamheden -  de beoogde consultants</w:t>
            </w:r>
            <w:r w:rsidR="00060C6C" w:rsidRPr="00706D99">
              <w:rPr>
                <w:rFonts w:ascii="Arial" w:hAnsi="Arial" w:cs="Arial"/>
                <w:iCs/>
                <w:szCs w:val="20"/>
              </w:rPr>
              <w:t>*</w:t>
            </w:r>
            <w:r w:rsidRPr="00706D99">
              <w:rPr>
                <w:rFonts w:ascii="Arial" w:hAnsi="Arial" w:cs="Arial"/>
                <w:iCs/>
                <w:szCs w:val="20"/>
              </w:rPr>
              <w:t xml:space="preserve"> middels hun CV voor. </w:t>
            </w:r>
            <w:r w:rsidR="00060C6C" w:rsidRPr="00706D99">
              <w:rPr>
                <w:rFonts w:ascii="Arial" w:hAnsi="Arial" w:cs="Arial"/>
                <w:iCs/>
                <w:szCs w:val="20"/>
              </w:rPr>
              <w:t xml:space="preserve">Dit </w:t>
            </w:r>
            <w:r w:rsidRPr="00706D99">
              <w:rPr>
                <w:rFonts w:ascii="Arial" w:hAnsi="Arial" w:cs="Arial"/>
                <w:iCs/>
                <w:szCs w:val="20"/>
              </w:rPr>
              <w:t>ter goedkeuring van de opdrachtgever</w:t>
            </w:r>
            <w:r w:rsidR="00060C6C" w:rsidRPr="00706D99">
              <w:rPr>
                <w:rFonts w:ascii="Arial" w:hAnsi="Arial" w:cs="Arial"/>
                <w:iCs/>
                <w:szCs w:val="20"/>
              </w:rPr>
              <w:t>.</w:t>
            </w:r>
          </w:p>
          <w:p w14:paraId="2EC819FA" w14:textId="6B00053F" w:rsidR="00A77B0D" w:rsidRPr="00706D99" w:rsidRDefault="00060C6C" w:rsidP="00A77B0D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  <w:sz w:val="16"/>
                <w:szCs w:val="16"/>
              </w:rPr>
            </w:pPr>
            <w:r w:rsidRPr="00706D99">
              <w:rPr>
                <w:rFonts w:ascii="Arial" w:hAnsi="Arial" w:cs="Arial"/>
                <w:iCs/>
                <w:sz w:val="16"/>
                <w:szCs w:val="16"/>
              </w:rPr>
              <w:t xml:space="preserve">*) </w:t>
            </w:r>
            <w:r w:rsidR="00A77B0D" w:rsidRPr="00706D99">
              <w:rPr>
                <w:rFonts w:ascii="Arial" w:hAnsi="Arial" w:cs="Arial"/>
                <w:iCs/>
                <w:sz w:val="16"/>
                <w:szCs w:val="16"/>
              </w:rPr>
              <w:t xml:space="preserve">De personen, die ons praktisch moeten leren werken met </w:t>
            </w:r>
            <w:proofErr w:type="spellStart"/>
            <w:r w:rsidR="00A77B0D" w:rsidRPr="00706D99">
              <w:rPr>
                <w:rFonts w:ascii="Arial" w:hAnsi="Arial" w:cs="Arial"/>
                <w:iCs/>
                <w:sz w:val="16"/>
                <w:szCs w:val="16"/>
              </w:rPr>
              <w:t>TimeXtender</w:t>
            </w:r>
            <w:proofErr w:type="spellEnd"/>
            <w:r w:rsidR="00A77B0D" w:rsidRPr="00706D99"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FC4BC2" w:rsidRPr="005120E3" w14:paraId="2CB0D4EA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0E7C717D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571A72BE" w14:textId="616ECC48" w:rsidR="00FC4BC2" w:rsidRPr="00706D99" w:rsidRDefault="00A77B0D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  <w:szCs w:val="20"/>
              </w:rPr>
            </w:pPr>
            <w:r w:rsidRPr="00706D99">
              <w:rPr>
                <w:rFonts w:ascii="Arial" w:hAnsi="Arial" w:cs="Arial"/>
                <w:iCs/>
                <w:szCs w:val="20"/>
              </w:rPr>
              <w:t>Opdrachtnemer garandeert dat de consultants/adviseurs de voor hun taken benodigde kwalificaties, kennis en ervaring maar ook communicatieve vaardigheden hebben.</w:t>
            </w:r>
          </w:p>
        </w:tc>
      </w:tr>
      <w:tr w:rsidR="00A77B0D" w:rsidRPr="005120E3" w14:paraId="4F28B071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39E3EA08" w14:textId="77777777" w:rsidR="00A77B0D" w:rsidRPr="00FC4BC2" w:rsidRDefault="00A77B0D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7795F6C4" w14:textId="413E4C5E" w:rsidR="00A77B0D" w:rsidRPr="00706D99" w:rsidRDefault="00A77B0D" w:rsidP="00A77B0D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  <w:szCs w:val="20"/>
              </w:rPr>
            </w:pPr>
            <w:r w:rsidRPr="00706D99">
              <w:rPr>
                <w:rFonts w:ascii="Arial" w:hAnsi="Arial" w:cs="Arial"/>
                <w:iCs/>
                <w:szCs w:val="20"/>
              </w:rPr>
              <w:t>De voorgestelde consultants blijven – in principe – vast verbonden aan opdrachtgever, opdat niet telkens de specifieke kenmerken van de ICT van opdrachtgever (alternatief ‘specifieke kenmerken van Peel en Maas’) opnieuw overgedragen moet</w:t>
            </w:r>
            <w:r w:rsidR="00060C6C" w:rsidRPr="00706D99">
              <w:rPr>
                <w:rFonts w:ascii="Arial" w:hAnsi="Arial" w:cs="Arial"/>
                <w:iCs/>
                <w:szCs w:val="20"/>
              </w:rPr>
              <w:t>en</w:t>
            </w:r>
            <w:r w:rsidRPr="00706D99">
              <w:rPr>
                <w:rFonts w:ascii="Arial" w:hAnsi="Arial" w:cs="Arial"/>
                <w:iCs/>
                <w:szCs w:val="20"/>
              </w:rPr>
              <w:t xml:space="preserve"> worden.</w:t>
            </w:r>
          </w:p>
        </w:tc>
      </w:tr>
      <w:tr w:rsidR="00A77B0D" w:rsidRPr="005120E3" w14:paraId="7D1CA689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128116F1" w14:textId="77777777" w:rsidR="00A77B0D" w:rsidRPr="00FC4BC2" w:rsidRDefault="00A77B0D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7D59E7C0" w14:textId="413180CD" w:rsidR="00A77B0D" w:rsidRPr="00706D99" w:rsidRDefault="00A77B0D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  <w:szCs w:val="20"/>
              </w:rPr>
            </w:pPr>
            <w:r w:rsidRPr="00706D99">
              <w:rPr>
                <w:rFonts w:ascii="Arial" w:hAnsi="Arial" w:cs="Arial"/>
                <w:iCs/>
                <w:szCs w:val="20"/>
              </w:rPr>
              <w:t xml:space="preserve">Opdrachtgever kan na meerdere slechte ervaringen met de aangewezen consultant een andere consultant te verlangen. Opdrachtnemer is gehouden </w:t>
            </w:r>
            <w:r w:rsidR="00060C6C" w:rsidRPr="00706D99">
              <w:rPr>
                <w:rFonts w:ascii="Arial" w:hAnsi="Arial" w:cs="Arial"/>
                <w:iCs/>
                <w:szCs w:val="20"/>
              </w:rPr>
              <w:t xml:space="preserve">binnen één maand </w:t>
            </w:r>
            <w:r w:rsidRPr="00706D99">
              <w:rPr>
                <w:rFonts w:ascii="Arial" w:hAnsi="Arial" w:cs="Arial"/>
                <w:iCs/>
                <w:szCs w:val="20"/>
              </w:rPr>
              <w:t>een andere consultant te leveren.</w:t>
            </w:r>
          </w:p>
        </w:tc>
      </w:tr>
      <w:tr w:rsidR="00FC4BC2" w:rsidRPr="00060C6C" w14:paraId="6835C64B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16E4F272" w14:textId="4BE6FE82" w:rsidR="00FC4BC2" w:rsidRPr="00060C6C" w:rsidRDefault="00060C6C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Aanpak</w:t>
            </w:r>
          </w:p>
        </w:tc>
      </w:tr>
      <w:tr w:rsidR="00FC4BC2" w:rsidRPr="00060C6C" w14:paraId="4B1CFE92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72052500" w14:textId="77777777" w:rsidR="00FC4BC2" w:rsidRPr="00060C6C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11031968" w14:textId="77777777" w:rsidR="00FC4BC2" w:rsidRDefault="00345684" w:rsidP="008F3B3C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</w:rPr>
            </w:pPr>
            <w:r w:rsidRPr="00706D99">
              <w:rPr>
                <w:rFonts w:ascii="Arial" w:hAnsi="Arial" w:cs="Arial"/>
                <w:szCs w:val="20"/>
              </w:rPr>
              <w:t xml:space="preserve">Voor </w:t>
            </w:r>
            <w:r w:rsidR="00060C6C" w:rsidRPr="00706D99">
              <w:rPr>
                <w:rFonts w:ascii="Arial" w:hAnsi="Arial" w:cs="Arial"/>
                <w:szCs w:val="20"/>
              </w:rPr>
              <w:t xml:space="preserve">de start van </w:t>
            </w:r>
            <w:r w:rsidRPr="00706D99">
              <w:rPr>
                <w:rFonts w:ascii="Arial" w:hAnsi="Arial" w:cs="Arial"/>
                <w:szCs w:val="20"/>
              </w:rPr>
              <w:t xml:space="preserve">de betreffende werkzaamheden dient de Inschrijver een Plan van Aanpak m.b.t. </w:t>
            </w:r>
            <w:r w:rsidR="00060C6C" w:rsidRPr="00706D99">
              <w:rPr>
                <w:rFonts w:ascii="Arial" w:hAnsi="Arial" w:cs="Arial"/>
                <w:szCs w:val="20"/>
              </w:rPr>
              <w:t xml:space="preserve">het advies en ondersteuningstraject </w:t>
            </w:r>
            <w:r w:rsidRPr="00706D99">
              <w:rPr>
                <w:rFonts w:ascii="Arial" w:hAnsi="Arial" w:cs="Arial"/>
                <w:szCs w:val="20"/>
              </w:rPr>
              <w:t xml:space="preserve">in bij </w:t>
            </w:r>
            <w:r w:rsidR="00060C6C" w:rsidRPr="00706D99">
              <w:rPr>
                <w:rFonts w:ascii="Arial" w:hAnsi="Arial" w:cs="Arial"/>
                <w:szCs w:val="20"/>
              </w:rPr>
              <w:t>Opdrachtgever</w:t>
            </w:r>
            <w:r w:rsidRPr="00706D99">
              <w:rPr>
                <w:rFonts w:ascii="Arial" w:hAnsi="Arial" w:cs="Arial"/>
                <w:szCs w:val="20"/>
              </w:rPr>
              <w:t>.</w:t>
            </w:r>
            <w:r w:rsidRPr="00706D99">
              <w:rPr>
                <w:rFonts w:ascii="Arial" w:hAnsi="Arial" w:cs="Arial"/>
                <w:szCs w:val="20"/>
              </w:rPr>
              <w:br/>
            </w:r>
            <w:r w:rsidR="00060C6C" w:rsidRPr="00706D99">
              <w:rPr>
                <w:rFonts w:ascii="Arial" w:hAnsi="Arial" w:cs="Arial"/>
                <w:szCs w:val="20"/>
              </w:rPr>
              <w:t xml:space="preserve">Opdrachtgever </w:t>
            </w:r>
            <w:r w:rsidRPr="00706D99">
              <w:rPr>
                <w:rFonts w:ascii="Arial" w:hAnsi="Arial" w:cs="Arial"/>
                <w:szCs w:val="20"/>
              </w:rPr>
              <w:t xml:space="preserve">krijgt de mogelijkheid om in overleg – voor zover gewenst en binnen de grenzen der redelijkheid – accenten te verleggen opdat de voorgestelde aanpak beter aansluit bij de Peel en Maas-cultuur (‘couleur </w:t>
            </w:r>
            <w:proofErr w:type="spellStart"/>
            <w:r w:rsidRPr="00706D99">
              <w:rPr>
                <w:rFonts w:ascii="Arial" w:hAnsi="Arial" w:cs="Arial"/>
                <w:szCs w:val="20"/>
              </w:rPr>
              <w:t>locale</w:t>
            </w:r>
            <w:proofErr w:type="spellEnd"/>
            <w:r w:rsidRPr="00706D99">
              <w:rPr>
                <w:rFonts w:ascii="Arial" w:hAnsi="Arial" w:cs="Arial"/>
                <w:szCs w:val="20"/>
              </w:rPr>
              <w:t>’).</w:t>
            </w:r>
          </w:p>
          <w:p w14:paraId="1AA840D7" w14:textId="77777777" w:rsidR="00A00300" w:rsidRDefault="00A00300" w:rsidP="008F3B3C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</w:rPr>
            </w:pPr>
          </w:p>
          <w:p w14:paraId="4A697792" w14:textId="6000D2EA" w:rsidR="00A00300" w:rsidRPr="00060C6C" w:rsidRDefault="00A00300" w:rsidP="008F3B3C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color w:val="FF0000"/>
                <w:szCs w:val="20"/>
              </w:rPr>
            </w:pPr>
          </w:p>
        </w:tc>
      </w:tr>
      <w:tr w:rsidR="00FC4BC2" w:rsidRPr="005120E3" w14:paraId="3A012EF4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5F682931" w14:textId="77777777" w:rsidR="00FC4BC2" w:rsidRPr="00FC4BC2" w:rsidRDefault="00FC4BC2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B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Prijscondities</w:t>
            </w:r>
          </w:p>
        </w:tc>
      </w:tr>
      <w:tr w:rsidR="00FC4BC2" w:rsidRPr="005120E3" w14:paraId="622741A7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5A73293F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0F02313A" w14:textId="41FD77FE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color w:val="FF0000"/>
              </w:rPr>
            </w:pPr>
            <w:r w:rsidRPr="00FC4BC2">
              <w:rPr>
                <w:rFonts w:ascii="Arial" w:hAnsi="Arial" w:cs="Arial"/>
                <w:szCs w:val="20"/>
              </w:rPr>
              <w:t>De prijzen zijn vast, met uitzondering van de jaarlijkse</w:t>
            </w:r>
            <w:r w:rsidR="000A08E3">
              <w:rPr>
                <w:rFonts w:ascii="Arial" w:hAnsi="Arial" w:cs="Arial"/>
                <w:szCs w:val="20"/>
              </w:rPr>
              <w:t xml:space="preserve"> / terugkerende</w:t>
            </w:r>
            <w:r w:rsidRPr="00FC4BC2">
              <w:rPr>
                <w:rFonts w:ascii="Arial" w:hAnsi="Arial" w:cs="Arial"/>
                <w:szCs w:val="20"/>
              </w:rPr>
              <w:t xml:space="preserve"> kosten en de kosten voor ondersteuning, gedurende de gehele duur van de overeenkomst.</w:t>
            </w:r>
            <w:r w:rsidRPr="00FC4BC2">
              <w:rPr>
                <w:rFonts w:ascii="Arial" w:hAnsi="Arial" w:cs="Arial"/>
              </w:rPr>
              <w:t xml:space="preserve">  </w:t>
            </w:r>
          </w:p>
        </w:tc>
      </w:tr>
      <w:tr w:rsidR="00FC4BC2" w:rsidRPr="005120E3" w14:paraId="0B21EEEF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170E9DBB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26C5BE4A" w14:textId="4BD4BAD2" w:rsidR="00FC4BC2" w:rsidRPr="00FC4BC2" w:rsidRDefault="00FC4BC2" w:rsidP="00225F7D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</w:rPr>
            </w:pPr>
            <w:r w:rsidRPr="00FC4BC2">
              <w:rPr>
                <w:rFonts w:ascii="Arial" w:hAnsi="Arial" w:cs="Arial"/>
              </w:rPr>
              <w:t xml:space="preserve">De </w:t>
            </w:r>
            <w:r w:rsidR="00225F7D">
              <w:rPr>
                <w:rFonts w:ascii="Arial" w:hAnsi="Arial" w:cs="Arial"/>
              </w:rPr>
              <w:t xml:space="preserve">niet vaste </w:t>
            </w:r>
            <w:r w:rsidRPr="00FC4BC2">
              <w:rPr>
                <w:rFonts w:ascii="Arial" w:hAnsi="Arial" w:cs="Arial"/>
              </w:rPr>
              <w:t xml:space="preserve">tarieven kunnen jaarlijks per 1 januari, slechts na overleg met, en instemming van de aanbestedende dienst, eenmaal per jaar worden aangepast, op basis van de indexering door het CBS vastgestelde en openbaar gemaakte indexcijfers, categorie </w:t>
            </w:r>
            <w:r w:rsidRPr="00225F7D">
              <w:rPr>
                <w:rFonts w:ascii="Arial" w:hAnsi="Arial" w:cs="Arial"/>
                <w:i/>
              </w:rPr>
              <w:t>zakelijke dienstverlening</w:t>
            </w:r>
            <w:r w:rsidRPr="00FC4BC2">
              <w:rPr>
                <w:rFonts w:ascii="Arial" w:hAnsi="Arial" w:cs="Arial"/>
              </w:rPr>
              <w:t xml:space="preserve"> (alle huishoudens, 2010=100). De prijsaanpassing is gemaximaliseerd tot de in de benoemde index aangegeven stijging over 12 maanden.</w:t>
            </w:r>
          </w:p>
        </w:tc>
      </w:tr>
      <w:tr w:rsidR="00FC4BC2" w:rsidRPr="005120E3" w14:paraId="3B9BAC5C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2FD7F654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46120020" w14:textId="795A9390" w:rsidR="00FC4BC2" w:rsidRPr="00FC4BC2" w:rsidRDefault="00FC4BC2" w:rsidP="001D0E29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</w:rPr>
              <w:t>De prijs dient aangeboden te worden conform het aangeleverde inschrijvingsbiljet</w:t>
            </w:r>
            <w:r w:rsidR="001D0E29">
              <w:rPr>
                <w:rFonts w:ascii="Arial" w:hAnsi="Arial" w:cs="Arial"/>
                <w:iCs/>
              </w:rPr>
              <w:t xml:space="preserve"> in </w:t>
            </w:r>
            <w:r w:rsidRPr="00FC4BC2">
              <w:rPr>
                <w:rFonts w:ascii="Arial" w:hAnsi="Arial" w:cs="Arial"/>
                <w:iCs/>
              </w:rPr>
              <w:t>Bijlage II.</w:t>
            </w:r>
            <w:r w:rsidR="007638BC">
              <w:rPr>
                <w:rFonts w:ascii="Arial" w:hAnsi="Arial" w:cs="Arial"/>
                <w:iCs/>
              </w:rPr>
              <w:br/>
            </w:r>
            <w:r w:rsidR="007638BC" w:rsidRPr="001D0E29">
              <w:rPr>
                <w:rFonts w:ascii="Arial" w:hAnsi="Arial" w:cs="Arial"/>
                <w:iCs/>
              </w:rPr>
              <w:t>De aangeboden prijzen/tarieven dienen realistisch en niet manipulatief te zijn.</w:t>
            </w:r>
            <w:r w:rsidR="007638BC" w:rsidRPr="001D0E29">
              <w:rPr>
                <w:rFonts w:ascii="Arial" w:hAnsi="Arial" w:cs="Arial"/>
                <w:iCs/>
              </w:rPr>
              <w:br/>
              <w:t>De aangeboden prijzen/tarieven voor de verschillende werkzaamheden dienen zich realistisch tot elkaar te verhouden gezien de inspanningen</w:t>
            </w:r>
            <w:r w:rsidR="001D0E29" w:rsidRPr="001D0E29">
              <w:rPr>
                <w:rFonts w:ascii="Arial" w:hAnsi="Arial" w:cs="Arial"/>
                <w:iCs/>
              </w:rPr>
              <w:t>,</w:t>
            </w:r>
            <w:r w:rsidR="007638BC" w:rsidRPr="001D0E29">
              <w:rPr>
                <w:rFonts w:ascii="Arial" w:hAnsi="Arial" w:cs="Arial"/>
                <w:iCs/>
              </w:rPr>
              <w:t xml:space="preserve"> die voor die werkzaamheden vereist zijn.</w:t>
            </w:r>
          </w:p>
        </w:tc>
      </w:tr>
      <w:tr w:rsidR="00FC4BC2" w:rsidRPr="005120E3" w14:paraId="4AB74385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09E69E19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6F4BD1A9" w14:textId="77777777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 w:rsidRPr="00FC4BC2">
              <w:rPr>
                <w:rFonts w:ascii="Arial" w:hAnsi="Arial" w:cs="Arial"/>
                <w:iCs/>
              </w:rPr>
              <w:t>De prijzen zijn afgegeven in EURO en exclusief BTW.</w:t>
            </w:r>
          </w:p>
        </w:tc>
      </w:tr>
      <w:tr w:rsidR="00FC4BC2" w:rsidRPr="005120E3" w14:paraId="3D81126E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73A61A5B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464E1B7B" w14:textId="70AD509D" w:rsidR="00FC4BC2" w:rsidRPr="00FC4BC2" w:rsidRDefault="0011141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Op het inschrijvings</w:t>
            </w:r>
            <w:r w:rsidR="00FC4BC2" w:rsidRPr="00FC4BC2">
              <w:rPr>
                <w:rFonts w:ascii="Arial" w:hAnsi="Arial" w:cs="Arial"/>
                <w:iCs/>
              </w:rPr>
              <w:t>biljet geoffreerde prijzen betreffen ‘</w:t>
            </w:r>
            <w:proofErr w:type="spellStart"/>
            <w:r w:rsidR="00FC4BC2" w:rsidRPr="00FC4BC2">
              <w:rPr>
                <w:rFonts w:ascii="Arial" w:hAnsi="Arial" w:cs="Arial"/>
                <w:iCs/>
              </w:rPr>
              <w:t>all</w:t>
            </w:r>
            <w:proofErr w:type="spellEnd"/>
            <w:r w:rsidR="00FC4BC2" w:rsidRPr="00FC4BC2">
              <w:rPr>
                <w:rFonts w:ascii="Arial" w:hAnsi="Arial" w:cs="Arial"/>
                <w:iCs/>
              </w:rPr>
              <w:t xml:space="preserve"> in’-prijzen, d.w.z. er zijn geen bijkomende (verborgen) kosten voor de opdrachtgever.</w:t>
            </w:r>
          </w:p>
        </w:tc>
      </w:tr>
      <w:tr w:rsidR="00FC4BC2" w:rsidRPr="005120E3" w14:paraId="4ED3D285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1BACCA26" w14:textId="77777777" w:rsidR="00FC4BC2" w:rsidRPr="00FC4BC2" w:rsidRDefault="00FC4BC2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BC2">
              <w:rPr>
                <w:rFonts w:ascii="Arial" w:hAnsi="Arial" w:cs="Arial"/>
                <w:b/>
                <w:bCs/>
                <w:sz w:val="20"/>
                <w:szCs w:val="20"/>
              </w:rPr>
              <w:t>Betaling</w:t>
            </w:r>
          </w:p>
        </w:tc>
      </w:tr>
      <w:tr w:rsidR="009122E1" w:rsidRPr="00E36596" w14:paraId="537A7D06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19DE3147" w14:textId="77777777" w:rsidR="009122E1" w:rsidRPr="00E36596" w:rsidRDefault="009122E1" w:rsidP="001F5C47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  <w:bookmarkStart w:id="11" w:name="_Ref39153556"/>
          </w:p>
        </w:tc>
        <w:bookmarkEnd w:id="11"/>
        <w:tc>
          <w:tcPr>
            <w:tcW w:w="7512" w:type="dxa"/>
            <w:tcBorders>
              <w:bottom w:val="single" w:sz="8" w:space="0" w:color="C0C0C0"/>
            </w:tcBorders>
          </w:tcPr>
          <w:p w14:paraId="7C152D5F" w14:textId="2610DBDC" w:rsidR="009122E1" w:rsidRPr="009D4C9D" w:rsidRDefault="009122E1" w:rsidP="009D4C9D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9D4C9D">
              <w:rPr>
                <w:rFonts w:ascii="Arial" w:hAnsi="Arial" w:cs="Arial"/>
                <w:iCs/>
              </w:rPr>
              <w:t xml:space="preserve">De betaling </w:t>
            </w:r>
            <w:r w:rsidR="009D4C9D">
              <w:rPr>
                <w:rFonts w:ascii="Arial" w:hAnsi="Arial" w:cs="Arial"/>
                <w:iCs/>
              </w:rPr>
              <w:t>(en facturering!) vindt achteraf plaats</w:t>
            </w:r>
            <w:r w:rsidRPr="009D4C9D">
              <w:rPr>
                <w:rFonts w:ascii="Arial" w:hAnsi="Arial" w:cs="Arial"/>
                <w:iCs/>
              </w:rPr>
              <w:t>.</w:t>
            </w:r>
          </w:p>
        </w:tc>
      </w:tr>
      <w:tr w:rsidR="00E36596" w:rsidRPr="00E36596" w14:paraId="630F5E6B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2F40136E" w14:textId="77777777" w:rsidR="00FC4BC2" w:rsidRPr="00E36596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48363801" w14:textId="1D2E5D66" w:rsidR="009D4C9D" w:rsidRPr="009D4C9D" w:rsidRDefault="009D4C9D" w:rsidP="009D4C9D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Uitzondering op </w:t>
            </w:r>
            <w:r w:rsidRPr="001D0E29">
              <w:rPr>
                <w:rFonts w:ascii="Arial" w:hAnsi="Arial" w:cs="Arial"/>
                <w:i/>
                <w:iCs/>
              </w:rPr>
              <w:t xml:space="preserve">Eis </w:t>
            </w:r>
            <w:r w:rsidRPr="001D0E29">
              <w:rPr>
                <w:rFonts w:ascii="Arial" w:hAnsi="Arial" w:cs="Arial"/>
                <w:i/>
                <w:iCs/>
              </w:rPr>
              <w:fldChar w:fldCharType="begin"/>
            </w:r>
            <w:r w:rsidRPr="001D0E29">
              <w:rPr>
                <w:rFonts w:ascii="Arial" w:hAnsi="Arial" w:cs="Arial"/>
                <w:i/>
                <w:iCs/>
              </w:rPr>
              <w:instrText xml:space="preserve"> REF _Ref39153556 \r \h </w:instrText>
            </w:r>
            <w:r w:rsidR="001D0E29">
              <w:rPr>
                <w:rFonts w:ascii="Arial" w:hAnsi="Arial" w:cs="Arial"/>
                <w:i/>
                <w:iCs/>
              </w:rPr>
              <w:instrText xml:space="preserve"> \* MERGEFORMAT </w:instrText>
            </w:r>
            <w:r w:rsidRPr="001D0E29">
              <w:rPr>
                <w:rFonts w:ascii="Arial" w:hAnsi="Arial" w:cs="Arial"/>
                <w:i/>
                <w:iCs/>
              </w:rPr>
            </w:r>
            <w:r w:rsidRPr="001D0E29">
              <w:rPr>
                <w:rFonts w:ascii="Arial" w:hAnsi="Arial" w:cs="Arial"/>
                <w:i/>
                <w:iCs/>
              </w:rPr>
              <w:fldChar w:fldCharType="separate"/>
            </w:r>
            <w:r w:rsidR="00EC7814">
              <w:rPr>
                <w:rFonts w:ascii="Arial" w:hAnsi="Arial" w:cs="Arial"/>
                <w:i/>
                <w:iCs/>
              </w:rPr>
              <w:t>40</w:t>
            </w:r>
            <w:r w:rsidRPr="001D0E29">
              <w:rPr>
                <w:rFonts w:ascii="Arial" w:hAnsi="Arial" w:cs="Arial"/>
                <w:i/>
                <w:iCs/>
              </w:rPr>
              <w:fldChar w:fldCharType="end"/>
            </w:r>
            <w:r>
              <w:rPr>
                <w:rFonts w:ascii="Arial" w:hAnsi="Arial" w:cs="Arial"/>
                <w:iCs/>
              </w:rPr>
              <w:t xml:space="preserve"> vormen: </w:t>
            </w:r>
            <w:r>
              <w:rPr>
                <w:rFonts w:ascii="Arial" w:hAnsi="Arial" w:cs="Arial"/>
                <w:iCs/>
              </w:rPr>
              <w:br/>
              <w:t xml:space="preserve">1) de </w:t>
            </w:r>
            <w:r w:rsidR="009122E1" w:rsidRPr="009D4C9D">
              <w:rPr>
                <w:rFonts w:ascii="Arial" w:hAnsi="Arial" w:cs="Arial"/>
                <w:iCs/>
              </w:rPr>
              <w:t>licentiekosten</w:t>
            </w:r>
            <w:r>
              <w:rPr>
                <w:rFonts w:ascii="Arial" w:hAnsi="Arial" w:cs="Arial"/>
                <w:iCs/>
              </w:rPr>
              <w:t xml:space="preserve">, deze mogen </w:t>
            </w:r>
            <w:r w:rsidR="009122E1" w:rsidRPr="009D4C9D">
              <w:rPr>
                <w:rFonts w:ascii="Arial" w:hAnsi="Arial" w:cs="Arial"/>
                <w:iCs/>
              </w:rPr>
              <w:t xml:space="preserve">voor één of meerdere jaren vooraf </w:t>
            </w:r>
            <w:r>
              <w:rPr>
                <w:rFonts w:ascii="Arial" w:hAnsi="Arial" w:cs="Arial"/>
                <w:iCs/>
              </w:rPr>
              <w:t xml:space="preserve">gefactureerd worden </w:t>
            </w:r>
            <w:r w:rsidR="009122E1" w:rsidRPr="009D4C9D">
              <w:rPr>
                <w:rFonts w:ascii="Arial" w:hAnsi="Arial" w:cs="Arial"/>
                <w:iCs/>
              </w:rPr>
              <w:t>in de eerste maand van de betreffende licentieperiode</w:t>
            </w:r>
            <w:r>
              <w:rPr>
                <w:rFonts w:ascii="Arial" w:hAnsi="Arial" w:cs="Arial"/>
                <w:iCs/>
              </w:rPr>
              <w:t>;</w:t>
            </w:r>
            <w:r>
              <w:rPr>
                <w:rFonts w:ascii="Arial" w:hAnsi="Arial" w:cs="Arial"/>
                <w:iCs/>
              </w:rPr>
              <w:br/>
              <w:t>2) h</w:t>
            </w:r>
            <w:r w:rsidRPr="009D4C9D">
              <w:rPr>
                <w:rFonts w:ascii="Arial" w:hAnsi="Arial" w:cs="Arial"/>
                <w:iCs/>
              </w:rPr>
              <w:t>et abonnementstarief voor Support as a Service</w:t>
            </w:r>
            <w:r>
              <w:rPr>
                <w:rFonts w:ascii="Arial" w:hAnsi="Arial" w:cs="Arial"/>
                <w:iCs/>
              </w:rPr>
              <w:t>, deze mogen in het begin van de abonnementsperiode gefactureerd worden,</w:t>
            </w:r>
          </w:p>
        </w:tc>
      </w:tr>
      <w:tr w:rsidR="00FC4BC2" w:rsidRPr="00E502C9" w14:paraId="76FC9571" w14:textId="77777777" w:rsidTr="4FC9180C">
        <w:tc>
          <w:tcPr>
            <w:tcW w:w="993" w:type="dxa"/>
            <w:shd w:val="clear" w:color="auto" w:fill="E6E6E6"/>
          </w:tcPr>
          <w:p w14:paraId="5FA629D4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049F86A2" w14:textId="0289145D" w:rsidR="00FC4BC2" w:rsidRPr="00FC4BC2" w:rsidRDefault="00FC4BC2" w:rsidP="005962EF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</w:rPr>
            </w:pPr>
            <w:r w:rsidRPr="00FC4BC2">
              <w:rPr>
                <w:rFonts w:ascii="Arial" w:hAnsi="Arial" w:cs="Arial"/>
              </w:rPr>
              <w:t xml:space="preserve">Op de factuur dient </w:t>
            </w:r>
            <w:r w:rsidR="005962EF">
              <w:rPr>
                <w:rFonts w:ascii="Arial" w:hAnsi="Arial" w:cs="Arial"/>
              </w:rPr>
              <w:t xml:space="preserve">o.a. </w:t>
            </w:r>
            <w:r w:rsidRPr="00FC4BC2">
              <w:rPr>
                <w:rFonts w:ascii="Arial" w:hAnsi="Arial" w:cs="Arial"/>
              </w:rPr>
              <w:t>vermeld te worden ‘</w:t>
            </w:r>
            <w:r w:rsidRPr="00FC4BC2">
              <w:rPr>
                <w:rFonts w:ascii="Arial" w:hAnsi="Arial" w:cs="Arial"/>
                <w:i/>
              </w:rPr>
              <w:t>routenummer 503001’</w:t>
            </w:r>
          </w:p>
        </w:tc>
      </w:tr>
      <w:tr w:rsidR="00A14851" w:rsidRPr="00465DAB" w14:paraId="1CE78E28" w14:textId="77777777" w:rsidTr="4FC9180C">
        <w:tc>
          <w:tcPr>
            <w:tcW w:w="993" w:type="dxa"/>
            <w:shd w:val="clear" w:color="auto" w:fill="E6E6E6"/>
          </w:tcPr>
          <w:p w14:paraId="6FD0E3C3" w14:textId="77777777" w:rsidR="00A14851" w:rsidRPr="00465DAB" w:rsidRDefault="00A14851" w:rsidP="00A14851">
            <w:pPr>
              <w:numPr>
                <w:ilvl w:val="0"/>
                <w:numId w:val="4"/>
              </w:numPr>
              <w:tabs>
                <w:tab w:val="clear" w:pos="1077"/>
                <w:tab w:val="num" w:pos="936"/>
              </w:tabs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  <w:bookmarkStart w:id="12" w:name="_Ref512944955"/>
          </w:p>
        </w:tc>
        <w:bookmarkEnd w:id="12"/>
        <w:tc>
          <w:tcPr>
            <w:tcW w:w="7512" w:type="dxa"/>
          </w:tcPr>
          <w:p w14:paraId="3BBEAC5F" w14:textId="77777777" w:rsidR="00A14851" w:rsidRPr="00465DAB" w:rsidRDefault="00A14851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</w:rPr>
            </w:pPr>
            <w:r w:rsidRPr="00465DAB">
              <w:rPr>
                <w:rFonts w:ascii="Arial" w:hAnsi="Arial" w:cs="Arial"/>
                <w:iCs/>
                <w:szCs w:val="20"/>
              </w:rPr>
              <w:t xml:space="preserve">De gemeente Peel en Maas </w:t>
            </w:r>
            <w:r>
              <w:rPr>
                <w:rFonts w:ascii="Arial" w:hAnsi="Arial" w:cs="Arial"/>
                <w:iCs/>
                <w:szCs w:val="20"/>
              </w:rPr>
              <w:t xml:space="preserve">ontvangt bij voorkeur </w:t>
            </w:r>
            <w:r w:rsidRPr="00A14851">
              <w:rPr>
                <w:rFonts w:ascii="Arial" w:hAnsi="Arial" w:cs="Arial"/>
                <w:b/>
                <w:iCs/>
                <w:szCs w:val="20"/>
              </w:rPr>
              <w:t>e-facturen</w:t>
            </w:r>
            <w:r w:rsidRPr="00465DAB">
              <w:rPr>
                <w:rFonts w:ascii="Arial" w:hAnsi="Arial" w:cs="Arial"/>
                <w:iCs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Cs w:val="20"/>
              </w:rPr>
              <w:t xml:space="preserve">via </w:t>
            </w:r>
            <w:r w:rsidRPr="00465DAB">
              <w:rPr>
                <w:rFonts w:ascii="Arial" w:hAnsi="Arial" w:cs="Arial"/>
                <w:iCs/>
                <w:szCs w:val="20"/>
              </w:rPr>
              <w:t xml:space="preserve">Full </w:t>
            </w:r>
            <w:proofErr w:type="spellStart"/>
            <w:r w:rsidRPr="00465DAB">
              <w:rPr>
                <w:rFonts w:ascii="Arial" w:hAnsi="Arial" w:cs="Arial"/>
                <w:iCs/>
                <w:szCs w:val="20"/>
              </w:rPr>
              <w:t>Simpler</w:t>
            </w:r>
            <w:proofErr w:type="spellEnd"/>
            <w:r w:rsidRPr="00465DAB">
              <w:rPr>
                <w:rFonts w:ascii="Arial" w:hAnsi="Arial" w:cs="Arial"/>
                <w:iCs/>
                <w:szCs w:val="20"/>
              </w:rPr>
              <w:t xml:space="preserve"> </w:t>
            </w:r>
            <w:proofErr w:type="spellStart"/>
            <w:r w:rsidRPr="00465DAB">
              <w:rPr>
                <w:rFonts w:ascii="Arial" w:hAnsi="Arial" w:cs="Arial"/>
                <w:iCs/>
                <w:szCs w:val="20"/>
              </w:rPr>
              <w:t>Invoicing</w:t>
            </w:r>
            <w:proofErr w:type="spellEnd"/>
            <w:r w:rsidRPr="00465DAB">
              <w:rPr>
                <w:rFonts w:ascii="Arial" w:hAnsi="Arial" w:cs="Arial"/>
                <w:iCs/>
                <w:szCs w:val="20"/>
              </w:rPr>
              <w:t xml:space="preserve"> (</w:t>
            </w:r>
            <w:proofErr w:type="spellStart"/>
            <w:r w:rsidRPr="00465DAB">
              <w:rPr>
                <w:rFonts w:ascii="Arial" w:hAnsi="Arial" w:cs="Arial"/>
                <w:iCs/>
                <w:szCs w:val="20"/>
              </w:rPr>
              <w:t>Peppol</w:t>
            </w:r>
            <w:proofErr w:type="spellEnd"/>
            <w:r w:rsidRPr="00465DAB">
              <w:rPr>
                <w:rFonts w:ascii="Arial" w:hAnsi="Arial" w:cs="Arial"/>
                <w:iCs/>
                <w:szCs w:val="20"/>
              </w:rPr>
              <w:t xml:space="preserve"> gateway).</w:t>
            </w:r>
          </w:p>
        </w:tc>
      </w:tr>
      <w:tr w:rsidR="00A14851" w:rsidRPr="00465DAB" w14:paraId="7085DC13" w14:textId="77777777" w:rsidTr="4FC9180C">
        <w:tc>
          <w:tcPr>
            <w:tcW w:w="993" w:type="dxa"/>
            <w:shd w:val="clear" w:color="auto" w:fill="E6E6E6"/>
          </w:tcPr>
          <w:p w14:paraId="7A455F9B" w14:textId="77777777" w:rsidR="00A14851" w:rsidRPr="00465DAB" w:rsidRDefault="00A14851" w:rsidP="00A14851">
            <w:pPr>
              <w:numPr>
                <w:ilvl w:val="0"/>
                <w:numId w:val="4"/>
              </w:numPr>
              <w:tabs>
                <w:tab w:val="clear" w:pos="1077"/>
                <w:tab w:val="num" w:pos="936"/>
              </w:tabs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</w:tcPr>
          <w:p w14:paraId="5271BDA9" w14:textId="2375FC10" w:rsidR="00A14851" w:rsidRPr="00465DAB" w:rsidRDefault="00A14851" w:rsidP="00A14851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Cs w:val="20"/>
              </w:rPr>
              <w:t xml:space="preserve">Als alternatief voor de onder </w:t>
            </w:r>
            <w:r w:rsidRPr="00A11BFC">
              <w:rPr>
                <w:rFonts w:ascii="Arial" w:hAnsi="Arial" w:cs="Arial"/>
                <w:i/>
                <w:iCs/>
                <w:szCs w:val="20"/>
              </w:rPr>
              <w:t xml:space="preserve">Eis </w:t>
            </w:r>
            <w:r>
              <w:rPr>
                <w:rFonts w:ascii="Arial" w:hAnsi="Arial" w:cs="Arial"/>
                <w:i/>
                <w:iCs/>
                <w:szCs w:val="20"/>
              </w:rPr>
              <w:fldChar w:fldCharType="begin"/>
            </w:r>
            <w:r>
              <w:rPr>
                <w:rFonts w:ascii="Arial" w:hAnsi="Arial" w:cs="Arial"/>
                <w:i/>
                <w:iCs/>
                <w:szCs w:val="20"/>
              </w:rPr>
              <w:instrText xml:space="preserve"> REF _Ref512944955 \r \h </w:instrText>
            </w:r>
            <w:r>
              <w:rPr>
                <w:rFonts w:ascii="Arial" w:hAnsi="Arial" w:cs="Arial"/>
                <w:i/>
                <w:iCs/>
                <w:szCs w:val="20"/>
              </w:rPr>
            </w:r>
            <w:r>
              <w:rPr>
                <w:rFonts w:ascii="Arial" w:hAnsi="Arial" w:cs="Arial"/>
                <w:i/>
                <w:iCs/>
                <w:szCs w:val="20"/>
              </w:rPr>
              <w:fldChar w:fldCharType="separate"/>
            </w:r>
            <w:r w:rsidR="00EC7814">
              <w:rPr>
                <w:rFonts w:ascii="Arial" w:hAnsi="Arial" w:cs="Arial"/>
                <w:i/>
                <w:iCs/>
                <w:szCs w:val="20"/>
              </w:rPr>
              <w:t>43</w:t>
            </w:r>
            <w:r>
              <w:rPr>
                <w:rFonts w:ascii="Arial" w:hAnsi="Arial" w:cs="Arial"/>
                <w:i/>
                <w:iCs/>
                <w:szCs w:val="20"/>
              </w:rPr>
              <w:fldChar w:fldCharType="end"/>
            </w:r>
            <w:r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r w:rsidRPr="00465DAB">
              <w:rPr>
                <w:rFonts w:ascii="Arial" w:hAnsi="Arial" w:cs="Arial"/>
                <w:iCs/>
                <w:szCs w:val="20"/>
              </w:rPr>
              <w:t xml:space="preserve">genoemde </w:t>
            </w:r>
            <w:r>
              <w:rPr>
                <w:rFonts w:ascii="Arial" w:hAnsi="Arial" w:cs="Arial"/>
                <w:iCs/>
                <w:szCs w:val="20"/>
              </w:rPr>
              <w:t>kan opdrachtnemer</w:t>
            </w:r>
            <w:r w:rsidRPr="00465DAB">
              <w:rPr>
                <w:rFonts w:ascii="Arial" w:hAnsi="Arial" w:cs="Arial"/>
              </w:rPr>
              <w:t xml:space="preserve"> factu</w:t>
            </w:r>
            <w:r>
              <w:rPr>
                <w:rFonts w:ascii="Arial" w:hAnsi="Arial" w:cs="Arial"/>
              </w:rPr>
              <w:t xml:space="preserve">ren - </w:t>
            </w:r>
            <w:r w:rsidRPr="00465DAB">
              <w:rPr>
                <w:rFonts w:ascii="Arial" w:hAnsi="Arial" w:cs="Arial"/>
              </w:rPr>
              <w:t xml:space="preserve">als </w:t>
            </w:r>
            <w:proofErr w:type="spellStart"/>
            <w:r w:rsidRPr="00465DAB">
              <w:rPr>
                <w:rFonts w:ascii="Arial" w:hAnsi="Arial" w:cs="Arial"/>
              </w:rPr>
              <w:t>readable</w:t>
            </w:r>
            <w:proofErr w:type="spellEnd"/>
            <w:r w:rsidRPr="00465DAB">
              <w:rPr>
                <w:rFonts w:ascii="Arial" w:hAnsi="Arial" w:cs="Arial"/>
              </w:rPr>
              <w:t xml:space="preserve"> </w:t>
            </w:r>
            <w:proofErr w:type="spellStart"/>
            <w:r w:rsidRPr="00465DAB">
              <w:rPr>
                <w:rFonts w:ascii="Arial" w:hAnsi="Arial" w:cs="Arial"/>
              </w:rPr>
              <w:t>PDF-bestand</w:t>
            </w:r>
            <w:proofErr w:type="spellEnd"/>
            <w:r>
              <w:rPr>
                <w:rFonts w:ascii="Arial" w:hAnsi="Arial" w:cs="Arial"/>
              </w:rPr>
              <w:t xml:space="preserve"> - </w:t>
            </w:r>
            <w:r w:rsidRPr="00465DAB">
              <w:rPr>
                <w:rFonts w:ascii="Arial" w:hAnsi="Arial" w:cs="Arial"/>
              </w:rPr>
              <w:t xml:space="preserve">per e-mail sturen naar </w:t>
            </w:r>
            <w:hyperlink r:id="rId9" w:history="1">
              <w:r w:rsidRPr="00465DAB">
                <w:rPr>
                  <w:rStyle w:val="Hyperlink"/>
                  <w:rFonts w:ascii="Arial" w:hAnsi="Arial" w:cs="Arial"/>
                </w:rPr>
                <w:t>factuur@peelenmaas.nl</w:t>
              </w:r>
            </w:hyperlink>
            <w:r w:rsidRPr="00465DAB">
              <w:rPr>
                <w:rFonts w:ascii="Arial" w:hAnsi="Arial" w:cs="Arial"/>
              </w:rPr>
              <w:t>.</w:t>
            </w:r>
          </w:p>
        </w:tc>
      </w:tr>
      <w:tr w:rsidR="00FC4BC2" w:rsidRPr="0045202F" w14:paraId="2D70CB73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54D93FC8" w14:textId="77777777" w:rsidR="00FC4BC2" w:rsidRPr="00FC4BC2" w:rsidRDefault="00FC4BC2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BC2">
              <w:rPr>
                <w:rFonts w:ascii="Arial" w:hAnsi="Arial" w:cs="Arial"/>
                <w:b/>
                <w:bCs/>
                <w:sz w:val="20"/>
                <w:szCs w:val="20"/>
              </w:rPr>
              <w:t>Eindregeling / overdracht</w:t>
            </w:r>
          </w:p>
        </w:tc>
      </w:tr>
      <w:tr w:rsidR="00FC4BC2" w:rsidRPr="00E502C9" w14:paraId="65D07DF3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5B39D4EA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54AA028D" w14:textId="77777777" w:rsidR="00FC4BC2" w:rsidRPr="00E36596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szCs w:val="20"/>
              </w:rPr>
            </w:pPr>
            <w:r w:rsidRPr="00E36596">
              <w:rPr>
                <w:rFonts w:ascii="Arial" w:hAnsi="Arial" w:cs="Arial"/>
                <w:szCs w:val="20"/>
              </w:rPr>
              <w:t xml:space="preserve">De inschrijver dient bij beëindiging van het contract: </w:t>
            </w:r>
          </w:p>
          <w:p w14:paraId="1930CA7E" w14:textId="77777777" w:rsidR="00FC4BC2" w:rsidRPr="00E36596" w:rsidRDefault="00FC4BC2" w:rsidP="00E36596">
            <w:pPr>
              <w:pStyle w:val="Lijstalinea"/>
              <w:numPr>
                <w:ilvl w:val="0"/>
                <w:numId w:val="17"/>
              </w:numPr>
              <w:tabs>
                <w:tab w:val="left" w:pos="142"/>
              </w:tabs>
              <w:spacing w:before="90" w:after="54"/>
              <w:ind w:left="523" w:hanging="284"/>
              <w:rPr>
                <w:rFonts w:ascii="Arial" w:hAnsi="Arial" w:cs="Arial"/>
                <w:sz w:val="20"/>
                <w:szCs w:val="20"/>
              </w:rPr>
            </w:pPr>
            <w:r w:rsidRPr="00E36596">
              <w:rPr>
                <w:rFonts w:ascii="Arial" w:hAnsi="Arial" w:cs="Arial"/>
                <w:sz w:val="20"/>
                <w:szCs w:val="20"/>
              </w:rPr>
              <w:t>De documentatie opgesteld bij installatie aan de opdrachtgever te verstrekken;</w:t>
            </w:r>
          </w:p>
          <w:p w14:paraId="7FD5137E" w14:textId="77777777" w:rsidR="00FC4BC2" w:rsidRPr="00E36596" w:rsidRDefault="00FC4BC2" w:rsidP="00E36596">
            <w:pPr>
              <w:pStyle w:val="Lijstalinea"/>
              <w:numPr>
                <w:ilvl w:val="0"/>
                <w:numId w:val="17"/>
              </w:numPr>
              <w:tabs>
                <w:tab w:val="left" w:pos="142"/>
              </w:tabs>
              <w:spacing w:before="90" w:after="54"/>
              <w:ind w:left="523" w:hanging="284"/>
              <w:rPr>
                <w:rFonts w:ascii="Arial" w:hAnsi="Arial" w:cs="Arial"/>
                <w:sz w:val="20"/>
                <w:szCs w:val="20"/>
              </w:rPr>
            </w:pPr>
            <w:r w:rsidRPr="00E36596">
              <w:rPr>
                <w:rFonts w:ascii="Arial" w:hAnsi="Arial" w:cs="Arial"/>
                <w:sz w:val="20"/>
                <w:szCs w:val="20"/>
              </w:rPr>
              <w:t>De documentatie opgesteld bij inrichting aan de opdrachtgever te verstrekken;</w:t>
            </w:r>
          </w:p>
          <w:p w14:paraId="2C59D32B" w14:textId="77777777" w:rsidR="00FC4BC2" w:rsidRPr="00E36596" w:rsidRDefault="00FC4BC2" w:rsidP="00E36596">
            <w:pPr>
              <w:pStyle w:val="Lijstalinea"/>
              <w:numPr>
                <w:ilvl w:val="0"/>
                <w:numId w:val="17"/>
              </w:numPr>
              <w:tabs>
                <w:tab w:val="left" w:pos="142"/>
              </w:tabs>
              <w:spacing w:before="90" w:after="54"/>
              <w:ind w:left="523" w:hanging="284"/>
              <w:rPr>
                <w:rFonts w:ascii="Arial" w:hAnsi="Arial" w:cs="Arial"/>
                <w:sz w:val="20"/>
                <w:szCs w:val="20"/>
              </w:rPr>
            </w:pPr>
            <w:r w:rsidRPr="00E36596">
              <w:rPr>
                <w:rFonts w:ascii="Arial" w:hAnsi="Arial" w:cs="Arial"/>
                <w:sz w:val="20"/>
                <w:szCs w:val="20"/>
              </w:rPr>
              <w:t>De database(s) in een leesbaar formaat te verstrekken, voor zover deze niet voor ons toegankelijk is;</w:t>
            </w:r>
          </w:p>
          <w:p w14:paraId="5BA50C2A" w14:textId="791A06A7" w:rsidR="00225F7D" w:rsidRPr="00FC4BC2" w:rsidRDefault="00FC4BC2" w:rsidP="00225F7D">
            <w:pPr>
              <w:pStyle w:val="Lijstalinea"/>
              <w:numPr>
                <w:ilvl w:val="0"/>
                <w:numId w:val="17"/>
              </w:numPr>
              <w:tabs>
                <w:tab w:val="left" w:pos="142"/>
              </w:tabs>
              <w:spacing w:before="90" w:after="54"/>
              <w:ind w:left="523" w:hanging="284"/>
              <w:rPr>
                <w:rFonts w:ascii="Arial" w:hAnsi="Arial" w:cs="Arial"/>
                <w:iCs/>
              </w:rPr>
            </w:pPr>
            <w:r w:rsidRPr="00E36596">
              <w:rPr>
                <w:rFonts w:ascii="Arial" w:hAnsi="Arial" w:cs="Arial"/>
                <w:sz w:val="20"/>
                <w:szCs w:val="20"/>
              </w:rPr>
              <w:t xml:space="preserve">Medewerker te verlenen bij het eventueel overzetten van de </w:t>
            </w:r>
            <w:proofErr w:type="spellStart"/>
            <w:r w:rsidRPr="00E36596">
              <w:rPr>
                <w:rFonts w:ascii="Arial" w:hAnsi="Arial" w:cs="Arial"/>
                <w:sz w:val="20"/>
                <w:szCs w:val="20"/>
              </w:rPr>
              <w:t>TimeXtender</w:t>
            </w:r>
            <w:proofErr w:type="spellEnd"/>
            <w:r w:rsidRPr="00E36596">
              <w:rPr>
                <w:rFonts w:ascii="Arial" w:hAnsi="Arial" w:cs="Arial"/>
                <w:sz w:val="20"/>
                <w:szCs w:val="20"/>
              </w:rPr>
              <w:t xml:space="preserve"> Discovery Hub licenties van leverancier a naar b</w:t>
            </w:r>
            <w:r w:rsidR="00225F7D">
              <w:rPr>
                <w:rFonts w:ascii="Arial" w:hAnsi="Arial" w:cs="Arial"/>
                <w:sz w:val="20"/>
                <w:szCs w:val="20"/>
              </w:rPr>
              <w:t>.</w:t>
            </w:r>
            <w:r w:rsidR="00225F7D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FC4BC2" w:rsidRPr="0045202F" w14:paraId="6CF2FF18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0A7CB330" w14:textId="77777777" w:rsidR="00FC4BC2" w:rsidRPr="00FC4BC2" w:rsidRDefault="00FC4BC2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B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Levertijd</w:t>
            </w:r>
          </w:p>
        </w:tc>
      </w:tr>
      <w:tr w:rsidR="00FC4BC2" w:rsidRPr="00E502C9" w14:paraId="756E9AD1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41312093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14BB6DC3" w14:textId="1F30A32B" w:rsidR="00FC4BC2" w:rsidRPr="00FC4BC2" w:rsidRDefault="007F2C95" w:rsidP="007F2C95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 inschrijver dient na </w:t>
            </w:r>
            <w:r w:rsidR="00FC4BC2" w:rsidRPr="00FC4BC2">
              <w:rPr>
                <w:rFonts w:ascii="Arial" w:hAnsi="Arial" w:cs="Arial"/>
                <w:iCs/>
              </w:rPr>
              <w:t>definitieve gunning</w:t>
            </w:r>
            <w:r>
              <w:rPr>
                <w:rFonts w:ascii="Arial" w:hAnsi="Arial" w:cs="Arial"/>
                <w:iCs/>
              </w:rPr>
              <w:t xml:space="preserve"> uiterlijk 1 oktober 2020 </w:t>
            </w:r>
            <w:r w:rsidR="00FC4BC2" w:rsidRPr="00FC4BC2">
              <w:rPr>
                <w:rFonts w:ascii="Arial" w:hAnsi="Arial" w:cs="Arial"/>
                <w:iCs/>
              </w:rPr>
              <w:t xml:space="preserve">de applicatie </w:t>
            </w:r>
            <w:r>
              <w:rPr>
                <w:rFonts w:ascii="Arial" w:hAnsi="Arial" w:cs="Arial"/>
                <w:iCs/>
              </w:rPr>
              <w:t xml:space="preserve">en opleiding </w:t>
            </w:r>
            <w:r w:rsidR="00FC4BC2" w:rsidRPr="00FC4BC2">
              <w:rPr>
                <w:rFonts w:ascii="Arial" w:hAnsi="Arial" w:cs="Arial"/>
                <w:iCs/>
              </w:rPr>
              <w:t>te</w:t>
            </w:r>
            <w:r>
              <w:rPr>
                <w:rFonts w:ascii="Arial" w:hAnsi="Arial" w:cs="Arial"/>
                <w:iCs/>
              </w:rPr>
              <w:t xml:space="preserve"> hebben ge</w:t>
            </w:r>
            <w:r w:rsidR="00FC4BC2" w:rsidRPr="00FC4BC2">
              <w:rPr>
                <w:rFonts w:ascii="Arial" w:hAnsi="Arial" w:cs="Arial"/>
                <w:iCs/>
              </w:rPr>
              <w:t>lever</w:t>
            </w:r>
            <w:r>
              <w:rPr>
                <w:rFonts w:ascii="Arial" w:hAnsi="Arial" w:cs="Arial"/>
                <w:iCs/>
              </w:rPr>
              <w:t>d</w:t>
            </w:r>
            <w:r w:rsidR="00FC4BC2" w:rsidRPr="00FC4BC2">
              <w:rPr>
                <w:rFonts w:ascii="Arial" w:hAnsi="Arial" w:cs="Arial"/>
                <w:iCs/>
              </w:rPr>
              <w:t>.</w:t>
            </w:r>
            <w:r w:rsidR="00FC4BC2" w:rsidRPr="00FC4BC2">
              <w:rPr>
                <w:rFonts w:ascii="Arial" w:hAnsi="Arial" w:cs="Arial"/>
                <w:iCs/>
                <w:color w:val="FF0000"/>
              </w:rPr>
              <w:t xml:space="preserve"> </w:t>
            </w:r>
          </w:p>
        </w:tc>
      </w:tr>
      <w:tr w:rsidR="00FC4BC2" w:rsidRPr="00E502C9" w14:paraId="4F67BD2B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E6E6E6"/>
            <w:vAlign w:val="center"/>
          </w:tcPr>
          <w:p w14:paraId="2F3640FC" w14:textId="77777777" w:rsidR="00FC4BC2" w:rsidRPr="00FC4BC2" w:rsidRDefault="00FC4BC2" w:rsidP="00625138">
            <w:pPr>
              <w:pStyle w:val="Default"/>
              <w:ind w:left="114" w:right="-2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BC2">
              <w:rPr>
                <w:rFonts w:ascii="Arial" w:hAnsi="Arial" w:cs="Arial"/>
                <w:b/>
                <w:bCs/>
                <w:sz w:val="20"/>
                <w:szCs w:val="20"/>
              </w:rPr>
              <w:t>Juridisch</w:t>
            </w:r>
          </w:p>
        </w:tc>
      </w:tr>
      <w:tr w:rsidR="00E36596" w:rsidRPr="00E36596" w14:paraId="1A942F59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59D0E83F" w14:textId="77777777" w:rsidR="00FC4BC2" w:rsidRPr="00E36596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3E6A999F" w14:textId="1A47E9EB" w:rsidR="00FC4BC2" w:rsidRPr="00E36596" w:rsidRDefault="00FC4BC2" w:rsidP="00843CFF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</w:rPr>
            </w:pPr>
            <w:r w:rsidRPr="00E36596">
              <w:rPr>
                <w:rFonts w:ascii="Arial" w:hAnsi="Arial" w:cs="Arial"/>
              </w:rPr>
              <w:t xml:space="preserve">Op de opdracht/overeenkomst zijn de </w:t>
            </w:r>
            <w:r w:rsidRPr="00843CFF">
              <w:rPr>
                <w:rFonts w:ascii="Arial" w:hAnsi="Arial" w:cs="Arial"/>
                <w:i/>
              </w:rPr>
              <w:t>G</w:t>
            </w:r>
            <w:r w:rsidR="00843CFF" w:rsidRPr="00843CFF">
              <w:rPr>
                <w:rFonts w:ascii="Arial" w:hAnsi="Arial" w:cs="Arial"/>
                <w:i/>
              </w:rPr>
              <w:t>e</w:t>
            </w:r>
            <w:r w:rsidR="00843CFF">
              <w:rPr>
                <w:rFonts w:ascii="Arial" w:hAnsi="Arial" w:cs="Arial"/>
                <w:i/>
              </w:rPr>
              <w:t xml:space="preserve">meentelijke Inkoopvoorwaarden Bij IT (GIBIT) </w:t>
            </w:r>
            <w:r w:rsidR="00843CFF" w:rsidRPr="00E36596">
              <w:rPr>
                <w:rFonts w:ascii="Arial" w:hAnsi="Arial" w:cs="Arial"/>
              </w:rPr>
              <w:t xml:space="preserve">(zie </w:t>
            </w:r>
            <w:r w:rsidR="00843CFF" w:rsidRPr="00E36596">
              <w:rPr>
                <w:rFonts w:ascii="Arial" w:hAnsi="Arial" w:cs="Arial"/>
                <w:i/>
              </w:rPr>
              <w:t xml:space="preserve">Bijlage </w:t>
            </w:r>
            <w:r w:rsidRPr="00E36596">
              <w:rPr>
                <w:rFonts w:ascii="Arial" w:hAnsi="Arial" w:cs="Arial"/>
                <w:i/>
              </w:rPr>
              <w:t>V</w:t>
            </w:r>
            <w:r w:rsidRPr="00E36596">
              <w:rPr>
                <w:rFonts w:ascii="Arial" w:hAnsi="Arial" w:cs="Arial"/>
              </w:rPr>
              <w:t>) van toepassing.</w:t>
            </w:r>
          </w:p>
        </w:tc>
      </w:tr>
      <w:tr w:rsidR="00FC4BC2" w:rsidRPr="00E502C9" w14:paraId="7C6C547E" w14:textId="77777777" w:rsidTr="4FC9180C">
        <w:trPr>
          <w:trHeight w:val="397"/>
        </w:trPr>
        <w:tc>
          <w:tcPr>
            <w:tcW w:w="8505" w:type="dxa"/>
            <w:gridSpan w:val="2"/>
            <w:tcBorders>
              <w:top w:val="single" w:sz="8" w:space="0" w:color="C0C0C0"/>
            </w:tcBorders>
            <w:shd w:val="clear" w:color="auto" w:fill="auto"/>
            <w:vAlign w:val="center"/>
          </w:tcPr>
          <w:p w14:paraId="41E920DB" w14:textId="647D441F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</w:rPr>
            </w:pPr>
            <w:r w:rsidRPr="00FC4BC2">
              <w:rPr>
                <w:rFonts w:ascii="Arial" w:hAnsi="Arial" w:cs="Arial"/>
              </w:rPr>
              <w:t xml:space="preserve">Voor de onderdelen van de GIBIT waarmee niet (direct) kan worden ingestemd, dienen uiterlijk op </w:t>
            </w:r>
            <w:r w:rsidR="005B4FE7" w:rsidRPr="005B4FE7">
              <w:rPr>
                <w:rFonts w:ascii="Arial" w:hAnsi="Arial" w:cs="Arial"/>
                <w:b/>
                <w:i/>
              </w:rPr>
              <w:t>1 juni 2020</w:t>
            </w:r>
            <w:r w:rsidRPr="00FC4BC2">
              <w:rPr>
                <w:rFonts w:ascii="Arial" w:hAnsi="Arial" w:cs="Arial"/>
              </w:rPr>
              <w:t xml:space="preserve"> tekstvoorstellen te worden aangeleverd, dan wel dient de aard van het bezwaar te worden toegelicht.</w:t>
            </w:r>
          </w:p>
          <w:p w14:paraId="279E3BE4" w14:textId="77777777" w:rsidR="00FC4BC2" w:rsidRPr="00FC4BC2" w:rsidRDefault="00FC4BC2" w:rsidP="00625138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b/>
                <w:bCs/>
                <w:color w:val="FF0000"/>
                <w:szCs w:val="20"/>
              </w:rPr>
            </w:pPr>
            <w:r w:rsidRPr="00FC4BC2">
              <w:rPr>
                <w:rFonts w:ascii="Arial" w:hAnsi="Arial" w:cs="Arial"/>
              </w:rPr>
              <w:t>Via de Nota(’s) van Inlichtingen zal de aanbestedende dienst laten weten op welke punten en op welke wijze de overeenkomst en/of voorwaarden zal/zullen worden aangepast. Deze aangepaste versie(s) vorm(t)en vervolgens een vast uitgangspunt voor inschrijving.</w:t>
            </w:r>
          </w:p>
        </w:tc>
      </w:tr>
      <w:tr w:rsidR="00FC4BC2" w:rsidRPr="00E502C9" w14:paraId="7C9D8154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62F26E97" w14:textId="77777777" w:rsidR="00FC4BC2" w:rsidRPr="00FC4BC2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09898AC6" w14:textId="168968A7" w:rsidR="00FC4BC2" w:rsidRPr="001F0693" w:rsidRDefault="00FC4BC2" w:rsidP="00225F7D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color w:val="FF0000"/>
              </w:rPr>
            </w:pPr>
            <w:r w:rsidRPr="001F0693">
              <w:rPr>
                <w:rFonts w:ascii="Arial" w:hAnsi="Arial" w:cs="Arial"/>
                <w:iCs/>
              </w:rPr>
              <w:t xml:space="preserve">Op de te sluiten overeenkomst zal het Nederlandse recht van toepassing zijn. Alle geschillen, ook welke slechts door één der partijen als zodanig worden beschouwd, die tussen partijen mochten ontstaan </w:t>
            </w:r>
            <w:proofErr w:type="spellStart"/>
            <w:r w:rsidRPr="001F0693">
              <w:rPr>
                <w:rFonts w:ascii="Arial" w:hAnsi="Arial" w:cs="Arial"/>
                <w:iCs/>
              </w:rPr>
              <w:t>terzake</w:t>
            </w:r>
            <w:proofErr w:type="spellEnd"/>
            <w:r w:rsidRPr="001F0693">
              <w:rPr>
                <w:rFonts w:ascii="Arial" w:hAnsi="Arial" w:cs="Arial"/>
                <w:iCs/>
              </w:rPr>
              <w:t xml:space="preserve"> van het onderhavige contract of de uitvoering daarvan, zowel die van juridische als die van feitelijke aard, zullen voor beslechting worden voorgelegd aan de rechtbank Limburg. </w:t>
            </w:r>
          </w:p>
        </w:tc>
      </w:tr>
      <w:tr w:rsidR="00FC4BC2" w:rsidRPr="00E36596" w14:paraId="57C8924C" w14:textId="77777777" w:rsidTr="4FC9180C">
        <w:tc>
          <w:tcPr>
            <w:tcW w:w="993" w:type="dxa"/>
            <w:tcBorders>
              <w:bottom w:val="single" w:sz="8" w:space="0" w:color="C0C0C0"/>
            </w:tcBorders>
            <w:shd w:val="clear" w:color="auto" w:fill="E6E6E6"/>
          </w:tcPr>
          <w:p w14:paraId="41776495" w14:textId="77777777" w:rsidR="00FC4BC2" w:rsidRPr="00E36596" w:rsidRDefault="00FC4BC2" w:rsidP="00625138">
            <w:pPr>
              <w:numPr>
                <w:ilvl w:val="0"/>
                <w:numId w:val="4"/>
              </w:numPr>
              <w:spacing w:before="90" w:after="54" w:line="240" w:lineRule="exact"/>
              <w:ind w:left="57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7512" w:type="dxa"/>
            <w:tcBorders>
              <w:bottom w:val="single" w:sz="8" w:space="0" w:color="C0C0C0"/>
            </w:tcBorders>
          </w:tcPr>
          <w:p w14:paraId="1C5A85B8" w14:textId="67247EED" w:rsidR="00FC4BC2" w:rsidRPr="001F0693" w:rsidRDefault="00FC4BC2" w:rsidP="00225F7D">
            <w:pPr>
              <w:tabs>
                <w:tab w:val="left" w:pos="142"/>
              </w:tabs>
              <w:spacing w:before="90" w:after="54"/>
              <w:ind w:left="142"/>
              <w:rPr>
                <w:rFonts w:ascii="Arial" w:hAnsi="Arial" w:cs="Arial"/>
                <w:iCs/>
                <w:color w:val="FF0000"/>
                <w:szCs w:val="20"/>
              </w:rPr>
            </w:pPr>
            <w:r w:rsidRPr="001F0693">
              <w:rPr>
                <w:rFonts w:ascii="Arial" w:hAnsi="Arial" w:cs="Arial"/>
                <w:szCs w:val="20"/>
              </w:rPr>
              <w:t>De inschrijver gaat akkoord met de verwerkersovereenkomst van Peel en Maas</w:t>
            </w:r>
            <w:r w:rsidR="00216A3C" w:rsidRPr="001F0693">
              <w:rPr>
                <w:rFonts w:ascii="Arial" w:hAnsi="Arial" w:cs="Arial"/>
                <w:szCs w:val="20"/>
              </w:rPr>
              <w:t xml:space="preserve">, welke is gebaseerd op de IBD </w:t>
            </w:r>
            <w:r w:rsidR="00216A3C" w:rsidRPr="001F0693">
              <w:rPr>
                <w:rFonts w:ascii="Arial" w:hAnsi="Arial" w:cs="Arial"/>
                <w:i/>
                <w:szCs w:val="20"/>
              </w:rPr>
              <w:t>Standaard Verwerkersovereenkomst Gemeenten</w:t>
            </w:r>
            <w:r w:rsidRPr="001F0693">
              <w:rPr>
                <w:rFonts w:ascii="Arial" w:hAnsi="Arial" w:cs="Arial"/>
                <w:szCs w:val="20"/>
              </w:rPr>
              <w:t xml:space="preserve">. </w:t>
            </w:r>
          </w:p>
        </w:tc>
      </w:tr>
    </w:tbl>
    <w:p w14:paraId="0C6C2F56" w14:textId="77777777" w:rsidR="00690388" w:rsidRDefault="00690388" w:rsidP="00972EC7">
      <w:pPr>
        <w:ind w:left="567"/>
        <w:rPr>
          <w:rFonts w:ascii="Arial" w:hAnsi="Arial" w:cs="Arial"/>
        </w:rPr>
      </w:pPr>
    </w:p>
    <w:p w14:paraId="2D609CFB" w14:textId="77777777" w:rsidR="00690388" w:rsidRDefault="00690388" w:rsidP="00972EC7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Inschrijver verklaart door ondertekening</w:t>
      </w:r>
    </w:p>
    <w:p w14:paraId="6E731F80" w14:textId="77777777" w:rsidR="00E62493" w:rsidRDefault="00690388" w:rsidP="00C871B0">
      <w:pPr>
        <w:numPr>
          <w:ilvl w:val="0"/>
          <w:numId w:val="13"/>
        </w:numPr>
        <w:tabs>
          <w:tab w:val="left" w:pos="851"/>
        </w:tabs>
        <w:ind w:left="851" w:hanging="284"/>
        <w:rPr>
          <w:rFonts w:ascii="Arial" w:hAnsi="Arial" w:cs="Arial"/>
        </w:rPr>
      </w:pPr>
      <w:r>
        <w:rPr>
          <w:rFonts w:ascii="Arial" w:hAnsi="Arial" w:cs="Arial"/>
        </w:rPr>
        <w:t>dat hij zorgvuldig kennis genomen heeft van alle bovengenoemde eisen;</w:t>
      </w:r>
    </w:p>
    <w:p w14:paraId="518C54EE" w14:textId="77777777" w:rsidR="00690388" w:rsidRDefault="00690388" w:rsidP="00C871B0">
      <w:pPr>
        <w:numPr>
          <w:ilvl w:val="0"/>
          <w:numId w:val="13"/>
        </w:numPr>
        <w:tabs>
          <w:tab w:val="left" w:pos="851"/>
        </w:tabs>
        <w:ind w:left="851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dat hij zijn </w:t>
      </w:r>
      <w:r w:rsidR="009159CB">
        <w:rPr>
          <w:rFonts w:ascii="Arial" w:hAnsi="Arial" w:cs="Arial"/>
        </w:rPr>
        <w:t>leveringen/</w:t>
      </w:r>
      <w:r>
        <w:rPr>
          <w:rFonts w:ascii="Arial" w:hAnsi="Arial" w:cs="Arial"/>
        </w:rPr>
        <w:t>diensten/werkzaamheden volledig in overeenstemming met bovengenoemde eisen zal uitvoeren</w:t>
      </w:r>
    </w:p>
    <w:p w14:paraId="0FA309CD" w14:textId="3FF7F45B" w:rsidR="00690388" w:rsidRDefault="00690388" w:rsidP="00C871B0">
      <w:pPr>
        <w:numPr>
          <w:ilvl w:val="0"/>
          <w:numId w:val="13"/>
        </w:numPr>
        <w:tabs>
          <w:tab w:val="left" w:pos="851"/>
        </w:tabs>
        <w:ind w:left="851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dat hij </w:t>
      </w:r>
      <w:r>
        <w:rPr>
          <w:rFonts w:ascii="Arial" w:hAnsi="Arial" w:cs="Arial"/>
          <w:iCs/>
          <w:szCs w:val="20"/>
        </w:rPr>
        <w:t>a</w:t>
      </w:r>
      <w:r w:rsidRPr="00E502C9">
        <w:rPr>
          <w:rFonts w:ascii="Arial" w:hAnsi="Arial" w:cs="Arial"/>
          <w:iCs/>
          <w:szCs w:val="20"/>
        </w:rPr>
        <w:t xml:space="preserve">lle kosten die </w:t>
      </w:r>
      <w:r>
        <w:rPr>
          <w:rFonts w:ascii="Arial" w:hAnsi="Arial" w:cs="Arial"/>
          <w:iCs/>
          <w:szCs w:val="20"/>
        </w:rPr>
        <w:t xml:space="preserve">hij moet om aan de gestelde eisen te voldoen heeft </w:t>
      </w:r>
      <w:r w:rsidRPr="00E502C9">
        <w:rPr>
          <w:rFonts w:ascii="Arial" w:hAnsi="Arial" w:cs="Arial"/>
          <w:iCs/>
          <w:szCs w:val="20"/>
        </w:rPr>
        <w:t xml:space="preserve">verrekend in </w:t>
      </w:r>
      <w:r>
        <w:rPr>
          <w:rFonts w:ascii="Arial" w:hAnsi="Arial" w:cs="Arial"/>
          <w:iCs/>
          <w:szCs w:val="20"/>
        </w:rPr>
        <w:t>zijn p</w:t>
      </w:r>
      <w:r w:rsidRPr="00E502C9">
        <w:rPr>
          <w:rFonts w:ascii="Arial" w:hAnsi="Arial" w:cs="Arial"/>
          <w:iCs/>
          <w:szCs w:val="20"/>
        </w:rPr>
        <w:t>rijs</w:t>
      </w:r>
      <w:r>
        <w:rPr>
          <w:rFonts w:ascii="Arial" w:hAnsi="Arial" w:cs="Arial"/>
          <w:iCs/>
          <w:szCs w:val="20"/>
        </w:rPr>
        <w:t xml:space="preserve">aanbieding </w:t>
      </w:r>
      <w:r w:rsidRPr="00E502C9">
        <w:rPr>
          <w:rFonts w:ascii="Arial" w:hAnsi="Arial" w:cs="Arial"/>
          <w:iCs/>
          <w:szCs w:val="20"/>
        </w:rPr>
        <w:t xml:space="preserve">(conform </w:t>
      </w:r>
      <w:r w:rsidRPr="003F0046">
        <w:rPr>
          <w:rFonts w:ascii="Arial" w:hAnsi="Arial" w:cs="Arial"/>
          <w:i/>
          <w:iCs/>
          <w:szCs w:val="20"/>
        </w:rPr>
        <w:t xml:space="preserve">Bijlage II </w:t>
      </w:r>
      <w:r>
        <w:rPr>
          <w:rFonts w:ascii="Arial" w:hAnsi="Arial" w:cs="Arial"/>
          <w:i/>
          <w:iCs/>
          <w:szCs w:val="20"/>
        </w:rPr>
        <w:t>Inschrij</w:t>
      </w:r>
      <w:r w:rsidR="00111412">
        <w:rPr>
          <w:rFonts w:ascii="Arial" w:hAnsi="Arial" w:cs="Arial"/>
          <w:i/>
          <w:iCs/>
          <w:szCs w:val="20"/>
        </w:rPr>
        <w:t>vings</w:t>
      </w:r>
      <w:r>
        <w:rPr>
          <w:rFonts w:ascii="Arial" w:hAnsi="Arial" w:cs="Arial"/>
          <w:i/>
          <w:iCs/>
          <w:szCs w:val="20"/>
        </w:rPr>
        <w:t>biljet</w:t>
      </w:r>
      <w:r w:rsidRPr="00E502C9">
        <w:rPr>
          <w:rFonts w:ascii="Arial" w:hAnsi="Arial" w:cs="Arial"/>
          <w:iCs/>
          <w:szCs w:val="20"/>
        </w:rPr>
        <w:t>).</w:t>
      </w:r>
    </w:p>
    <w:p w14:paraId="7CBBC10E" w14:textId="77777777" w:rsidR="00E62493" w:rsidRPr="00E502C9" w:rsidRDefault="00E62493" w:rsidP="00972EC7">
      <w:pPr>
        <w:ind w:left="567"/>
        <w:rPr>
          <w:rFonts w:ascii="Arial" w:hAnsi="Arial" w:cs="Arial"/>
        </w:rPr>
      </w:pPr>
    </w:p>
    <w:p w14:paraId="49EA3025" w14:textId="77777777" w:rsidR="00E62493" w:rsidRDefault="00E62493" w:rsidP="00197C55">
      <w:pPr>
        <w:spacing w:line="312" w:lineRule="auto"/>
        <w:ind w:left="567"/>
        <w:rPr>
          <w:rFonts w:cs="Tahoma"/>
          <w:b/>
          <w:snapToGrid w:val="0"/>
        </w:rPr>
      </w:pPr>
      <w:r>
        <w:rPr>
          <w:rFonts w:cs="Tahoma"/>
          <w:b/>
          <w:snapToGrid w:val="0"/>
        </w:rPr>
        <w:t>Inschrijver</w:t>
      </w:r>
      <w:r w:rsidR="00C6401C">
        <w:rPr>
          <w:rFonts w:cs="Tahoma"/>
          <w:b/>
          <w:snapToGrid w:val="0"/>
        </w:rPr>
        <w:tab/>
      </w:r>
      <w:r w:rsidR="00C6401C">
        <w:rPr>
          <w:rFonts w:cs="Tahoma"/>
          <w:b/>
          <w:snapToGrid w:val="0"/>
        </w:rPr>
        <w:tab/>
      </w:r>
      <w:r w:rsidR="00C6401C">
        <w:rPr>
          <w:rFonts w:cs="Tahoma"/>
          <w:b/>
          <w:snapToGrid w:val="0"/>
        </w:rPr>
        <w:tab/>
      </w:r>
      <w:r w:rsidR="00C6401C">
        <w:rPr>
          <w:rFonts w:cs="Tahoma"/>
          <w:b/>
          <w:snapToGrid w:val="0"/>
        </w:rPr>
        <w:tab/>
      </w:r>
      <w:r w:rsidR="00C6401C">
        <w:rPr>
          <w:rFonts w:cs="Tahoma"/>
          <w:b/>
          <w:snapToGrid w:val="0"/>
        </w:rPr>
        <w:tab/>
      </w:r>
      <w:r w:rsidR="00197C55">
        <w:rPr>
          <w:rFonts w:cs="Tahoma"/>
          <w:b/>
          <w:snapToGrid w:val="0"/>
        </w:rPr>
        <w:tab/>
        <w:t xml:space="preserve">        </w:t>
      </w:r>
      <w:r w:rsidR="0049756D">
        <w:rPr>
          <w:rFonts w:cs="Tahoma"/>
          <w:snapToGrid w:val="0"/>
          <w:color w:val="D9D9D9" w:themeColor="background1" w:themeShade="D9"/>
          <w:sz w:val="12"/>
          <w:szCs w:val="12"/>
        </w:rPr>
        <w:t>2e handtekening b</w:t>
      </w:r>
      <w:r w:rsidR="00C6401C" w:rsidRPr="00C6401C">
        <w:rPr>
          <w:rFonts w:cs="Tahoma"/>
          <w:snapToGrid w:val="0"/>
          <w:color w:val="D9D9D9" w:themeColor="background1" w:themeShade="D9"/>
          <w:sz w:val="12"/>
          <w:szCs w:val="12"/>
        </w:rPr>
        <w:t>ij ‘gezame</w:t>
      </w:r>
      <w:r w:rsidR="00C6401C">
        <w:rPr>
          <w:rFonts w:cs="Tahoma"/>
          <w:snapToGrid w:val="0"/>
          <w:color w:val="D9D9D9" w:themeColor="background1" w:themeShade="D9"/>
          <w:sz w:val="12"/>
          <w:szCs w:val="12"/>
        </w:rPr>
        <w:t>n</w:t>
      </w:r>
      <w:r w:rsidR="00C6401C" w:rsidRPr="00C6401C">
        <w:rPr>
          <w:rFonts w:cs="Tahoma"/>
          <w:snapToGrid w:val="0"/>
          <w:color w:val="D9D9D9" w:themeColor="background1" w:themeShade="D9"/>
          <w:sz w:val="12"/>
          <w:szCs w:val="12"/>
        </w:rPr>
        <w:t>lijke bevoegdheid’:</w:t>
      </w:r>
    </w:p>
    <w:tbl>
      <w:tblPr>
        <w:tblW w:w="8222" w:type="dxa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2"/>
        <w:gridCol w:w="3195"/>
        <w:gridCol w:w="3195"/>
      </w:tblGrid>
      <w:tr w:rsidR="00C6401C" w14:paraId="7669BB0E" w14:textId="77777777" w:rsidTr="00C6401C">
        <w:tc>
          <w:tcPr>
            <w:tcW w:w="1948" w:type="dxa"/>
            <w:shd w:val="clear" w:color="auto" w:fill="E6E6E6"/>
          </w:tcPr>
          <w:p w14:paraId="3845D13C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Naam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6978C3CF" w14:textId="77777777" w:rsidR="00C6401C" w:rsidRDefault="00C6401C" w:rsidP="00C6401C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58FCD44F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C6401C" w14:paraId="4973D45B" w14:textId="77777777" w:rsidTr="00C6401C">
        <w:tc>
          <w:tcPr>
            <w:tcW w:w="1948" w:type="dxa"/>
            <w:shd w:val="clear" w:color="auto" w:fill="E6E6E6"/>
          </w:tcPr>
          <w:p w14:paraId="5139F88D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Functie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38012BCA" w14:textId="77777777" w:rsidR="00C6401C" w:rsidRDefault="00C6401C" w:rsidP="00C6401C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1FF9B3CF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C6401C" w14:paraId="537D77A6" w14:textId="77777777" w:rsidTr="00C6401C">
        <w:trPr>
          <w:trHeight w:val="297"/>
        </w:trPr>
        <w:tc>
          <w:tcPr>
            <w:tcW w:w="1948" w:type="dxa"/>
            <w:shd w:val="clear" w:color="auto" w:fill="E6E6E6"/>
          </w:tcPr>
          <w:p w14:paraId="7BA67DD2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Onderneming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3D35EE88" w14:textId="77777777" w:rsidR="00C6401C" w:rsidRDefault="00C6401C" w:rsidP="00C6401C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590C9A04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C6401C" w14:paraId="63FEFFAA" w14:textId="77777777" w:rsidTr="00C6401C">
        <w:tc>
          <w:tcPr>
            <w:tcW w:w="1948" w:type="dxa"/>
            <w:shd w:val="clear" w:color="auto" w:fill="E6E6E6"/>
          </w:tcPr>
          <w:p w14:paraId="0F64003D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Handtekening</w:t>
            </w:r>
          </w:p>
          <w:p w14:paraId="0A69CAFA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  <w:p w14:paraId="179C8FBF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  <w:p w14:paraId="6C434B54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6CADD784" w14:textId="77777777" w:rsidR="00C6401C" w:rsidRDefault="00C6401C" w:rsidP="00C6401C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6431C27C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C6401C" w14:paraId="08038533" w14:textId="77777777" w:rsidTr="00C6401C">
        <w:tc>
          <w:tcPr>
            <w:tcW w:w="1948" w:type="dxa"/>
            <w:shd w:val="clear" w:color="auto" w:fill="E6E6E6"/>
          </w:tcPr>
          <w:p w14:paraId="48A2F6D2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Plaats en datum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2EE3BCDE" w14:textId="77777777" w:rsidR="00C6401C" w:rsidRDefault="00C6401C" w:rsidP="00C6401C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71D15DAC" w14:textId="77777777" w:rsidR="00C6401C" w:rsidRDefault="00C6401C" w:rsidP="00BE52FD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</w:tbl>
    <w:p w14:paraId="0A19B6CB" w14:textId="77777777" w:rsidR="00972EC7" w:rsidRPr="00E502C9" w:rsidRDefault="00972EC7" w:rsidP="00972EC7">
      <w:pPr>
        <w:ind w:left="567"/>
        <w:rPr>
          <w:rFonts w:ascii="Arial" w:hAnsi="Arial" w:cs="Arial"/>
        </w:rPr>
      </w:pPr>
    </w:p>
    <w:p w14:paraId="1786453E" w14:textId="77777777" w:rsidR="0092066E" w:rsidRPr="00B23D60" w:rsidRDefault="00E6313B" w:rsidP="0092066E">
      <w:pPr>
        <w:pStyle w:val="Kop1"/>
        <w:numPr>
          <w:ilvl w:val="0"/>
          <w:numId w:val="0"/>
        </w:numPr>
        <w:spacing w:line="240" w:lineRule="exact"/>
        <w:rPr>
          <w:rFonts w:ascii="Arial" w:hAnsi="Arial" w:cs="Arial"/>
          <w:bCs w:val="0"/>
          <w:caps w:val="0"/>
        </w:rPr>
      </w:pPr>
      <w:r>
        <w:br w:type="page"/>
      </w:r>
    </w:p>
    <w:p w14:paraId="267BCAA7" w14:textId="77777777" w:rsidR="002C7190" w:rsidRPr="00DC197C" w:rsidRDefault="002C7190" w:rsidP="002C7190">
      <w:pPr>
        <w:pStyle w:val="Kop1"/>
        <w:numPr>
          <w:ilvl w:val="0"/>
          <w:numId w:val="0"/>
        </w:numPr>
        <w:spacing w:line="240" w:lineRule="exact"/>
        <w:rPr>
          <w:rFonts w:ascii="Arial" w:hAnsi="Arial" w:cs="Arial"/>
          <w:bCs w:val="0"/>
          <w:caps w:val="0"/>
        </w:rPr>
      </w:pPr>
      <w:bookmarkStart w:id="13" w:name="_Toc259706814"/>
      <w:bookmarkStart w:id="14" w:name="_Toc18498537"/>
      <w:bookmarkStart w:id="15" w:name="_Toc34135805"/>
      <w:bookmarkStart w:id="16" w:name="_Toc86485884"/>
      <w:bookmarkStart w:id="17" w:name="_Toc39755377"/>
      <w:r w:rsidRPr="00DC197C">
        <w:rPr>
          <w:rFonts w:ascii="Arial" w:hAnsi="Arial" w:cs="Arial"/>
          <w:bCs w:val="0"/>
          <w:caps w:val="0"/>
        </w:rPr>
        <w:lastRenderedPageBreak/>
        <w:t>B</w:t>
      </w:r>
      <w:r>
        <w:rPr>
          <w:rFonts w:ascii="Arial" w:hAnsi="Arial" w:cs="Arial"/>
          <w:bCs w:val="0"/>
          <w:caps w:val="0"/>
        </w:rPr>
        <w:t>IJLAGE IV</w:t>
      </w:r>
      <w:r>
        <w:rPr>
          <w:rFonts w:ascii="Arial" w:hAnsi="Arial" w:cs="Arial"/>
          <w:bCs w:val="0"/>
          <w:caps w:val="0"/>
        </w:rPr>
        <w:tab/>
      </w:r>
      <w:bookmarkEnd w:id="13"/>
      <w:r>
        <w:rPr>
          <w:rFonts w:ascii="Arial" w:hAnsi="Arial" w:cs="Arial"/>
          <w:bCs w:val="0"/>
          <w:caps w:val="0"/>
        </w:rPr>
        <w:t>REFERENTIE-OPDRACHT</w:t>
      </w:r>
      <w:bookmarkEnd w:id="14"/>
      <w:bookmarkEnd w:id="15"/>
      <w:bookmarkEnd w:id="17"/>
    </w:p>
    <w:p w14:paraId="761A3CCF" w14:textId="77777777" w:rsidR="002C7190" w:rsidRDefault="002C7190" w:rsidP="002C7190">
      <w:pPr>
        <w:spacing w:line="312" w:lineRule="auto"/>
        <w:ind w:left="567"/>
        <w:jc w:val="both"/>
        <w:rPr>
          <w:rFonts w:cs="Tahoma"/>
        </w:rPr>
      </w:pPr>
    </w:p>
    <w:p w14:paraId="679BD0BA" w14:textId="77777777" w:rsidR="002C7190" w:rsidRDefault="002C7190" w:rsidP="002C7190">
      <w:pPr>
        <w:spacing w:line="312" w:lineRule="auto"/>
        <w:ind w:left="567"/>
        <w:jc w:val="both"/>
        <w:rPr>
          <w:rFonts w:ascii="Arial" w:hAnsi="Arial" w:cs="Arial"/>
        </w:rPr>
      </w:pPr>
      <w:r w:rsidRPr="00CE4B1B">
        <w:rPr>
          <w:rFonts w:ascii="Arial" w:hAnsi="Arial" w:cs="Arial"/>
        </w:rPr>
        <w:t>U dient gebruik te maken van onderstaand model voor de beschrijving van een referentie-opdracht om uw vakbekwaamheid aan te tonen (zie paragraaf 4.</w:t>
      </w:r>
      <w:r>
        <w:rPr>
          <w:rFonts w:ascii="Arial" w:hAnsi="Arial" w:cs="Arial"/>
        </w:rPr>
        <w:t>2</w:t>
      </w:r>
      <w:r w:rsidRPr="00CE4B1B">
        <w:rPr>
          <w:rFonts w:ascii="Arial" w:hAnsi="Arial" w:cs="Arial"/>
        </w:rPr>
        <w:t>).</w:t>
      </w:r>
      <w:bookmarkEnd w:id="16"/>
    </w:p>
    <w:p w14:paraId="5FA34F67" w14:textId="77777777" w:rsidR="002C7190" w:rsidRDefault="002C7190" w:rsidP="002C7190">
      <w:pPr>
        <w:spacing w:line="312" w:lineRule="auto"/>
        <w:ind w:left="567"/>
        <w:jc w:val="both"/>
        <w:rPr>
          <w:rFonts w:ascii="Arial" w:hAnsi="Arial" w:cs="Arial"/>
        </w:rPr>
      </w:pPr>
    </w:p>
    <w:p w14:paraId="172A0879" w14:textId="77777777" w:rsidR="002C7190" w:rsidRPr="00CE4B1B" w:rsidRDefault="002C7190" w:rsidP="002C7190">
      <w:pPr>
        <w:spacing w:line="312" w:lineRule="auto"/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Indien nodig om meerdere referentie-opdrachten te beschrijven deze bijlage meerdere keren gebruiken!</w:t>
      </w:r>
    </w:p>
    <w:p w14:paraId="4293CC92" w14:textId="77777777" w:rsidR="002C7190" w:rsidRPr="00CE4B1B" w:rsidRDefault="002C7190" w:rsidP="002C7190">
      <w:pPr>
        <w:spacing w:line="312" w:lineRule="auto"/>
        <w:ind w:left="567"/>
        <w:jc w:val="both"/>
        <w:rPr>
          <w:rFonts w:ascii="Arial" w:hAnsi="Arial" w:cs="Arial"/>
          <w:bCs/>
        </w:rPr>
      </w:pPr>
    </w:p>
    <w:p w14:paraId="3B1BC2DF" w14:textId="77777777" w:rsidR="002C7190" w:rsidRDefault="002C7190" w:rsidP="002C7190">
      <w:pPr>
        <w:spacing w:line="312" w:lineRule="auto"/>
        <w:ind w:left="567"/>
        <w:jc w:val="both"/>
        <w:rPr>
          <w:rFonts w:ascii="Arial" w:hAnsi="Arial" w:cs="Arial"/>
        </w:rPr>
      </w:pPr>
      <w:r w:rsidRPr="00CE4B1B">
        <w:rPr>
          <w:rFonts w:ascii="Arial" w:hAnsi="Arial" w:cs="Arial"/>
          <w:b/>
          <w:bCs/>
        </w:rPr>
        <w:t xml:space="preserve">Opmerking: </w:t>
      </w:r>
      <w:r w:rsidRPr="00CE4B1B">
        <w:rPr>
          <w:rFonts w:ascii="Arial" w:hAnsi="Arial" w:cs="Arial"/>
        </w:rPr>
        <w:t>De aanbestedende dienst behoudt zich het recht voor om zonder tussenkomst van de inschrijver contact op te nemen met de opgegeven referentie(s).</w:t>
      </w:r>
    </w:p>
    <w:p w14:paraId="330FC9F1" w14:textId="77777777" w:rsidR="002C7190" w:rsidRDefault="002C7190" w:rsidP="002C7190">
      <w:pPr>
        <w:spacing w:line="312" w:lineRule="auto"/>
        <w:ind w:left="567"/>
        <w:jc w:val="both"/>
        <w:rPr>
          <w:rFonts w:ascii="Arial" w:hAnsi="Arial" w:cs="Arial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6"/>
      </w:tblGrid>
      <w:tr w:rsidR="002C7190" w14:paraId="74738FDA" w14:textId="77777777" w:rsidTr="002C7190">
        <w:trPr>
          <w:cantSplit/>
          <w:trHeight w:val="328"/>
        </w:trPr>
        <w:tc>
          <w:tcPr>
            <w:tcW w:w="850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7FC2EFB9" w14:textId="77777777" w:rsidR="002C7190" w:rsidRDefault="002C7190" w:rsidP="002C7190">
            <w:pPr>
              <w:spacing w:before="90" w:after="54" w:line="312" w:lineRule="auto"/>
              <w:ind w:left="57" w:right="5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Referentieopdracht</w:t>
            </w:r>
          </w:p>
        </w:tc>
      </w:tr>
    </w:tbl>
    <w:p w14:paraId="1062A3F2" w14:textId="77777777" w:rsidR="002C7190" w:rsidRDefault="002C7190" w:rsidP="002C7190">
      <w:pPr>
        <w:spacing w:line="312" w:lineRule="auto"/>
        <w:ind w:left="567"/>
        <w:jc w:val="both"/>
        <w:rPr>
          <w:rFonts w:ascii="Arial" w:hAnsi="Arial" w:cs="Arial"/>
        </w:rPr>
      </w:pPr>
    </w:p>
    <w:p w14:paraId="3338373C" w14:textId="77777777" w:rsidR="002C7190" w:rsidRPr="00CE4B1B" w:rsidRDefault="002C7190" w:rsidP="002C7190">
      <w:pPr>
        <w:spacing w:line="312" w:lineRule="auto"/>
        <w:ind w:left="567"/>
        <w:jc w:val="both"/>
        <w:rPr>
          <w:rFonts w:ascii="Arial" w:hAnsi="Arial" w:cs="Arial"/>
        </w:rPr>
      </w:pP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2C7190" w14:paraId="6C419C7C" w14:textId="77777777" w:rsidTr="002C7190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0EABB4BE" w14:textId="77777777" w:rsidR="002C7190" w:rsidRDefault="002C7190" w:rsidP="002C7190">
            <w:pPr>
              <w:spacing w:before="90" w:after="54" w:line="312" w:lineRule="auto"/>
              <w:ind w:left="57" w:right="57"/>
              <w:jc w:val="center"/>
              <w:rPr>
                <w:b/>
                <w:bCs/>
                <w:sz w:val="18"/>
              </w:rPr>
            </w:pPr>
            <w:bookmarkStart w:id="18" w:name="_Toc86485885"/>
            <w:bookmarkStart w:id="19" w:name="_Ref34035113"/>
            <w:bookmarkStart w:id="20" w:name="_Toc65486319"/>
            <w:r>
              <w:rPr>
                <w:b/>
                <w:bCs/>
                <w:sz w:val="18"/>
              </w:rPr>
              <w:t>Gegevens opdrachtgever</w:t>
            </w:r>
            <w:bookmarkEnd w:id="18"/>
          </w:p>
        </w:tc>
      </w:tr>
      <w:tr w:rsidR="002C7190" w14:paraId="3412362B" w14:textId="77777777" w:rsidTr="002C7190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2C1D3B7B" w14:textId="77777777" w:rsidR="002C7190" w:rsidRDefault="002C7190" w:rsidP="002C7190">
            <w:pPr>
              <w:spacing w:before="90" w:after="54" w:line="312" w:lineRule="auto"/>
              <w:ind w:left="57" w:right="57"/>
            </w:pPr>
            <w:r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787FB007" w14:textId="77777777" w:rsidR="002C7190" w:rsidRDefault="002C7190" w:rsidP="002C7190">
            <w:pPr>
              <w:spacing w:before="90" w:after="54" w:line="312" w:lineRule="auto"/>
              <w:ind w:left="57" w:right="57"/>
            </w:pPr>
            <w:r>
              <w:t>Naam opdrachtgever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5590EE48" w14:textId="77777777" w:rsidR="002C7190" w:rsidRDefault="002C7190" w:rsidP="002C7190">
            <w:pPr>
              <w:spacing w:before="90" w:after="54" w:line="312" w:lineRule="auto"/>
              <w:ind w:left="57" w:right="57"/>
            </w:pPr>
          </w:p>
        </w:tc>
      </w:tr>
      <w:tr w:rsidR="002C7190" w14:paraId="4F2D73A0" w14:textId="77777777" w:rsidTr="002C7190">
        <w:trPr>
          <w:cantSplit/>
        </w:trPr>
        <w:tc>
          <w:tcPr>
            <w:tcW w:w="567" w:type="dxa"/>
            <w:vMerge/>
          </w:tcPr>
          <w:p w14:paraId="39B4ECAF" w14:textId="77777777" w:rsidR="002C7190" w:rsidRDefault="002C7190" w:rsidP="002C7190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CE8BFFA" w14:textId="77777777" w:rsidR="002C7190" w:rsidRDefault="002C7190" w:rsidP="002C7190">
            <w:pPr>
              <w:spacing w:before="90" w:after="54" w:line="312" w:lineRule="auto"/>
              <w:ind w:left="57" w:right="57"/>
            </w:pPr>
            <w:r>
              <w:t>Adres</w:t>
            </w:r>
          </w:p>
        </w:tc>
        <w:tc>
          <w:tcPr>
            <w:tcW w:w="4253" w:type="dxa"/>
          </w:tcPr>
          <w:p w14:paraId="3819C1D2" w14:textId="77777777" w:rsidR="002C7190" w:rsidRDefault="002C7190" w:rsidP="002C7190">
            <w:pPr>
              <w:spacing w:before="90" w:after="54" w:line="312" w:lineRule="auto"/>
              <w:ind w:left="57" w:right="57"/>
            </w:pPr>
          </w:p>
        </w:tc>
      </w:tr>
      <w:tr w:rsidR="002C7190" w14:paraId="2674C9C8" w14:textId="77777777" w:rsidTr="002C7190">
        <w:trPr>
          <w:cantSplit/>
        </w:trPr>
        <w:tc>
          <w:tcPr>
            <w:tcW w:w="567" w:type="dxa"/>
            <w:vMerge/>
          </w:tcPr>
          <w:p w14:paraId="1DB98EE7" w14:textId="77777777" w:rsidR="002C7190" w:rsidRDefault="002C7190" w:rsidP="002C7190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72ABFC39" w14:textId="77777777" w:rsidR="002C7190" w:rsidRDefault="002C7190" w:rsidP="002C7190">
            <w:pPr>
              <w:spacing w:before="90" w:after="54" w:line="312" w:lineRule="auto"/>
              <w:ind w:left="57" w:right="57"/>
            </w:pPr>
            <w:r>
              <w:t>Postcode en plaatsnaam</w:t>
            </w:r>
          </w:p>
        </w:tc>
        <w:tc>
          <w:tcPr>
            <w:tcW w:w="4253" w:type="dxa"/>
          </w:tcPr>
          <w:p w14:paraId="4AF7FB69" w14:textId="77777777" w:rsidR="002C7190" w:rsidRDefault="002C7190" w:rsidP="002C7190">
            <w:pPr>
              <w:spacing w:before="90" w:after="54" w:line="312" w:lineRule="auto"/>
              <w:ind w:left="57" w:right="57"/>
            </w:pPr>
          </w:p>
        </w:tc>
      </w:tr>
      <w:tr w:rsidR="002C7190" w14:paraId="66A05C0C" w14:textId="77777777" w:rsidTr="002C7190">
        <w:trPr>
          <w:cantSplit/>
        </w:trPr>
        <w:tc>
          <w:tcPr>
            <w:tcW w:w="567" w:type="dxa"/>
            <w:vMerge w:val="restart"/>
          </w:tcPr>
          <w:p w14:paraId="696DC0F1" w14:textId="77777777" w:rsidR="002C7190" w:rsidRDefault="002C7190" w:rsidP="002C7190">
            <w:pPr>
              <w:spacing w:before="90" w:after="54" w:line="312" w:lineRule="auto"/>
              <w:ind w:left="57" w:right="57"/>
            </w:pPr>
            <w:r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14:paraId="328FBBBD" w14:textId="77777777" w:rsidR="002C7190" w:rsidRDefault="002C7190" w:rsidP="002C7190">
            <w:pPr>
              <w:spacing w:before="90" w:after="54" w:line="312" w:lineRule="auto"/>
              <w:ind w:left="57" w:right="57"/>
            </w:pPr>
            <w:r>
              <w:t>Naam contactpersoon opdrachtgever</w:t>
            </w:r>
          </w:p>
        </w:tc>
        <w:tc>
          <w:tcPr>
            <w:tcW w:w="4253" w:type="dxa"/>
          </w:tcPr>
          <w:p w14:paraId="4F220180" w14:textId="77777777" w:rsidR="002C7190" w:rsidRDefault="002C7190" w:rsidP="002C7190">
            <w:pPr>
              <w:spacing w:before="90" w:after="54" w:line="312" w:lineRule="auto"/>
              <w:ind w:left="57" w:right="57"/>
            </w:pPr>
          </w:p>
        </w:tc>
      </w:tr>
      <w:tr w:rsidR="002C7190" w14:paraId="3A84B9F8" w14:textId="77777777" w:rsidTr="002C7190">
        <w:trPr>
          <w:cantSplit/>
          <w:trHeight w:val="255"/>
        </w:trPr>
        <w:tc>
          <w:tcPr>
            <w:tcW w:w="567" w:type="dxa"/>
            <w:vMerge/>
          </w:tcPr>
          <w:p w14:paraId="30F81C51" w14:textId="77777777" w:rsidR="002C7190" w:rsidRDefault="002C7190" w:rsidP="002C7190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9630EBE" w14:textId="77777777" w:rsidR="002C7190" w:rsidRDefault="002C7190" w:rsidP="002C7190">
            <w:pPr>
              <w:spacing w:before="90" w:after="54" w:line="312" w:lineRule="auto"/>
              <w:ind w:left="57" w:right="57"/>
            </w:pPr>
            <w:r>
              <w:t>Functie</w:t>
            </w:r>
          </w:p>
        </w:tc>
        <w:tc>
          <w:tcPr>
            <w:tcW w:w="4253" w:type="dxa"/>
          </w:tcPr>
          <w:p w14:paraId="28395528" w14:textId="77777777" w:rsidR="002C7190" w:rsidRDefault="002C7190" w:rsidP="002C7190">
            <w:pPr>
              <w:spacing w:before="90" w:after="54" w:line="312" w:lineRule="auto"/>
              <w:ind w:left="57" w:right="57"/>
            </w:pPr>
          </w:p>
        </w:tc>
      </w:tr>
      <w:tr w:rsidR="002C7190" w14:paraId="45AB9935" w14:textId="77777777" w:rsidTr="002C7190">
        <w:trPr>
          <w:cantSplit/>
        </w:trPr>
        <w:tc>
          <w:tcPr>
            <w:tcW w:w="567" w:type="dxa"/>
            <w:vMerge/>
          </w:tcPr>
          <w:p w14:paraId="10DF4227" w14:textId="77777777" w:rsidR="002C7190" w:rsidRDefault="002C7190" w:rsidP="002C7190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FF98A96" w14:textId="77777777" w:rsidR="002C7190" w:rsidRDefault="002C7190" w:rsidP="002C7190">
            <w:pPr>
              <w:spacing w:before="90" w:after="54" w:line="312" w:lineRule="auto"/>
              <w:ind w:left="57" w:right="57"/>
            </w:pPr>
            <w:r>
              <w:t>Telefoonnummer</w:t>
            </w:r>
          </w:p>
        </w:tc>
        <w:tc>
          <w:tcPr>
            <w:tcW w:w="4253" w:type="dxa"/>
          </w:tcPr>
          <w:p w14:paraId="03469415" w14:textId="77777777" w:rsidR="002C7190" w:rsidRDefault="002C7190" w:rsidP="002C7190">
            <w:pPr>
              <w:spacing w:before="90" w:after="54" w:line="312" w:lineRule="auto"/>
              <w:ind w:left="57" w:right="57"/>
            </w:pPr>
          </w:p>
        </w:tc>
      </w:tr>
      <w:tr w:rsidR="002C7190" w14:paraId="2C4AABFD" w14:textId="77777777" w:rsidTr="002C7190">
        <w:trPr>
          <w:cantSplit/>
        </w:trPr>
        <w:tc>
          <w:tcPr>
            <w:tcW w:w="567" w:type="dxa"/>
            <w:vMerge/>
          </w:tcPr>
          <w:p w14:paraId="63216D35" w14:textId="77777777" w:rsidR="002C7190" w:rsidRDefault="002C7190" w:rsidP="002C7190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4676AC4" w14:textId="77777777" w:rsidR="002C7190" w:rsidRDefault="002C7190" w:rsidP="002C7190">
            <w:pPr>
              <w:spacing w:before="90" w:after="54" w:line="312" w:lineRule="auto"/>
              <w:ind w:left="57" w:right="57"/>
            </w:pPr>
            <w:r>
              <w:t>E-mailadres</w:t>
            </w:r>
          </w:p>
        </w:tc>
        <w:tc>
          <w:tcPr>
            <w:tcW w:w="4253" w:type="dxa"/>
          </w:tcPr>
          <w:p w14:paraId="5E7792E1" w14:textId="77777777" w:rsidR="002C7190" w:rsidRDefault="002C7190" w:rsidP="002C7190">
            <w:pPr>
              <w:spacing w:before="90" w:after="54" w:line="312" w:lineRule="auto"/>
              <w:ind w:left="57" w:right="57"/>
            </w:pPr>
          </w:p>
        </w:tc>
      </w:tr>
    </w:tbl>
    <w:p w14:paraId="47B4D21D" w14:textId="77777777" w:rsidR="002C7190" w:rsidRDefault="002C7190" w:rsidP="002C7190">
      <w:pPr>
        <w:spacing w:line="312" w:lineRule="auto"/>
        <w:ind w:left="567"/>
        <w:jc w:val="both"/>
        <w:rPr>
          <w:rFonts w:cs="Tahoma"/>
        </w:rPr>
      </w:pPr>
    </w:p>
    <w:tbl>
      <w:tblPr>
        <w:tblW w:w="850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2C7190" w:rsidRPr="0066033B" w14:paraId="7A7281E5" w14:textId="77777777" w:rsidTr="002C7190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7EED8E21" w14:textId="77777777" w:rsidR="002C7190" w:rsidRPr="0066033B" w:rsidRDefault="002C7190" w:rsidP="002C7190">
            <w:pPr>
              <w:spacing w:before="90" w:after="54" w:line="312" w:lineRule="auto"/>
              <w:ind w:left="57" w:right="57"/>
              <w:jc w:val="center"/>
              <w:rPr>
                <w:b/>
                <w:bCs/>
                <w:sz w:val="18"/>
              </w:rPr>
            </w:pPr>
            <w:r w:rsidRPr="0066033B">
              <w:rPr>
                <w:b/>
                <w:bCs/>
                <w:sz w:val="18"/>
              </w:rPr>
              <w:t>Omschrijving referentieopdracht</w:t>
            </w:r>
          </w:p>
        </w:tc>
      </w:tr>
      <w:tr w:rsidR="002C7190" w:rsidRPr="0066033B" w14:paraId="29625BB8" w14:textId="77777777" w:rsidTr="002C7190">
        <w:trPr>
          <w:cantSplit/>
        </w:trPr>
        <w:tc>
          <w:tcPr>
            <w:tcW w:w="567" w:type="dxa"/>
            <w:tcBorders>
              <w:top w:val="single" w:sz="12" w:space="0" w:color="808080"/>
              <w:left w:val="single" w:sz="4" w:space="0" w:color="808080"/>
              <w:bottom w:val="single" w:sz="4" w:space="0" w:color="808080"/>
              <w:right w:val="single" w:sz="8" w:space="0" w:color="C0C0C0"/>
            </w:tcBorders>
          </w:tcPr>
          <w:p w14:paraId="4468354C" w14:textId="563CC52C" w:rsidR="002C7190" w:rsidRPr="0066033B" w:rsidRDefault="002C7190" w:rsidP="002C7190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4" w:space="0" w:color="808080"/>
              <w:right w:val="single" w:sz="8" w:space="0" w:color="C0C0C0"/>
            </w:tcBorders>
            <w:shd w:val="clear" w:color="auto" w:fill="E6E6E6"/>
          </w:tcPr>
          <w:p w14:paraId="6CD16CFD" w14:textId="77777777" w:rsidR="002C7190" w:rsidRPr="0066033B" w:rsidRDefault="002C7190" w:rsidP="002C7190">
            <w:pPr>
              <w:tabs>
                <w:tab w:val="right" w:pos="3410"/>
              </w:tabs>
              <w:spacing w:before="90" w:after="54" w:line="312" w:lineRule="auto"/>
              <w:ind w:left="57" w:right="57"/>
            </w:pPr>
            <w:r>
              <w:t>Op welke kerncompetentie heeft deze referentie betrekking?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4" w:space="0" w:color="808080"/>
              <w:right w:val="single" w:sz="8" w:space="0" w:color="C0C0C0"/>
            </w:tcBorders>
          </w:tcPr>
          <w:p w14:paraId="394F1195" w14:textId="77777777" w:rsidR="002C7190" w:rsidRPr="0066033B" w:rsidRDefault="002C7190" w:rsidP="002C7190">
            <w:pPr>
              <w:tabs>
                <w:tab w:val="left" w:pos="640"/>
                <w:tab w:val="left" w:pos="1236"/>
                <w:tab w:val="left" w:pos="1803"/>
                <w:tab w:val="left" w:pos="2370"/>
                <w:tab w:val="left" w:pos="3100"/>
                <w:tab w:val="right" w:pos="3410"/>
              </w:tabs>
              <w:spacing w:before="90" w:after="54" w:line="312" w:lineRule="auto"/>
              <w:ind w:left="57" w:right="57"/>
            </w:pPr>
            <w:r>
              <w:t>Kerncompetentie</w:t>
            </w:r>
            <w:r>
              <w:tab/>
            </w:r>
            <w:r>
              <w:br/>
            </w:r>
            <w:r>
              <w:tab/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</w:p>
        </w:tc>
      </w:tr>
      <w:tr w:rsidR="002C7190" w:rsidRPr="0066033B" w14:paraId="280D44CD" w14:textId="77777777" w:rsidTr="002C7190">
        <w:trPr>
          <w:cantSplit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8" w:space="0" w:color="C0C0C0"/>
              <w:right w:val="single" w:sz="8" w:space="0" w:color="C0C0C0"/>
            </w:tcBorders>
          </w:tcPr>
          <w:p w14:paraId="15EE1C6A" w14:textId="77777777" w:rsidR="002C7190" w:rsidRPr="0066033B" w:rsidRDefault="002C7190" w:rsidP="002C7190">
            <w:pPr>
              <w:spacing w:before="90" w:after="54" w:line="312" w:lineRule="auto"/>
              <w:ind w:left="57" w:right="57"/>
            </w:pPr>
            <w:r w:rsidRPr="0066033B">
              <w:t>3)</w:t>
            </w:r>
          </w:p>
        </w:tc>
        <w:tc>
          <w:tcPr>
            <w:tcW w:w="3686" w:type="dxa"/>
            <w:tcBorders>
              <w:top w:val="single" w:sz="4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6AC4C979" w14:textId="551E1ACB" w:rsidR="002C7190" w:rsidRPr="0066033B" w:rsidRDefault="002C7190" w:rsidP="002C7190">
            <w:pPr>
              <w:tabs>
                <w:tab w:val="right" w:pos="3410"/>
              </w:tabs>
              <w:spacing w:before="90" w:after="54" w:line="312" w:lineRule="auto"/>
              <w:ind w:left="57" w:right="57"/>
            </w:pPr>
            <w:r>
              <w:t>Wanneer hebben deze werkzaamheden plaatsgevonden / zijn deze diensten verleend?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A72254A" w14:textId="2E98D23B" w:rsidR="002C7190" w:rsidRPr="0066033B" w:rsidRDefault="002C7190" w:rsidP="002C7190">
            <w:pPr>
              <w:tabs>
                <w:tab w:val="left" w:pos="640"/>
                <w:tab w:val="left" w:pos="1236"/>
                <w:tab w:val="left" w:pos="1803"/>
                <w:tab w:val="left" w:pos="2370"/>
                <w:tab w:val="left" w:pos="3100"/>
                <w:tab w:val="right" w:pos="3410"/>
              </w:tabs>
              <w:spacing w:before="90" w:after="54" w:line="312" w:lineRule="auto"/>
              <w:ind w:left="57" w:right="57"/>
            </w:pPr>
          </w:p>
        </w:tc>
      </w:tr>
      <w:tr w:rsidR="002C7190" w:rsidRPr="00FE4307" w14:paraId="28EFA8EB" w14:textId="77777777" w:rsidTr="002C7190">
        <w:trPr>
          <w:cantSplit/>
          <w:trHeight w:val="3266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106764" w14:textId="77777777" w:rsidR="002C7190" w:rsidRPr="0066033B" w:rsidRDefault="002C7190" w:rsidP="002C7190">
            <w:pPr>
              <w:spacing w:before="90" w:after="54" w:line="312" w:lineRule="auto"/>
              <w:ind w:left="57" w:right="57"/>
            </w:pPr>
            <w:r w:rsidRPr="0066033B">
              <w:lastRenderedPageBreak/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105B27B2" w14:textId="37B65343" w:rsidR="002C7190" w:rsidRPr="0066033B" w:rsidRDefault="000B4E68" w:rsidP="002C7190">
            <w:pPr>
              <w:spacing w:before="90" w:after="54" w:line="312" w:lineRule="auto"/>
              <w:ind w:left="57" w:right="57"/>
            </w:pPr>
            <w:r>
              <w:t>Uitgebreide o</w:t>
            </w:r>
            <w:r w:rsidR="002C7190">
              <w:t>mschrijving van de opdracht</w:t>
            </w:r>
          </w:p>
          <w:p w14:paraId="140E8C45" w14:textId="3333C654" w:rsidR="002C7190" w:rsidRPr="0066033B" w:rsidRDefault="002C7190" w:rsidP="000B4E68">
            <w:pPr>
              <w:spacing w:before="90" w:after="54" w:line="312" w:lineRule="auto"/>
              <w:ind w:left="57" w:right="57"/>
              <w:rPr>
                <w:bCs/>
              </w:rPr>
            </w:pPr>
            <w:r>
              <w:rPr>
                <w:bCs/>
              </w:rPr>
              <w:t>(</w:t>
            </w:r>
            <w:r w:rsidR="000B4E68">
              <w:rPr>
                <w:bCs/>
              </w:rPr>
              <w:t xml:space="preserve">denk aan: </w:t>
            </w:r>
            <w:r>
              <w:rPr>
                <w:bCs/>
              </w:rPr>
              <w:t>uitgevoerde werkzaamheden, geleverde dienstverlening,</w:t>
            </w:r>
            <w:r w:rsidR="000B4E68">
              <w:rPr>
                <w:bCs/>
              </w:rPr>
              <w:t xml:space="preserve"> de ICT-infrastructuur)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27E178" w14:textId="77777777" w:rsidR="002C7190" w:rsidRPr="0066033B" w:rsidRDefault="002C7190" w:rsidP="002C7190">
            <w:pPr>
              <w:spacing w:before="90" w:after="54" w:line="312" w:lineRule="auto"/>
              <w:ind w:left="57" w:right="57"/>
              <w:rPr>
                <w:bCs/>
              </w:rPr>
            </w:pPr>
          </w:p>
          <w:p w14:paraId="4E0174EE" w14:textId="77777777" w:rsidR="002C7190" w:rsidRPr="0066033B" w:rsidRDefault="002C7190" w:rsidP="002C7190">
            <w:pPr>
              <w:spacing w:before="90" w:after="54" w:line="312" w:lineRule="auto"/>
              <w:ind w:left="57" w:right="57"/>
              <w:rPr>
                <w:bCs/>
              </w:rPr>
            </w:pPr>
          </w:p>
        </w:tc>
      </w:tr>
      <w:tr w:rsidR="002C7190" w:rsidRPr="00FE4307" w14:paraId="07CCC26E" w14:textId="77777777" w:rsidTr="002C7190">
        <w:trPr>
          <w:cantSplit/>
          <w:trHeight w:val="1397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301A90" w14:textId="77777777" w:rsidR="002C7190" w:rsidRPr="00B36381" w:rsidRDefault="002C7190" w:rsidP="002C7190">
            <w:pPr>
              <w:spacing w:before="90" w:after="54" w:line="312" w:lineRule="auto"/>
              <w:ind w:left="57" w:right="57"/>
            </w:pPr>
            <w:r w:rsidRPr="00B36381"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0977BBF7" w14:textId="77777777" w:rsidR="002C7190" w:rsidRPr="00B36381" w:rsidRDefault="002C7190" w:rsidP="002C7190">
            <w:pPr>
              <w:spacing w:before="90" w:after="54" w:line="312" w:lineRule="auto"/>
              <w:ind w:left="57" w:right="57"/>
              <w:rPr>
                <w:bCs/>
              </w:rPr>
            </w:pPr>
            <w:r w:rsidRPr="00B36381">
              <w:rPr>
                <w:bCs/>
              </w:rPr>
              <w:t>Eventueel aanvullende opmerkingen/beschrijving: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172A84E" w14:textId="77777777" w:rsidR="002C7190" w:rsidRPr="00FE4307" w:rsidRDefault="002C7190" w:rsidP="002C7190">
            <w:pPr>
              <w:spacing w:before="90" w:after="54" w:line="312" w:lineRule="auto"/>
              <w:ind w:left="57" w:right="57"/>
              <w:rPr>
                <w:bCs/>
                <w:highlight w:val="green"/>
              </w:rPr>
            </w:pPr>
          </w:p>
          <w:p w14:paraId="36AF8D4E" w14:textId="77777777" w:rsidR="002C7190" w:rsidRPr="00FE4307" w:rsidRDefault="002C7190" w:rsidP="002C7190">
            <w:pPr>
              <w:spacing w:before="90" w:after="54" w:line="312" w:lineRule="auto"/>
              <w:ind w:left="57" w:right="57"/>
              <w:rPr>
                <w:bCs/>
                <w:highlight w:val="green"/>
              </w:rPr>
            </w:pPr>
          </w:p>
        </w:tc>
      </w:tr>
    </w:tbl>
    <w:p w14:paraId="554BA850" w14:textId="77777777" w:rsidR="002C7190" w:rsidRDefault="002C7190" w:rsidP="002C7190">
      <w:pPr>
        <w:spacing w:line="312" w:lineRule="auto"/>
        <w:jc w:val="both"/>
        <w:rPr>
          <w:rFonts w:cs="Tahoma"/>
        </w:rPr>
      </w:pPr>
    </w:p>
    <w:p w14:paraId="52DE57BF" w14:textId="77777777" w:rsidR="002C7190" w:rsidRDefault="002C7190" w:rsidP="002C7190">
      <w:pPr>
        <w:spacing w:line="312" w:lineRule="auto"/>
        <w:jc w:val="both"/>
        <w:rPr>
          <w:rFonts w:cs="Tahoma"/>
        </w:rPr>
      </w:pPr>
    </w:p>
    <w:bookmarkEnd w:id="19"/>
    <w:bookmarkEnd w:id="20"/>
    <w:p w14:paraId="36D9149A" w14:textId="77777777" w:rsidR="002C7190" w:rsidRDefault="002C7190" w:rsidP="002C7190">
      <w:pPr>
        <w:spacing w:line="312" w:lineRule="auto"/>
        <w:ind w:left="567"/>
        <w:rPr>
          <w:rFonts w:cs="Tahoma"/>
          <w:b/>
          <w:snapToGrid w:val="0"/>
        </w:rPr>
      </w:pPr>
      <w:r>
        <w:rPr>
          <w:rFonts w:cs="Tahoma"/>
          <w:b/>
          <w:snapToGrid w:val="0"/>
        </w:rPr>
        <w:t>Inschrijver</w:t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  <w:t xml:space="preserve">        </w:t>
      </w:r>
      <w:r>
        <w:rPr>
          <w:rFonts w:cs="Tahoma"/>
          <w:snapToGrid w:val="0"/>
          <w:color w:val="D9D9D9" w:themeColor="background1" w:themeShade="D9"/>
          <w:sz w:val="12"/>
          <w:szCs w:val="12"/>
        </w:rPr>
        <w:t>2e handtekening b</w:t>
      </w:r>
      <w:r w:rsidRPr="00C6401C">
        <w:rPr>
          <w:rFonts w:cs="Tahoma"/>
          <w:snapToGrid w:val="0"/>
          <w:color w:val="D9D9D9" w:themeColor="background1" w:themeShade="D9"/>
          <w:sz w:val="12"/>
          <w:szCs w:val="12"/>
        </w:rPr>
        <w:t>ij ‘gezame</w:t>
      </w:r>
      <w:r>
        <w:rPr>
          <w:rFonts w:cs="Tahoma"/>
          <w:snapToGrid w:val="0"/>
          <w:color w:val="D9D9D9" w:themeColor="background1" w:themeShade="D9"/>
          <w:sz w:val="12"/>
          <w:szCs w:val="12"/>
        </w:rPr>
        <w:t>n</w:t>
      </w:r>
      <w:r w:rsidRPr="00C6401C">
        <w:rPr>
          <w:rFonts w:cs="Tahoma"/>
          <w:snapToGrid w:val="0"/>
          <w:color w:val="D9D9D9" w:themeColor="background1" w:themeShade="D9"/>
          <w:sz w:val="12"/>
          <w:szCs w:val="12"/>
        </w:rPr>
        <w:t>lijke bevoegdheid’:</w:t>
      </w:r>
    </w:p>
    <w:tbl>
      <w:tblPr>
        <w:tblW w:w="8222" w:type="dxa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2"/>
        <w:gridCol w:w="3195"/>
        <w:gridCol w:w="3195"/>
      </w:tblGrid>
      <w:tr w:rsidR="002C7190" w14:paraId="74155CE4" w14:textId="77777777" w:rsidTr="002C7190">
        <w:tc>
          <w:tcPr>
            <w:tcW w:w="1832" w:type="dxa"/>
            <w:shd w:val="clear" w:color="auto" w:fill="E6E6E6"/>
          </w:tcPr>
          <w:p w14:paraId="40F82619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Naam</w:t>
            </w:r>
          </w:p>
        </w:tc>
        <w:tc>
          <w:tcPr>
            <w:tcW w:w="3195" w:type="dxa"/>
            <w:tcBorders>
              <w:right w:val="single" w:sz="8" w:space="0" w:color="C0C0C0"/>
            </w:tcBorders>
          </w:tcPr>
          <w:p w14:paraId="0ADA51DF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195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748381BE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2C7190" w14:paraId="0BE533A8" w14:textId="77777777" w:rsidTr="002C7190">
        <w:tc>
          <w:tcPr>
            <w:tcW w:w="1832" w:type="dxa"/>
            <w:shd w:val="clear" w:color="auto" w:fill="E6E6E6"/>
          </w:tcPr>
          <w:p w14:paraId="7299953B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Functie</w:t>
            </w:r>
          </w:p>
        </w:tc>
        <w:tc>
          <w:tcPr>
            <w:tcW w:w="3195" w:type="dxa"/>
            <w:tcBorders>
              <w:right w:val="single" w:sz="8" w:space="0" w:color="C0C0C0"/>
            </w:tcBorders>
          </w:tcPr>
          <w:p w14:paraId="08FEE2C3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195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354DFCBA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2C7190" w14:paraId="2C27D5F8" w14:textId="77777777" w:rsidTr="002C7190">
        <w:trPr>
          <w:trHeight w:val="297"/>
        </w:trPr>
        <w:tc>
          <w:tcPr>
            <w:tcW w:w="1832" w:type="dxa"/>
            <w:shd w:val="clear" w:color="auto" w:fill="E6E6E6"/>
          </w:tcPr>
          <w:p w14:paraId="72FB5D77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Onderneming</w:t>
            </w:r>
          </w:p>
        </w:tc>
        <w:tc>
          <w:tcPr>
            <w:tcW w:w="3195" w:type="dxa"/>
            <w:tcBorders>
              <w:right w:val="single" w:sz="8" w:space="0" w:color="C0C0C0"/>
            </w:tcBorders>
          </w:tcPr>
          <w:p w14:paraId="303D893B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195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43C65E98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2C7190" w14:paraId="07508E56" w14:textId="77777777" w:rsidTr="002C7190">
        <w:tc>
          <w:tcPr>
            <w:tcW w:w="1832" w:type="dxa"/>
            <w:shd w:val="clear" w:color="auto" w:fill="E6E6E6"/>
          </w:tcPr>
          <w:p w14:paraId="0F486263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Handtekening</w:t>
            </w:r>
          </w:p>
          <w:p w14:paraId="66F33AE4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  <w:p w14:paraId="1C272F3F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  <w:p w14:paraId="264C4560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195" w:type="dxa"/>
            <w:tcBorders>
              <w:right w:val="single" w:sz="8" w:space="0" w:color="C0C0C0"/>
            </w:tcBorders>
          </w:tcPr>
          <w:p w14:paraId="570E4446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195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595E0772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2C7190" w14:paraId="6B39BBA7" w14:textId="77777777" w:rsidTr="002C7190">
        <w:tc>
          <w:tcPr>
            <w:tcW w:w="1832" w:type="dxa"/>
            <w:shd w:val="clear" w:color="auto" w:fill="E6E6E6"/>
          </w:tcPr>
          <w:p w14:paraId="38713EA0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Plaats en datum</w:t>
            </w:r>
          </w:p>
        </w:tc>
        <w:tc>
          <w:tcPr>
            <w:tcW w:w="3195" w:type="dxa"/>
            <w:tcBorders>
              <w:right w:val="single" w:sz="8" w:space="0" w:color="C0C0C0"/>
            </w:tcBorders>
          </w:tcPr>
          <w:p w14:paraId="6B7C619B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195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1DB95D37" w14:textId="77777777" w:rsidR="002C7190" w:rsidRDefault="002C7190" w:rsidP="002C7190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</w:tbl>
    <w:p w14:paraId="38683DB7" w14:textId="51499256" w:rsidR="00B24DFD" w:rsidRDefault="00B24DFD">
      <w:pPr>
        <w:spacing w:line="240" w:lineRule="auto"/>
        <w:rPr>
          <w:rFonts w:ascii="Arial" w:hAnsi="Arial" w:cs="Arial"/>
          <w:i/>
        </w:rPr>
      </w:pPr>
    </w:p>
    <w:sectPr w:rsidR="00B24DFD" w:rsidSect="005B4FE7">
      <w:headerReference w:type="default" r:id="rId10"/>
      <w:footerReference w:type="default" r:id="rId11"/>
      <w:pgSz w:w="11909" w:h="16834" w:code="9"/>
      <w:pgMar w:top="2126" w:right="1418" w:bottom="1134" w:left="1418" w:header="0" w:footer="567" w:gutter="0"/>
      <w:paperSrc w:first="258" w:other="258"/>
      <w:pgNumType w:start="25"/>
      <w:cols w:space="708"/>
      <w:noEndnote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49BB4" w14:textId="77777777" w:rsidR="00EC7814" w:rsidRDefault="00EC7814">
      <w:r>
        <w:separator/>
      </w:r>
    </w:p>
    <w:p w14:paraId="59164CF0" w14:textId="77777777" w:rsidR="00EC7814" w:rsidRDefault="00EC7814"/>
  </w:endnote>
  <w:endnote w:type="continuationSeparator" w:id="0">
    <w:p w14:paraId="594AA1BF" w14:textId="77777777" w:rsidR="00EC7814" w:rsidRDefault="00EC7814">
      <w:r>
        <w:continuationSeparator/>
      </w:r>
    </w:p>
    <w:p w14:paraId="1F2BFC39" w14:textId="77777777" w:rsidR="00EC7814" w:rsidRDefault="00EC7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6352D" w14:textId="64BF8329" w:rsidR="005B4FE7" w:rsidRDefault="005B4FE7" w:rsidP="00E60017">
    <w:pPr>
      <w:pBdr>
        <w:top w:val="single" w:sz="4" w:space="1" w:color="808080"/>
      </w:pBdr>
      <w:tabs>
        <w:tab w:val="left" w:pos="2552"/>
        <w:tab w:val="right" w:pos="9072"/>
      </w:tabs>
      <w:spacing w:line="312" w:lineRule="auto"/>
      <w:rPr>
        <w:rFonts w:cs="Tahoma"/>
        <w:sz w:val="16"/>
      </w:rPr>
    </w:pPr>
    <w:r>
      <w:rPr>
        <w:sz w:val="16"/>
      </w:rPr>
      <w:t>© Peel en Maas</w:t>
    </w:r>
    <w:r>
      <w:rPr>
        <w:sz w:val="16"/>
      </w:rPr>
      <w:tab/>
      <w:t>Beschrijvend document PM-2020-FIT-FV-002 d.d. 7 mei 2020</w:t>
    </w:r>
    <w:r>
      <w:rPr>
        <w:sz w:val="16"/>
      </w:rPr>
      <w:tab/>
    </w:r>
    <w:r w:rsidRPr="006023E4">
      <w:rPr>
        <w:rStyle w:val="Paginanummer"/>
        <w:sz w:val="16"/>
        <w:szCs w:val="16"/>
      </w:rPr>
      <w:fldChar w:fldCharType="begin"/>
    </w:r>
    <w:r w:rsidRPr="006023E4">
      <w:rPr>
        <w:rStyle w:val="Paginanummer"/>
        <w:sz w:val="16"/>
        <w:szCs w:val="16"/>
      </w:rPr>
      <w:instrText xml:space="preserve"> PAGE </w:instrText>
    </w:r>
    <w:r w:rsidRPr="006023E4">
      <w:rPr>
        <w:rStyle w:val="Paginanummer"/>
        <w:sz w:val="16"/>
        <w:szCs w:val="16"/>
      </w:rPr>
      <w:fldChar w:fldCharType="separate"/>
    </w:r>
    <w:r w:rsidR="00231F44">
      <w:rPr>
        <w:rStyle w:val="Paginanummer"/>
        <w:noProof/>
        <w:sz w:val="16"/>
        <w:szCs w:val="16"/>
      </w:rPr>
      <w:t>25</w:t>
    </w:r>
    <w:r w:rsidRPr="006023E4">
      <w:rPr>
        <w:rStyle w:val="Paginanummer"/>
        <w:sz w:val="16"/>
        <w:szCs w:val="16"/>
      </w:rPr>
      <w:fldChar w:fldCharType="end"/>
    </w:r>
    <w:r w:rsidRPr="006023E4">
      <w:rPr>
        <w:rStyle w:val="Paginanummer"/>
        <w:sz w:val="16"/>
        <w:szCs w:val="16"/>
      </w:rPr>
      <w:t xml:space="preserve"> van </w:t>
    </w:r>
    <w:r>
      <w:rPr>
        <w:rStyle w:val="Paginanummer"/>
        <w:sz w:val="16"/>
        <w:szCs w:val="16"/>
      </w:rPr>
      <w:t>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5FB36" w14:textId="77777777" w:rsidR="00EC7814" w:rsidRDefault="00EC7814">
      <w:r>
        <w:separator/>
      </w:r>
    </w:p>
    <w:p w14:paraId="167324F4" w14:textId="77777777" w:rsidR="00EC7814" w:rsidRDefault="00EC7814"/>
  </w:footnote>
  <w:footnote w:type="continuationSeparator" w:id="0">
    <w:p w14:paraId="4DFB3B2D" w14:textId="77777777" w:rsidR="00EC7814" w:rsidRDefault="00EC7814">
      <w:r>
        <w:continuationSeparator/>
      </w:r>
    </w:p>
    <w:p w14:paraId="3A1A120D" w14:textId="77777777" w:rsidR="00EC7814" w:rsidRDefault="00EC78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3752E" w14:textId="77777777" w:rsidR="005B4FE7" w:rsidRDefault="005B4FE7">
    <w:pPr>
      <w:pStyle w:val="Koptekst"/>
    </w:pPr>
  </w:p>
  <w:p w14:paraId="75A3659C" w14:textId="77777777" w:rsidR="005B4FE7" w:rsidRDefault="005B4FE7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7E1446" wp14:editId="37DC8BFC">
          <wp:simplePos x="0" y="0"/>
          <wp:positionH relativeFrom="column">
            <wp:posOffset>4903734</wp:posOffset>
          </wp:positionH>
          <wp:positionV relativeFrom="paragraph">
            <wp:posOffset>110371</wp:posOffset>
          </wp:positionV>
          <wp:extent cx="1017270" cy="744855"/>
          <wp:effectExtent l="0" t="0" r="0" b="0"/>
          <wp:wrapNone/>
          <wp:docPr id="1" name="Afbeelding 1" descr="peelenmaa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elenmaa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744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4C03"/>
    <w:multiLevelType w:val="hybridMultilevel"/>
    <w:tmpl w:val="C1CC438C"/>
    <w:lvl w:ilvl="0" w:tplc="0413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BE45BC3"/>
    <w:multiLevelType w:val="hybridMultilevel"/>
    <w:tmpl w:val="3E968CEA"/>
    <w:lvl w:ilvl="0" w:tplc="C5DAF1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B7283B"/>
    <w:multiLevelType w:val="hybridMultilevel"/>
    <w:tmpl w:val="1E8417FE"/>
    <w:lvl w:ilvl="0" w:tplc="FCA884E6">
      <w:start w:val="1"/>
      <w:numFmt w:val="bullet"/>
      <w:lvlText w:val="­"/>
      <w:lvlJc w:val="left"/>
      <w:pPr>
        <w:ind w:left="862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EC95CD3"/>
    <w:multiLevelType w:val="multilevel"/>
    <w:tmpl w:val="C68A3946"/>
    <w:lvl w:ilvl="0">
      <w:start w:val="10"/>
      <w:numFmt w:val="decimal"/>
      <w:lvlText w:val="%1."/>
      <w:lvlJc w:val="left"/>
      <w:pPr>
        <w:tabs>
          <w:tab w:val="left" w:pos="432"/>
        </w:tabs>
      </w:pPr>
      <w:rPr>
        <w:rFonts w:ascii="Calibri" w:eastAsia="Calibri" w:hAnsi="Calibri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1707DA"/>
    <w:multiLevelType w:val="hybridMultilevel"/>
    <w:tmpl w:val="EEFAA492"/>
    <w:lvl w:ilvl="0" w:tplc="0413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FDA56B0"/>
    <w:multiLevelType w:val="hybridMultilevel"/>
    <w:tmpl w:val="5CF22836"/>
    <w:lvl w:ilvl="0" w:tplc="8D84A25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ahoma" w:hAnsi="Tahoma" w:hint="default"/>
        <w:b/>
        <w:i w:val="0"/>
        <w:sz w:val="18"/>
      </w:rPr>
    </w:lvl>
    <w:lvl w:ilvl="1" w:tplc="07D02666">
      <w:numFmt w:val="bullet"/>
      <w:lvlText w:val="•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122F432B"/>
    <w:multiLevelType w:val="hybridMultilevel"/>
    <w:tmpl w:val="05E8DCE4"/>
    <w:lvl w:ilvl="0" w:tplc="437C722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F5DC49"/>
    <w:multiLevelType w:val="hybridMultilevel"/>
    <w:tmpl w:val="10E0B7C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532FEB"/>
    <w:multiLevelType w:val="hybridMultilevel"/>
    <w:tmpl w:val="85FA6B14"/>
    <w:lvl w:ilvl="0" w:tplc="0413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22956224"/>
    <w:multiLevelType w:val="hybridMultilevel"/>
    <w:tmpl w:val="3F9A54EE"/>
    <w:lvl w:ilvl="0" w:tplc="FA788A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9638F"/>
    <w:multiLevelType w:val="hybridMultilevel"/>
    <w:tmpl w:val="806C18DA"/>
    <w:lvl w:ilvl="0" w:tplc="FCA884E6">
      <w:start w:val="1"/>
      <w:numFmt w:val="bullet"/>
      <w:lvlText w:val="­"/>
      <w:lvlJc w:val="left"/>
      <w:pPr>
        <w:ind w:left="502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49B1591"/>
    <w:multiLevelType w:val="hybridMultilevel"/>
    <w:tmpl w:val="0C24FD94"/>
    <w:lvl w:ilvl="0" w:tplc="1FB2783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18B699E"/>
    <w:multiLevelType w:val="hybridMultilevel"/>
    <w:tmpl w:val="47B8B12A"/>
    <w:lvl w:ilvl="0" w:tplc="0413000F">
      <w:start w:val="1"/>
      <w:numFmt w:val="decimal"/>
      <w:lvlText w:val="%1."/>
      <w:lvlJc w:val="left"/>
      <w:pPr>
        <w:ind w:left="862" w:hanging="360"/>
      </w:pPr>
    </w:lvl>
    <w:lvl w:ilvl="1" w:tplc="04130019" w:tentative="1">
      <w:start w:val="1"/>
      <w:numFmt w:val="lowerLetter"/>
      <w:lvlText w:val="%2."/>
      <w:lvlJc w:val="left"/>
      <w:pPr>
        <w:ind w:left="1582" w:hanging="360"/>
      </w:pPr>
    </w:lvl>
    <w:lvl w:ilvl="2" w:tplc="0413001B" w:tentative="1">
      <w:start w:val="1"/>
      <w:numFmt w:val="lowerRoman"/>
      <w:lvlText w:val="%3."/>
      <w:lvlJc w:val="right"/>
      <w:pPr>
        <w:ind w:left="2302" w:hanging="180"/>
      </w:pPr>
    </w:lvl>
    <w:lvl w:ilvl="3" w:tplc="0413000F" w:tentative="1">
      <w:start w:val="1"/>
      <w:numFmt w:val="decimal"/>
      <w:lvlText w:val="%4."/>
      <w:lvlJc w:val="left"/>
      <w:pPr>
        <w:ind w:left="3022" w:hanging="360"/>
      </w:pPr>
    </w:lvl>
    <w:lvl w:ilvl="4" w:tplc="04130019" w:tentative="1">
      <w:start w:val="1"/>
      <w:numFmt w:val="lowerLetter"/>
      <w:lvlText w:val="%5."/>
      <w:lvlJc w:val="left"/>
      <w:pPr>
        <w:ind w:left="3742" w:hanging="360"/>
      </w:pPr>
    </w:lvl>
    <w:lvl w:ilvl="5" w:tplc="0413001B" w:tentative="1">
      <w:start w:val="1"/>
      <w:numFmt w:val="lowerRoman"/>
      <w:lvlText w:val="%6."/>
      <w:lvlJc w:val="right"/>
      <w:pPr>
        <w:ind w:left="4462" w:hanging="180"/>
      </w:pPr>
    </w:lvl>
    <w:lvl w:ilvl="6" w:tplc="0413000F" w:tentative="1">
      <w:start w:val="1"/>
      <w:numFmt w:val="decimal"/>
      <w:lvlText w:val="%7."/>
      <w:lvlJc w:val="left"/>
      <w:pPr>
        <w:ind w:left="5182" w:hanging="360"/>
      </w:pPr>
    </w:lvl>
    <w:lvl w:ilvl="7" w:tplc="04130019" w:tentative="1">
      <w:start w:val="1"/>
      <w:numFmt w:val="lowerLetter"/>
      <w:lvlText w:val="%8."/>
      <w:lvlJc w:val="left"/>
      <w:pPr>
        <w:ind w:left="5902" w:hanging="360"/>
      </w:pPr>
    </w:lvl>
    <w:lvl w:ilvl="8" w:tplc="0413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1D32739"/>
    <w:multiLevelType w:val="multilevel"/>
    <w:tmpl w:val="D932DBAC"/>
    <w:lvl w:ilvl="0">
      <w:numFmt w:val="bullet"/>
      <w:lvlText w:val="·"/>
      <w:lvlJc w:val="left"/>
      <w:pPr>
        <w:tabs>
          <w:tab w:val="left" w:pos="432"/>
        </w:tabs>
      </w:pPr>
      <w:rPr>
        <w:rFonts w:ascii="Symbol" w:eastAsia="Symbol" w:hAnsi="Symbol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E53B08"/>
    <w:multiLevelType w:val="hybridMultilevel"/>
    <w:tmpl w:val="E87EA846"/>
    <w:lvl w:ilvl="0" w:tplc="0413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960532C"/>
    <w:multiLevelType w:val="hybridMultilevel"/>
    <w:tmpl w:val="1A0A4C60"/>
    <w:lvl w:ilvl="0" w:tplc="041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B7D6571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1077"/>
        </w:tabs>
        <w:ind w:left="1077" w:hanging="22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E063EE"/>
    <w:multiLevelType w:val="hybridMultilevel"/>
    <w:tmpl w:val="EC786B52"/>
    <w:lvl w:ilvl="0" w:tplc="0413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43F4227E"/>
    <w:multiLevelType w:val="hybridMultilevel"/>
    <w:tmpl w:val="9A54195E"/>
    <w:lvl w:ilvl="0" w:tplc="511E73D2">
      <w:start w:val="5"/>
      <w:numFmt w:val="bullet"/>
      <w:lvlText w:val="-"/>
      <w:lvlJc w:val="left"/>
      <w:pPr>
        <w:ind w:left="502" w:hanging="360"/>
      </w:pPr>
      <w:rPr>
        <w:rFonts w:ascii="Tahoma" w:eastAsia="Times New Roman" w:hAnsi="Tahoma" w:cs="Tahoma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465A1B57"/>
    <w:multiLevelType w:val="hybridMultilevel"/>
    <w:tmpl w:val="23D4DE2C"/>
    <w:lvl w:ilvl="0" w:tplc="AB487388">
      <w:start w:val="1"/>
      <w:numFmt w:val="bullet"/>
      <w:lvlText w:val=""/>
      <w:lvlJc w:val="left"/>
      <w:pPr>
        <w:tabs>
          <w:tab w:val="num" w:pos="1180"/>
        </w:tabs>
        <w:ind w:left="1104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93"/>
        </w:tabs>
        <w:ind w:left="1693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13"/>
        </w:tabs>
        <w:ind w:left="24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33"/>
        </w:tabs>
        <w:ind w:left="31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53"/>
        </w:tabs>
        <w:ind w:left="3853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73"/>
        </w:tabs>
        <w:ind w:left="45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93"/>
        </w:tabs>
        <w:ind w:left="52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13"/>
        </w:tabs>
        <w:ind w:left="6013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33"/>
        </w:tabs>
        <w:ind w:left="6733" w:hanging="360"/>
      </w:pPr>
      <w:rPr>
        <w:rFonts w:ascii="Wingdings" w:hAnsi="Wingdings" w:hint="default"/>
      </w:rPr>
    </w:lvl>
  </w:abstractNum>
  <w:abstractNum w:abstractNumId="20" w15:restartNumberingAfterBreak="0">
    <w:nsid w:val="482905AC"/>
    <w:multiLevelType w:val="multilevel"/>
    <w:tmpl w:val="E7845E86"/>
    <w:name w:val="Opsomming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"/>
      <w:lvlJc w:val="left"/>
      <w:pPr>
        <w:tabs>
          <w:tab w:val="num" w:pos="454"/>
        </w:tabs>
        <w:ind w:left="454" w:hanging="227"/>
      </w:pPr>
    </w:lvl>
    <w:lvl w:ilvl="2">
      <w:start w:val="1"/>
      <w:numFmt w:val="bullet"/>
      <w:lvlText w:val="●"/>
      <w:lvlJc w:val="left"/>
      <w:pPr>
        <w:tabs>
          <w:tab w:val="num" w:pos="680"/>
        </w:tabs>
        <w:ind w:left="680" w:hanging="226"/>
      </w:pPr>
      <w:rPr>
        <w:rFonts w:ascii="Verdana" w:hAnsi="Verdana"/>
        <w:sz w:val="16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1" w15:restartNumberingAfterBreak="0">
    <w:nsid w:val="4B5F3AA5"/>
    <w:multiLevelType w:val="hybridMultilevel"/>
    <w:tmpl w:val="2B7E0C74"/>
    <w:lvl w:ilvl="0" w:tplc="3B8CCA9A">
      <w:start w:val="1"/>
      <w:numFmt w:val="bullet"/>
      <w:lvlText w:val="-"/>
      <w:lvlJc w:val="left"/>
      <w:pPr>
        <w:ind w:left="1211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3573F"/>
    <w:multiLevelType w:val="hybridMultilevel"/>
    <w:tmpl w:val="3466993A"/>
    <w:lvl w:ilvl="0" w:tplc="E7728D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12C4733"/>
    <w:multiLevelType w:val="hybridMultilevel"/>
    <w:tmpl w:val="6664769E"/>
    <w:lvl w:ilvl="0" w:tplc="F2CAB6E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521A7C6F"/>
    <w:multiLevelType w:val="hybridMultilevel"/>
    <w:tmpl w:val="EDD8126A"/>
    <w:lvl w:ilvl="0" w:tplc="1D709858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52EFD22C"/>
    <w:multiLevelType w:val="hybridMultilevel"/>
    <w:tmpl w:val="888AE6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3BD3276"/>
    <w:multiLevelType w:val="hybridMultilevel"/>
    <w:tmpl w:val="21D201EE"/>
    <w:lvl w:ilvl="0" w:tplc="FCA884E6">
      <w:start w:val="1"/>
      <w:numFmt w:val="bullet"/>
      <w:lvlText w:val="­"/>
      <w:lvlJc w:val="left"/>
      <w:pPr>
        <w:ind w:left="862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768078B"/>
    <w:multiLevelType w:val="hybridMultilevel"/>
    <w:tmpl w:val="16DC555C"/>
    <w:lvl w:ilvl="0" w:tplc="1D709858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58DB0426"/>
    <w:multiLevelType w:val="hybridMultilevel"/>
    <w:tmpl w:val="C6568E3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987026"/>
    <w:multiLevelType w:val="hybridMultilevel"/>
    <w:tmpl w:val="77DCD99C"/>
    <w:lvl w:ilvl="0" w:tplc="30B29C40">
      <w:start w:val="1"/>
      <w:numFmt w:val="bullet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D814A3"/>
    <w:multiLevelType w:val="hybridMultilevel"/>
    <w:tmpl w:val="C9263E80"/>
    <w:lvl w:ilvl="0" w:tplc="F2CAB6E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5D210080"/>
    <w:multiLevelType w:val="hybridMultilevel"/>
    <w:tmpl w:val="9D5A2088"/>
    <w:lvl w:ilvl="0" w:tplc="7A629170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8" w:hanging="360"/>
      </w:pPr>
    </w:lvl>
    <w:lvl w:ilvl="2" w:tplc="0413001B" w:tentative="1">
      <w:start w:val="1"/>
      <w:numFmt w:val="lowerRoman"/>
      <w:lvlText w:val="%3."/>
      <w:lvlJc w:val="right"/>
      <w:pPr>
        <w:ind w:left="2028" w:hanging="180"/>
      </w:pPr>
    </w:lvl>
    <w:lvl w:ilvl="3" w:tplc="0413000F" w:tentative="1">
      <w:start w:val="1"/>
      <w:numFmt w:val="decimal"/>
      <w:lvlText w:val="%4."/>
      <w:lvlJc w:val="left"/>
      <w:pPr>
        <w:ind w:left="2748" w:hanging="360"/>
      </w:pPr>
    </w:lvl>
    <w:lvl w:ilvl="4" w:tplc="04130019" w:tentative="1">
      <w:start w:val="1"/>
      <w:numFmt w:val="lowerLetter"/>
      <w:lvlText w:val="%5."/>
      <w:lvlJc w:val="left"/>
      <w:pPr>
        <w:ind w:left="3468" w:hanging="360"/>
      </w:pPr>
    </w:lvl>
    <w:lvl w:ilvl="5" w:tplc="0413001B" w:tentative="1">
      <w:start w:val="1"/>
      <w:numFmt w:val="lowerRoman"/>
      <w:lvlText w:val="%6."/>
      <w:lvlJc w:val="right"/>
      <w:pPr>
        <w:ind w:left="4188" w:hanging="180"/>
      </w:pPr>
    </w:lvl>
    <w:lvl w:ilvl="6" w:tplc="0413000F" w:tentative="1">
      <w:start w:val="1"/>
      <w:numFmt w:val="decimal"/>
      <w:lvlText w:val="%7."/>
      <w:lvlJc w:val="left"/>
      <w:pPr>
        <w:ind w:left="4908" w:hanging="360"/>
      </w:pPr>
    </w:lvl>
    <w:lvl w:ilvl="7" w:tplc="04130019" w:tentative="1">
      <w:start w:val="1"/>
      <w:numFmt w:val="lowerLetter"/>
      <w:lvlText w:val="%8."/>
      <w:lvlJc w:val="left"/>
      <w:pPr>
        <w:ind w:left="5628" w:hanging="360"/>
      </w:pPr>
    </w:lvl>
    <w:lvl w:ilvl="8" w:tplc="0413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2" w15:restartNumberingAfterBreak="0">
    <w:nsid w:val="5D88799A"/>
    <w:multiLevelType w:val="hybridMultilevel"/>
    <w:tmpl w:val="3D705618"/>
    <w:lvl w:ilvl="0" w:tplc="DCD4464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1AE12A0"/>
    <w:multiLevelType w:val="hybridMultilevel"/>
    <w:tmpl w:val="F31ADD64"/>
    <w:lvl w:ilvl="0" w:tplc="7A629170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94" w:hanging="360"/>
      </w:pPr>
    </w:lvl>
    <w:lvl w:ilvl="2" w:tplc="0413001B" w:tentative="1">
      <w:start w:val="1"/>
      <w:numFmt w:val="lowerRoman"/>
      <w:lvlText w:val="%3."/>
      <w:lvlJc w:val="right"/>
      <w:pPr>
        <w:ind w:left="1914" w:hanging="180"/>
      </w:pPr>
    </w:lvl>
    <w:lvl w:ilvl="3" w:tplc="0413000F" w:tentative="1">
      <w:start w:val="1"/>
      <w:numFmt w:val="decimal"/>
      <w:lvlText w:val="%4."/>
      <w:lvlJc w:val="left"/>
      <w:pPr>
        <w:ind w:left="2634" w:hanging="360"/>
      </w:pPr>
    </w:lvl>
    <w:lvl w:ilvl="4" w:tplc="04130019" w:tentative="1">
      <w:start w:val="1"/>
      <w:numFmt w:val="lowerLetter"/>
      <w:lvlText w:val="%5."/>
      <w:lvlJc w:val="left"/>
      <w:pPr>
        <w:ind w:left="3354" w:hanging="360"/>
      </w:pPr>
    </w:lvl>
    <w:lvl w:ilvl="5" w:tplc="0413001B" w:tentative="1">
      <w:start w:val="1"/>
      <w:numFmt w:val="lowerRoman"/>
      <w:lvlText w:val="%6."/>
      <w:lvlJc w:val="right"/>
      <w:pPr>
        <w:ind w:left="4074" w:hanging="180"/>
      </w:pPr>
    </w:lvl>
    <w:lvl w:ilvl="6" w:tplc="0413000F" w:tentative="1">
      <w:start w:val="1"/>
      <w:numFmt w:val="decimal"/>
      <w:lvlText w:val="%7."/>
      <w:lvlJc w:val="left"/>
      <w:pPr>
        <w:ind w:left="4794" w:hanging="360"/>
      </w:pPr>
    </w:lvl>
    <w:lvl w:ilvl="7" w:tplc="04130019" w:tentative="1">
      <w:start w:val="1"/>
      <w:numFmt w:val="lowerLetter"/>
      <w:lvlText w:val="%8."/>
      <w:lvlJc w:val="left"/>
      <w:pPr>
        <w:ind w:left="5514" w:hanging="360"/>
      </w:pPr>
    </w:lvl>
    <w:lvl w:ilvl="8" w:tplc="0413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4" w15:restartNumberingAfterBreak="0">
    <w:nsid w:val="663F4A3B"/>
    <w:multiLevelType w:val="multilevel"/>
    <w:tmpl w:val="04130029"/>
    <w:name w:val="Rapport_KN2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6BA26796"/>
    <w:multiLevelType w:val="hybridMultilevel"/>
    <w:tmpl w:val="F08A8F2C"/>
    <w:lvl w:ilvl="0" w:tplc="0052999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931" w:hanging="360"/>
      </w:pPr>
    </w:lvl>
    <w:lvl w:ilvl="2" w:tplc="0413001B" w:tentative="1">
      <w:start w:val="1"/>
      <w:numFmt w:val="lowerRoman"/>
      <w:lvlText w:val="%3."/>
      <w:lvlJc w:val="right"/>
      <w:pPr>
        <w:ind w:left="2651" w:hanging="180"/>
      </w:pPr>
    </w:lvl>
    <w:lvl w:ilvl="3" w:tplc="0413000F" w:tentative="1">
      <w:start w:val="1"/>
      <w:numFmt w:val="decimal"/>
      <w:lvlText w:val="%4."/>
      <w:lvlJc w:val="left"/>
      <w:pPr>
        <w:ind w:left="3371" w:hanging="360"/>
      </w:pPr>
    </w:lvl>
    <w:lvl w:ilvl="4" w:tplc="04130019" w:tentative="1">
      <w:start w:val="1"/>
      <w:numFmt w:val="lowerLetter"/>
      <w:lvlText w:val="%5."/>
      <w:lvlJc w:val="left"/>
      <w:pPr>
        <w:ind w:left="4091" w:hanging="360"/>
      </w:pPr>
    </w:lvl>
    <w:lvl w:ilvl="5" w:tplc="0413001B" w:tentative="1">
      <w:start w:val="1"/>
      <w:numFmt w:val="lowerRoman"/>
      <w:lvlText w:val="%6."/>
      <w:lvlJc w:val="right"/>
      <w:pPr>
        <w:ind w:left="4811" w:hanging="180"/>
      </w:pPr>
    </w:lvl>
    <w:lvl w:ilvl="6" w:tplc="0413000F" w:tentative="1">
      <w:start w:val="1"/>
      <w:numFmt w:val="decimal"/>
      <w:lvlText w:val="%7."/>
      <w:lvlJc w:val="left"/>
      <w:pPr>
        <w:ind w:left="5531" w:hanging="360"/>
      </w:pPr>
    </w:lvl>
    <w:lvl w:ilvl="7" w:tplc="04130019" w:tentative="1">
      <w:start w:val="1"/>
      <w:numFmt w:val="lowerLetter"/>
      <w:lvlText w:val="%8."/>
      <w:lvlJc w:val="left"/>
      <w:pPr>
        <w:ind w:left="6251" w:hanging="360"/>
      </w:pPr>
    </w:lvl>
    <w:lvl w:ilvl="8" w:tplc="0413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E3F2C7F"/>
    <w:multiLevelType w:val="hybridMultilevel"/>
    <w:tmpl w:val="F10C18D8"/>
    <w:lvl w:ilvl="0" w:tplc="D33429D4"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  <w:sz w:val="22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E8C3E24"/>
    <w:multiLevelType w:val="hybridMultilevel"/>
    <w:tmpl w:val="3A88E2EA"/>
    <w:lvl w:ilvl="0" w:tplc="04130005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8" w15:restartNumberingAfterBreak="0">
    <w:nsid w:val="7043113B"/>
    <w:multiLevelType w:val="multilevel"/>
    <w:tmpl w:val="5E7E6E56"/>
    <w:lvl w:ilvl="0">
      <w:numFmt w:val="bullet"/>
      <w:lvlText w:val="o"/>
      <w:lvlJc w:val="left"/>
      <w:pPr>
        <w:tabs>
          <w:tab w:val="left" w:pos="360"/>
        </w:tabs>
      </w:pPr>
      <w:rPr>
        <w:rFonts w:ascii="Courier New" w:eastAsia="Courier New" w:hAnsi="Courier New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0F7127E"/>
    <w:multiLevelType w:val="hybridMultilevel"/>
    <w:tmpl w:val="6204C49E"/>
    <w:lvl w:ilvl="0" w:tplc="AB487388">
      <w:start w:val="1"/>
      <w:numFmt w:val="bullet"/>
      <w:lvlText w:val=""/>
      <w:lvlJc w:val="left"/>
      <w:pPr>
        <w:tabs>
          <w:tab w:val="num" w:pos="1167"/>
        </w:tabs>
        <w:ind w:left="1091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0" w15:restartNumberingAfterBreak="0">
    <w:nsid w:val="737A706B"/>
    <w:multiLevelType w:val="hybridMultilevel"/>
    <w:tmpl w:val="FFA40368"/>
    <w:lvl w:ilvl="0" w:tplc="7A629170">
      <w:start w:val="1"/>
      <w:numFmt w:val="decimal"/>
      <w:lvlText w:val="%1)"/>
      <w:lvlJc w:val="left"/>
      <w:pPr>
        <w:ind w:left="2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94" w:hanging="360"/>
      </w:pPr>
    </w:lvl>
    <w:lvl w:ilvl="2" w:tplc="0413001B" w:tentative="1">
      <w:start w:val="1"/>
      <w:numFmt w:val="lowerRoman"/>
      <w:lvlText w:val="%3."/>
      <w:lvlJc w:val="right"/>
      <w:pPr>
        <w:ind w:left="1914" w:hanging="180"/>
      </w:pPr>
    </w:lvl>
    <w:lvl w:ilvl="3" w:tplc="0413000F" w:tentative="1">
      <w:start w:val="1"/>
      <w:numFmt w:val="decimal"/>
      <w:lvlText w:val="%4."/>
      <w:lvlJc w:val="left"/>
      <w:pPr>
        <w:ind w:left="2634" w:hanging="360"/>
      </w:pPr>
    </w:lvl>
    <w:lvl w:ilvl="4" w:tplc="04130019" w:tentative="1">
      <w:start w:val="1"/>
      <w:numFmt w:val="lowerLetter"/>
      <w:lvlText w:val="%5."/>
      <w:lvlJc w:val="left"/>
      <w:pPr>
        <w:ind w:left="3354" w:hanging="360"/>
      </w:pPr>
    </w:lvl>
    <w:lvl w:ilvl="5" w:tplc="0413001B" w:tentative="1">
      <w:start w:val="1"/>
      <w:numFmt w:val="lowerRoman"/>
      <w:lvlText w:val="%6."/>
      <w:lvlJc w:val="right"/>
      <w:pPr>
        <w:ind w:left="4074" w:hanging="180"/>
      </w:pPr>
    </w:lvl>
    <w:lvl w:ilvl="6" w:tplc="0413000F" w:tentative="1">
      <w:start w:val="1"/>
      <w:numFmt w:val="decimal"/>
      <w:lvlText w:val="%7."/>
      <w:lvlJc w:val="left"/>
      <w:pPr>
        <w:ind w:left="4794" w:hanging="360"/>
      </w:pPr>
    </w:lvl>
    <w:lvl w:ilvl="7" w:tplc="04130019" w:tentative="1">
      <w:start w:val="1"/>
      <w:numFmt w:val="lowerLetter"/>
      <w:lvlText w:val="%8."/>
      <w:lvlJc w:val="left"/>
      <w:pPr>
        <w:ind w:left="5514" w:hanging="360"/>
      </w:pPr>
    </w:lvl>
    <w:lvl w:ilvl="8" w:tplc="0413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1" w15:restartNumberingAfterBreak="0">
    <w:nsid w:val="77541C07"/>
    <w:multiLevelType w:val="hybridMultilevel"/>
    <w:tmpl w:val="D05AA04A"/>
    <w:lvl w:ilvl="0" w:tplc="04130015">
      <w:start w:val="1"/>
      <w:numFmt w:val="upperLetter"/>
      <w:lvlText w:val="%1."/>
      <w:lvlJc w:val="left"/>
      <w:pPr>
        <w:ind w:left="862" w:hanging="360"/>
      </w:pPr>
    </w:lvl>
    <w:lvl w:ilvl="1" w:tplc="04130019" w:tentative="1">
      <w:start w:val="1"/>
      <w:numFmt w:val="lowerLetter"/>
      <w:lvlText w:val="%2."/>
      <w:lvlJc w:val="left"/>
      <w:pPr>
        <w:ind w:left="1582" w:hanging="360"/>
      </w:pPr>
    </w:lvl>
    <w:lvl w:ilvl="2" w:tplc="0413001B" w:tentative="1">
      <w:start w:val="1"/>
      <w:numFmt w:val="lowerRoman"/>
      <w:lvlText w:val="%3."/>
      <w:lvlJc w:val="right"/>
      <w:pPr>
        <w:ind w:left="2302" w:hanging="180"/>
      </w:pPr>
    </w:lvl>
    <w:lvl w:ilvl="3" w:tplc="0413000F" w:tentative="1">
      <w:start w:val="1"/>
      <w:numFmt w:val="decimal"/>
      <w:lvlText w:val="%4."/>
      <w:lvlJc w:val="left"/>
      <w:pPr>
        <w:ind w:left="3022" w:hanging="360"/>
      </w:pPr>
    </w:lvl>
    <w:lvl w:ilvl="4" w:tplc="04130019" w:tentative="1">
      <w:start w:val="1"/>
      <w:numFmt w:val="lowerLetter"/>
      <w:lvlText w:val="%5."/>
      <w:lvlJc w:val="left"/>
      <w:pPr>
        <w:ind w:left="3742" w:hanging="360"/>
      </w:pPr>
    </w:lvl>
    <w:lvl w:ilvl="5" w:tplc="0413001B" w:tentative="1">
      <w:start w:val="1"/>
      <w:numFmt w:val="lowerRoman"/>
      <w:lvlText w:val="%6."/>
      <w:lvlJc w:val="right"/>
      <w:pPr>
        <w:ind w:left="4462" w:hanging="180"/>
      </w:pPr>
    </w:lvl>
    <w:lvl w:ilvl="6" w:tplc="0413000F" w:tentative="1">
      <w:start w:val="1"/>
      <w:numFmt w:val="decimal"/>
      <w:lvlText w:val="%7."/>
      <w:lvlJc w:val="left"/>
      <w:pPr>
        <w:ind w:left="5182" w:hanging="360"/>
      </w:pPr>
    </w:lvl>
    <w:lvl w:ilvl="7" w:tplc="04130019" w:tentative="1">
      <w:start w:val="1"/>
      <w:numFmt w:val="lowerLetter"/>
      <w:lvlText w:val="%8."/>
      <w:lvlJc w:val="left"/>
      <w:pPr>
        <w:ind w:left="5902" w:hanging="360"/>
      </w:pPr>
    </w:lvl>
    <w:lvl w:ilvl="8" w:tplc="0413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93422E8"/>
    <w:multiLevelType w:val="multilevel"/>
    <w:tmpl w:val="C34A606A"/>
    <w:lvl w:ilvl="0">
      <w:start w:val="2"/>
      <w:numFmt w:val="decimal"/>
      <w:lvlText w:val="%1."/>
      <w:lvlJc w:val="left"/>
      <w:pPr>
        <w:tabs>
          <w:tab w:val="left" w:pos="432"/>
        </w:tabs>
      </w:pPr>
      <w:rPr>
        <w:rFonts w:ascii="Calibri" w:eastAsia="Calibri" w:hAnsi="Calibri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E304F4D"/>
    <w:multiLevelType w:val="multilevel"/>
    <w:tmpl w:val="F754FC98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 w:val="0"/>
        <w:i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9"/>
  </w:num>
  <w:num w:numId="2">
    <w:abstractNumId w:val="8"/>
  </w:num>
  <w:num w:numId="3">
    <w:abstractNumId w:val="43"/>
  </w:num>
  <w:num w:numId="4">
    <w:abstractNumId w:val="16"/>
  </w:num>
  <w:num w:numId="5">
    <w:abstractNumId w:val="39"/>
  </w:num>
  <w:num w:numId="6">
    <w:abstractNumId w:val="5"/>
  </w:num>
  <w:num w:numId="7">
    <w:abstractNumId w:val="19"/>
  </w:num>
  <w:num w:numId="8">
    <w:abstractNumId w:val="6"/>
  </w:num>
  <w:num w:numId="9">
    <w:abstractNumId w:val="35"/>
  </w:num>
  <w:num w:numId="10">
    <w:abstractNumId w:val="37"/>
  </w:num>
  <w:num w:numId="11">
    <w:abstractNumId w:val="1"/>
  </w:num>
  <w:num w:numId="12">
    <w:abstractNumId w:val="26"/>
  </w:num>
  <w:num w:numId="13">
    <w:abstractNumId w:val="32"/>
  </w:num>
  <w:num w:numId="14">
    <w:abstractNumId w:val="17"/>
  </w:num>
  <w:num w:numId="15">
    <w:abstractNumId w:val="12"/>
  </w:num>
  <w:num w:numId="16">
    <w:abstractNumId w:val="2"/>
  </w:num>
  <w:num w:numId="17">
    <w:abstractNumId w:val="23"/>
  </w:num>
  <w:num w:numId="18">
    <w:abstractNumId w:val="9"/>
  </w:num>
  <w:num w:numId="19">
    <w:abstractNumId w:val="11"/>
  </w:num>
  <w:num w:numId="20">
    <w:abstractNumId w:val="28"/>
  </w:num>
  <w:num w:numId="21">
    <w:abstractNumId w:val="41"/>
  </w:num>
  <w:num w:numId="22">
    <w:abstractNumId w:val="43"/>
  </w:num>
  <w:num w:numId="23">
    <w:abstractNumId w:val="14"/>
  </w:num>
  <w:num w:numId="24">
    <w:abstractNumId w:val="30"/>
  </w:num>
  <w:num w:numId="25">
    <w:abstractNumId w:val="22"/>
  </w:num>
  <w:num w:numId="26">
    <w:abstractNumId w:val="10"/>
  </w:num>
  <w:num w:numId="27">
    <w:abstractNumId w:val="27"/>
  </w:num>
  <w:num w:numId="28">
    <w:abstractNumId w:val="21"/>
  </w:num>
  <w:num w:numId="29">
    <w:abstractNumId w:val="24"/>
  </w:num>
  <w:num w:numId="30">
    <w:abstractNumId w:val="43"/>
  </w:num>
  <w:num w:numId="31">
    <w:abstractNumId w:val="43"/>
  </w:num>
  <w:num w:numId="32">
    <w:abstractNumId w:val="43"/>
  </w:num>
  <w:num w:numId="33">
    <w:abstractNumId w:val="43"/>
  </w:num>
  <w:num w:numId="34">
    <w:abstractNumId w:val="38"/>
  </w:num>
  <w:num w:numId="35">
    <w:abstractNumId w:val="13"/>
  </w:num>
  <w:num w:numId="36">
    <w:abstractNumId w:val="0"/>
  </w:num>
  <w:num w:numId="37">
    <w:abstractNumId w:val="4"/>
  </w:num>
  <w:num w:numId="38">
    <w:abstractNumId w:val="42"/>
  </w:num>
  <w:num w:numId="39">
    <w:abstractNumId w:val="3"/>
  </w:num>
  <w:num w:numId="40">
    <w:abstractNumId w:val="25"/>
  </w:num>
  <w:num w:numId="41">
    <w:abstractNumId w:val="33"/>
  </w:num>
  <w:num w:numId="42">
    <w:abstractNumId w:val="40"/>
  </w:num>
  <w:num w:numId="43">
    <w:abstractNumId w:val="31"/>
  </w:num>
  <w:num w:numId="44">
    <w:abstractNumId w:val="7"/>
  </w:num>
  <w:num w:numId="45">
    <w:abstractNumId w:val="15"/>
  </w:num>
  <w:num w:numId="46">
    <w:abstractNumId w:val="36"/>
  </w:num>
  <w:num w:numId="47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nl-NL" w:vendorID="9" w:dllVersion="512" w:checkStyle="1"/>
  <w:activeWritingStyle w:appName="MSWord" w:lang="nl" w:vendorID="9" w:dllVersion="512" w:checkStyle="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3E4"/>
    <w:rsid w:val="000004ED"/>
    <w:rsid w:val="00000674"/>
    <w:rsid w:val="000023DC"/>
    <w:rsid w:val="00003071"/>
    <w:rsid w:val="00006A94"/>
    <w:rsid w:val="00014B37"/>
    <w:rsid w:val="0002025C"/>
    <w:rsid w:val="000214FF"/>
    <w:rsid w:val="00023C62"/>
    <w:rsid w:val="000254F1"/>
    <w:rsid w:val="00025F40"/>
    <w:rsid w:val="00027842"/>
    <w:rsid w:val="00027D16"/>
    <w:rsid w:val="00027FB2"/>
    <w:rsid w:val="000308E0"/>
    <w:rsid w:val="00030F07"/>
    <w:rsid w:val="0003445B"/>
    <w:rsid w:val="000372B9"/>
    <w:rsid w:val="00037423"/>
    <w:rsid w:val="00037482"/>
    <w:rsid w:val="00042EEF"/>
    <w:rsid w:val="00043AAD"/>
    <w:rsid w:val="00043E63"/>
    <w:rsid w:val="000446A5"/>
    <w:rsid w:val="00046C5E"/>
    <w:rsid w:val="00047AB0"/>
    <w:rsid w:val="00051448"/>
    <w:rsid w:val="00051A11"/>
    <w:rsid w:val="00051CFC"/>
    <w:rsid w:val="00052A78"/>
    <w:rsid w:val="000535F5"/>
    <w:rsid w:val="000546E1"/>
    <w:rsid w:val="00055026"/>
    <w:rsid w:val="000569DA"/>
    <w:rsid w:val="0005784A"/>
    <w:rsid w:val="00060C6C"/>
    <w:rsid w:val="0006275D"/>
    <w:rsid w:val="00063333"/>
    <w:rsid w:val="0006481C"/>
    <w:rsid w:val="00067BD4"/>
    <w:rsid w:val="0007035A"/>
    <w:rsid w:val="00071FE6"/>
    <w:rsid w:val="000732C7"/>
    <w:rsid w:val="0007431E"/>
    <w:rsid w:val="0007511B"/>
    <w:rsid w:val="00075E16"/>
    <w:rsid w:val="0007614C"/>
    <w:rsid w:val="000763E2"/>
    <w:rsid w:val="00076D41"/>
    <w:rsid w:val="0007731D"/>
    <w:rsid w:val="000777E5"/>
    <w:rsid w:val="0008001F"/>
    <w:rsid w:val="00080BD6"/>
    <w:rsid w:val="00080DF1"/>
    <w:rsid w:val="00082415"/>
    <w:rsid w:val="00082B79"/>
    <w:rsid w:val="00082F4D"/>
    <w:rsid w:val="000831E9"/>
    <w:rsid w:val="00084C2E"/>
    <w:rsid w:val="0008642F"/>
    <w:rsid w:val="00086838"/>
    <w:rsid w:val="0009192E"/>
    <w:rsid w:val="00092DC1"/>
    <w:rsid w:val="000931EF"/>
    <w:rsid w:val="000942BC"/>
    <w:rsid w:val="00094A57"/>
    <w:rsid w:val="00096D5F"/>
    <w:rsid w:val="00097021"/>
    <w:rsid w:val="000A08E3"/>
    <w:rsid w:val="000A1B75"/>
    <w:rsid w:val="000A2133"/>
    <w:rsid w:val="000A2FD2"/>
    <w:rsid w:val="000A3D21"/>
    <w:rsid w:val="000A4109"/>
    <w:rsid w:val="000A41D8"/>
    <w:rsid w:val="000A6B02"/>
    <w:rsid w:val="000A736D"/>
    <w:rsid w:val="000B008E"/>
    <w:rsid w:val="000B2168"/>
    <w:rsid w:val="000B21E3"/>
    <w:rsid w:val="000B306A"/>
    <w:rsid w:val="000B332D"/>
    <w:rsid w:val="000B4A27"/>
    <w:rsid w:val="000B4B9E"/>
    <w:rsid w:val="000B4E68"/>
    <w:rsid w:val="000B64C0"/>
    <w:rsid w:val="000C06C6"/>
    <w:rsid w:val="000C4941"/>
    <w:rsid w:val="000C5543"/>
    <w:rsid w:val="000C5B51"/>
    <w:rsid w:val="000C7095"/>
    <w:rsid w:val="000D0798"/>
    <w:rsid w:val="000D23D6"/>
    <w:rsid w:val="000D3B87"/>
    <w:rsid w:val="000D4D29"/>
    <w:rsid w:val="000D522C"/>
    <w:rsid w:val="000D78D0"/>
    <w:rsid w:val="000E2F6D"/>
    <w:rsid w:val="000E44F8"/>
    <w:rsid w:val="000E5B22"/>
    <w:rsid w:val="000E5E8E"/>
    <w:rsid w:val="000E5FB0"/>
    <w:rsid w:val="000E77AC"/>
    <w:rsid w:val="000F174B"/>
    <w:rsid w:val="000F2094"/>
    <w:rsid w:val="000F25C3"/>
    <w:rsid w:val="000F3F78"/>
    <w:rsid w:val="000F5B4C"/>
    <w:rsid w:val="000F73B4"/>
    <w:rsid w:val="000F76DE"/>
    <w:rsid w:val="000F78FA"/>
    <w:rsid w:val="0010385D"/>
    <w:rsid w:val="001046A0"/>
    <w:rsid w:val="00105878"/>
    <w:rsid w:val="00105B60"/>
    <w:rsid w:val="00106C4A"/>
    <w:rsid w:val="00107A16"/>
    <w:rsid w:val="00110DF8"/>
    <w:rsid w:val="00111412"/>
    <w:rsid w:val="00115931"/>
    <w:rsid w:val="0011618E"/>
    <w:rsid w:val="00121ADC"/>
    <w:rsid w:val="00122270"/>
    <w:rsid w:val="00127C5C"/>
    <w:rsid w:val="00130A0C"/>
    <w:rsid w:val="001314E3"/>
    <w:rsid w:val="00131DD0"/>
    <w:rsid w:val="001334D9"/>
    <w:rsid w:val="0013382B"/>
    <w:rsid w:val="0013720D"/>
    <w:rsid w:val="0014161A"/>
    <w:rsid w:val="00141877"/>
    <w:rsid w:val="00143BED"/>
    <w:rsid w:val="001465A9"/>
    <w:rsid w:val="00150779"/>
    <w:rsid w:val="00151096"/>
    <w:rsid w:val="001511FA"/>
    <w:rsid w:val="001513FC"/>
    <w:rsid w:val="0015152D"/>
    <w:rsid w:val="001522F4"/>
    <w:rsid w:val="0015361B"/>
    <w:rsid w:val="0015449C"/>
    <w:rsid w:val="0015538A"/>
    <w:rsid w:val="0015684C"/>
    <w:rsid w:val="00156D65"/>
    <w:rsid w:val="0015749A"/>
    <w:rsid w:val="001656C2"/>
    <w:rsid w:val="00167EA6"/>
    <w:rsid w:val="00170735"/>
    <w:rsid w:val="00171C72"/>
    <w:rsid w:val="00173EA6"/>
    <w:rsid w:val="00174032"/>
    <w:rsid w:val="0017471B"/>
    <w:rsid w:val="001770E3"/>
    <w:rsid w:val="00177AD3"/>
    <w:rsid w:val="00180676"/>
    <w:rsid w:val="00180DF4"/>
    <w:rsid w:val="001816D4"/>
    <w:rsid w:val="00181B63"/>
    <w:rsid w:val="001820E9"/>
    <w:rsid w:val="00182135"/>
    <w:rsid w:val="0018641A"/>
    <w:rsid w:val="001910E3"/>
    <w:rsid w:val="00194F11"/>
    <w:rsid w:val="0019595D"/>
    <w:rsid w:val="001968B3"/>
    <w:rsid w:val="001974BC"/>
    <w:rsid w:val="0019781B"/>
    <w:rsid w:val="00197C55"/>
    <w:rsid w:val="001A4D91"/>
    <w:rsid w:val="001A51C7"/>
    <w:rsid w:val="001A6F47"/>
    <w:rsid w:val="001B09D1"/>
    <w:rsid w:val="001B3F18"/>
    <w:rsid w:val="001B4A9B"/>
    <w:rsid w:val="001B4F54"/>
    <w:rsid w:val="001B5B5C"/>
    <w:rsid w:val="001B75F1"/>
    <w:rsid w:val="001C13FC"/>
    <w:rsid w:val="001C311E"/>
    <w:rsid w:val="001C4C35"/>
    <w:rsid w:val="001C665C"/>
    <w:rsid w:val="001C6959"/>
    <w:rsid w:val="001C7964"/>
    <w:rsid w:val="001D07AB"/>
    <w:rsid w:val="001D0E29"/>
    <w:rsid w:val="001D60EB"/>
    <w:rsid w:val="001E0759"/>
    <w:rsid w:val="001E2EE2"/>
    <w:rsid w:val="001E3E01"/>
    <w:rsid w:val="001E4F09"/>
    <w:rsid w:val="001E4FE8"/>
    <w:rsid w:val="001E5B3B"/>
    <w:rsid w:val="001E6734"/>
    <w:rsid w:val="001E6D75"/>
    <w:rsid w:val="001E74AD"/>
    <w:rsid w:val="001F042C"/>
    <w:rsid w:val="001F0693"/>
    <w:rsid w:val="001F2D22"/>
    <w:rsid w:val="001F3633"/>
    <w:rsid w:val="001F3A2F"/>
    <w:rsid w:val="001F49E2"/>
    <w:rsid w:val="001F5C47"/>
    <w:rsid w:val="001F6D23"/>
    <w:rsid w:val="002000D8"/>
    <w:rsid w:val="0020042C"/>
    <w:rsid w:val="0020124D"/>
    <w:rsid w:val="0020390C"/>
    <w:rsid w:val="00204113"/>
    <w:rsid w:val="002045F8"/>
    <w:rsid w:val="00204C79"/>
    <w:rsid w:val="00204FD3"/>
    <w:rsid w:val="00205786"/>
    <w:rsid w:val="00205E30"/>
    <w:rsid w:val="0021028C"/>
    <w:rsid w:val="0021307C"/>
    <w:rsid w:val="002139D7"/>
    <w:rsid w:val="0021482B"/>
    <w:rsid w:val="002148DA"/>
    <w:rsid w:val="0021523A"/>
    <w:rsid w:val="00215A1D"/>
    <w:rsid w:val="00215DBA"/>
    <w:rsid w:val="00216216"/>
    <w:rsid w:val="00216409"/>
    <w:rsid w:val="00216A02"/>
    <w:rsid w:val="00216A3C"/>
    <w:rsid w:val="00216BA3"/>
    <w:rsid w:val="00216DC6"/>
    <w:rsid w:val="00217056"/>
    <w:rsid w:val="00221476"/>
    <w:rsid w:val="00222E0B"/>
    <w:rsid w:val="00225CA4"/>
    <w:rsid w:val="00225DB1"/>
    <w:rsid w:val="00225F7D"/>
    <w:rsid w:val="00226B5E"/>
    <w:rsid w:val="00227A51"/>
    <w:rsid w:val="002308BE"/>
    <w:rsid w:val="002310AD"/>
    <w:rsid w:val="00231259"/>
    <w:rsid w:val="00231992"/>
    <w:rsid w:val="00231F44"/>
    <w:rsid w:val="002335A2"/>
    <w:rsid w:val="002351A9"/>
    <w:rsid w:val="0023565C"/>
    <w:rsid w:val="00235B26"/>
    <w:rsid w:val="002361E5"/>
    <w:rsid w:val="00236983"/>
    <w:rsid w:val="00240C96"/>
    <w:rsid w:val="002426B8"/>
    <w:rsid w:val="002429AF"/>
    <w:rsid w:val="00244565"/>
    <w:rsid w:val="00246FE9"/>
    <w:rsid w:val="00247B06"/>
    <w:rsid w:val="00251AA5"/>
    <w:rsid w:val="0025218D"/>
    <w:rsid w:val="002524DD"/>
    <w:rsid w:val="00254141"/>
    <w:rsid w:val="00254279"/>
    <w:rsid w:val="00254BC2"/>
    <w:rsid w:val="00256957"/>
    <w:rsid w:val="002609C3"/>
    <w:rsid w:val="0026127E"/>
    <w:rsid w:val="002651AD"/>
    <w:rsid w:val="002661B6"/>
    <w:rsid w:val="00266DE4"/>
    <w:rsid w:val="00266EB1"/>
    <w:rsid w:val="00273E91"/>
    <w:rsid w:val="00273ECC"/>
    <w:rsid w:val="00274F63"/>
    <w:rsid w:val="00277731"/>
    <w:rsid w:val="002779F9"/>
    <w:rsid w:val="002819D6"/>
    <w:rsid w:val="002825EB"/>
    <w:rsid w:val="00283C71"/>
    <w:rsid w:val="00284A2C"/>
    <w:rsid w:val="00285002"/>
    <w:rsid w:val="0029149A"/>
    <w:rsid w:val="002918F9"/>
    <w:rsid w:val="00291A7B"/>
    <w:rsid w:val="00295D6E"/>
    <w:rsid w:val="00295FA5"/>
    <w:rsid w:val="002960C2"/>
    <w:rsid w:val="002A24C0"/>
    <w:rsid w:val="002A494E"/>
    <w:rsid w:val="002A5CF9"/>
    <w:rsid w:val="002A7B3C"/>
    <w:rsid w:val="002A7C30"/>
    <w:rsid w:val="002B41CE"/>
    <w:rsid w:val="002B42AC"/>
    <w:rsid w:val="002B450A"/>
    <w:rsid w:val="002B62C8"/>
    <w:rsid w:val="002B6810"/>
    <w:rsid w:val="002C209A"/>
    <w:rsid w:val="002C2FEC"/>
    <w:rsid w:val="002C3200"/>
    <w:rsid w:val="002C3613"/>
    <w:rsid w:val="002C4F46"/>
    <w:rsid w:val="002C5FD5"/>
    <w:rsid w:val="002C7190"/>
    <w:rsid w:val="002C71AA"/>
    <w:rsid w:val="002D1387"/>
    <w:rsid w:val="002D4D8D"/>
    <w:rsid w:val="002D55DB"/>
    <w:rsid w:val="002D654D"/>
    <w:rsid w:val="002D6D6D"/>
    <w:rsid w:val="002D756A"/>
    <w:rsid w:val="002D7ABF"/>
    <w:rsid w:val="002E2EFD"/>
    <w:rsid w:val="002E5FCE"/>
    <w:rsid w:val="002E60DA"/>
    <w:rsid w:val="002E66ED"/>
    <w:rsid w:val="002E6D3B"/>
    <w:rsid w:val="002E7A4F"/>
    <w:rsid w:val="002F030F"/>
    <w:rsid w:val="002F1601"/>
    <w:rsid w:val="002F2144"/>
    <w:rsid w:val="002F2B07"/>
    <w:rsid w:val="002F30B9"/>
    <w:rsid w:val="002F3CD0"/>
    <w:rsid w:val="002F5F19"/>
    <w:rsid w:val="002F63A2"/>
    <w:rsid w:val="002F6758"/>
    <w:rsid w:val="002F7B46"/>
    <w:rsid w:val="00302800"/>
    <w:rsid w:val="003051CE"/>
    <w:rsid w:val="00305356"/>
    <w:rsid w:val="003059CF"/>
    <w:rsid w:val="00306D6B"/>
    <w:rsid w:val="00307DD5"/>
    <w:rsid w:val="00310D55"/>
    <w:rsid w:val="00312E0E"/>
    <w:rsid w:val="00312FBF"/>
    <w:rsid w:val="003147FB"/>
    <w:rsid w:val="00317A8C"/>
    <w:rsid w:val="003212F8"/>
    <w:rsid w:val="00323E72"/>
    <w:rsid w:val="00324AD0"/>
    <w:rsid w:val="00326493"/>
    <w:rsid w:val="00326610"/>
    <w:rsid w:val="00326E10"/>
    <w:rsid w:val="00331D40"/>
    <w:rsid w:val="003326B5"/>
    <w:rsid w:val="003327D0"/>
    <w:rsid w:val="003328E1"/>
    <w:rsid w:val="0033291F"/>
    <w:rsid w:val="0033346E"/>
    <w:rsid w:val="00334BBB"/>
    <w:rsid w:val="003355ED"/>
    <w:rsid w:val="003374E7"/>
    <w:rsid w:val="00337CCE"/>
    <w:rsid w:val="00340FA4"/>
    <w:rsid w:val="00341420"/>
    <w:rsid w:val="00342DA0"/>
    <w:rsid w:val="003432D1"/>
    <w:rsid w:val="0034384A"/>
    <w:rsid w:val="00344044"/>
    <w:rsid w:val="00345684"/>
    <w:rsid w:val="00345A6A"/>
    <w:rsid w:val="003470DC"/>
    <w:rsid w:val="00350E65"/>
    <w:rsid w:val="00351B2C"/>
    <w:rsid w:val="00352A10"/>
    <w:rsid w:val="0035430B"/>
    <w:rsid w:val="00360A8F"/>
    <w:rsid w:val="0036139F"/>
    <w:rsid w:val="00361547"/>
    <w:rsid w:val="003621A5"/>
    <w:rsid w:val="00362957"/>
    <w:rsid w:val="003658E0"/>
    <w:rsid w:val="003664C2"/>
    <w:rsid w:val="003704B1"/>
    <w:rsid w:val="00372865"/>
    <w:rsid w:val="0037407F"/>
    <w:rsid w:val="00374336"/>
    <w:rsid w:val="00374CDD"/>
    <w:rsid w:val="00376883"/>
    <w:rsid w:val="00376891"/>
    <w:rsid w:val="00377F9D"/>
    <w:rsid w:val="00381FA6"/>
    <w:rsid w:val="00382487"/>
    <w:rsid w:val="003842B3"/>
    <w:rsid w:val="0038554B"/>
    <w:rsid w:val="00385723"/>
    <w:rsid w:val="00386584"/>
    <w:rsid w:val="003879B5"/>
    <w:rsid w:val="003900A5"/>
    <w:rsid w:val="0039022C"/>
    <w:rsid w:val="0039062D"/>
    <w:rsid w:val="00390D52"/>
    <w:rsid w:val="003950F7"/>
    <w:rsid w:val="0039534E"/>
    <w:rsid w:val="00395674"/>
    <w:rsid w:val="0039719D"/>
    <w:rsid w:val="00397CD3"/>
    <w:rsid w:val="003A0D84"/>
    <w:rsid w:val="003A1826"/>
    <w:rsid w:val="003A2772"/>
    <w:rsid w:val="003A4095"/>
    <w:rsid w:val="003A4A91"/>
    <w:rsid w:val="003A5C19"/>
    <w:rsid w:val="003A6583"/>
    <w:rsid w:val="003A7301"/>
    <w:rsid w:val="003B23B9"/>
    <w:rsid w:val="003B3B3A"/>
    <w:rsid w:val="003B4BEC"/>
    <w:rsid w:val="003B558C"/>
    <w:rsid w:val="003B6630"/>
    <w:rsid w:val="003B6842"/>
    <w:rsid w:val="003C029C"/>
    <w:rsid w:val="003C09D9"/>
    <w:rsid w:val="003C39A2"/>
    <w:rsid w:val="003C3DD9"/>
    <w:rsid w:val="003C3EA5"/>
    <w:rsid w:val="003C6A8F"/>
    <w:rsid w:val="003D0C4D"/>
    <w:rsid w:val="003D2C15"/>
    <w:rsid w:val="003D435C"/>
    <w:rsid w:val="003D50FF"/>
    <w:rsid w:val="003D59F0"/>
    <w:rsid w:val="003D675C"/>
    <w:rsid w:val="003D6F44"/>
    <w:rsid w:val="003D6F63"/>
    <w:rsid w:val="003D7071"/>
    <w:rsid w:val="003E0FCF"/>
    <w:rsid w:val="003E1540"/>
    <w:rsid w:val="003E6AE0"/>
    <w:rsid w:val="003F0046"/>
    <w:rsid w:val="003F0BCD"/>
    <w:rsid w:val="003F2C1B"/>
    <w:rsid w:val="003F6F98"/>
    <w:rsid w:val="00401885"/>
    <w:rsid w:val="00402C68"/>
    <w:rsid w:val="004054FE"/>
    <w:rsid w:val="004063BC"/>
    <w:rsid w:val="00406961"/>
    <w:rsid w:val="00406BBC"/>
    <w:rsid w:val="0041039B"/>
    <w:rsid w:val="0041420A"/>
    <w:rsid w:val="004148F7"/>
    <w:rsid w:val="0041612B"/>
    <w:rsid w:val="0041749F"/>
    <w:rsid w:val="00420FC4"/>
    <w:rsid w:val="00422056"/>
    <w:rsid w:val="004226EE"/>
    <w:rsid w:val="00425063"/>
    <w:rsid w:val="00425A9F"/>
    <w:rsid w:val="004305CC"/>
    <w:rsid w:val="00430BAC"/>
    <w:rsid w:val="00433B44"/>
    <w:rsid w:val="00435D8E"/>
    <w:rsid w:val="004361DB"/>
    <w:rsid w:val="0043693F"/>
    <w:rsid w:val="00437239"/>
    <w:rsid w:val="00437AAD"/>
    <w:rsid w:val="00441AD4"/>
    <w:rsid w:val="00442EF1"/>
    <w:rsid w:val="00443055"/>
    <w:rsid w:val="004440EA"/>
    <w:rsid w:val="004458CA"/>
    <w:rsid w:val="00445994"/>
    <w:rsid w:val="00450753"/>
    <w:rsid w:val="00451DB0"/>
    <w:rsid w:val="00451E57"/>
    <w:rsid w:val="0045202F"/>
    <w:rsid w:val="00452959"/>
    <w:rsid w:val="00452D90"/>
    <w:rsid w:val="004534A2"/>
    <w:rsid w:val="0045566A"/>
    <w:rsid w:val="00455F5D"/>
    <w:rsid w:val="00457842"/>
    <w:rsid w:val="0046201B"/>
    <w:rsid w:val="004632DC"/>
    <w:rsid w:val="00463505"/>
    <w:rsid w:val="00463B8E"/>
    <w:rsid w:val="00465254"/>
    <w:rsid w:val="00465408"/>
    <w:rsid w:val="004671E8"/>
    <w:rsid w:val="00470D88"/>
    <w:rsid w:val="00471391"/>
    <w:rsid w:val="0047295B"/>
    <w:rsid w:val="00472A08"/>
    <w:rsid w:val="00473C2C"/>
    <w:rsid w:val="00474402"/>
    <w:rsid w:val="00475CA6"/>
    <w:rsid w:val="0047717D"/>
    <w:rsid w:val="00484015"/>
    <w:rsid w:val="004870BE"/>
    <w:rsid w:val="00487EAE"/>
    <w:rsid w:val="00490395"/>
    <w:rsid w:val="00491E0B"/>
    <w:rsid w:val="00492DAB"/>
    <w:rsid w:val="00492E5F"/>
    <w:rsid w:val="004948FA"/>
    <w:rsid w:val="0049756D"/>
    <w:rsid w:val="004A016A"/>
    <w:rsid w:val="004A0817"/>
    <w:rsid w:val="004A14B1"/>
    <w:rsid w:val="004A3779"/>
    <w:rsid w:val="004A3A0F"/>
    <w:rsid w:val="004A3AE9"/>
    <w:rsid w:val="004B309F"/>
    <w:rsid w:val="004B42A7"/>
    <w:rsid w:val="004B64FF"/>
    <w:rsid w:val="004B719D"/>
    <w:rsid w:val="004B71E3"/>
    <w:rsid w:val="004B75F1"/>
    <w:rsid w:val="004C1BA6"/>
    <w:rsid w:val="004C53C9"/>
    <w:rsid w:val="004C5A64"/>
    <w:rsid w:val="004C69A6"/>
    <w:rsid w:val="004C6CD8"/>
    <w:rsid w:val="004C7D7F"/>
    <w:rsid w:val="004D148F"/>
    <w:rsid w:val="004D293A"/>
    <w:rsid w:val="004D322A"/>
    <w:rsid w:val="004D3244"/>
    <w:rsid w:val="004D39C8"/>
    <w:rsid w:val="004D569A"/>
    <w:rsid w:val="004D5A8D"/>
    <w:rsid w:val="004E0D45"/>
    <w:rsid w:val="004E0FDB"/>
    <w:rsid w:val="004E2B98"/>
    <w:rsid w:val="004E2CB6"/>
    <w:rsid w:val="004E35AB"/>
    <w:rsid w:val="004E79D7"/>
    <w:rsid w:val="004F0DC1"/>
    <w:rsid w:val="004F0E82"/>
    <w:rsid w:val="004F18EE"/>
    <w:rsid w:val="004F3A28"/>
    <w:rsid w:val="004F42E0"/>
    <w:rsid w:val="004F52AB"/>
    <w:rsid w:val="00502E77"/>
    <w:rsid w:val="00503D3B"/>
    <w:rsid w:val="00504CA2"/>
    <w:rsid w:val="00506D62"/>
    <w:rsid w:val="00507BFF"/>
    <w:rsid w:val="005103F5"/>
    <w:rsid w:val="00511A6D"/>
    <w:rsid w:val="005120E3"/>
    <w:rsid w:val="00515079"/>
    <w:rsid w:val="005216BE"/>
    <w:rsid w:val="00521BAA"/>
    <w:rsid w:val="00521FBA"/>
    <w:rsid w:val="005222D1"/>
    <w:rsid w:val="005235AF"/>
    <w:rsid w:val="0052366A"/>
    <w:rsid w:val="00523A67"/>
    <w:rsid w:val="00523A7B"/>
    <w:rsid w:val="00524470"/>
    <w:rsid w:val="005317DA"/>
    <w:rsid w:val="00534FB3"/>
    <w:rsid w:val="00536A3C"/>
    <w:rsid w:val="00536EF5"/>
    <w:rsid w:val="00537BAE"/>
    <w:rsid w:val="00537E81"/>
    <w:rsid w:val="00541B59"/>
    <w:rsid w:val="00544680"/>
    <w:rsid w:val="005448AF"/>
    <w:rsid w:val="00545CEE"/>
    <w:rsid w:val="00546094"/>
    <w:rsid w:val="00546F32"/>
    <w:rsid w:val="005511E1"/>
    <w:rsid w:val="00551B7C"/>
    <w:rsid w:val="0055205F"/>
    <w:rsid w:val="005537C6"/>
    <w:rsid w:val="005539FD"/>
    <w:rsid w:val="0055473D"/>
    <w:rsid w:val="00554DF4"/>
    <w:rsid w:val="00555C19"/>
    <w:rsid w:val="00556C3E"/>
    <w:rsid w:val="00557485"/>
    <w:rsid w:val="00560840"/>
    <w:rsid w:val="0056156B"/>
    <w:rsid w:val="00562412"/>
    <w:rsid w:val="00563FF9"/>
    <w:rsid w:val="0056514F"/>
    <w:rsid w:val="00565CF2"/>
    <w:rsid w:val="00566644"/>
    <w:rsid w:val="00567201"/>
    <w:rsid w:val="00567CD3"/>
    <w:rsid w:val="005707B1"/>
    <w:rsid w:val="00572015"/>
    <w:rsid w:val="005723E5"/>
    <w:rsid w:val="00572C63"/>
    <w:rsid w:val="005776F1"/>
    <w:rsid w:val="00583C2B"/>
    <w:rsid w:val="00584920"/>
    <w:rsid w:val="005855CA"/>
    <w:rsid w:val="00586DE9"/>
    <w:rsid w:val="005870F1"/>
    <w:rsid w:val="00590B00"/>
    <w:rsid w:val="0059413B"/>
    <w:rsid w:val="00594963"/>
    <w:rsid w:val="005953B0"/>
    <w:rsid w:val="005956A9"/>
    <w:rsid w:val="00595C10"/>
    <w:rsid w:val="005961DF"/>
    <w:rsid w:val="005962EF"/>
    <w:rsid w:val="00597C4C"/>
    <w:rsid w:val="005A0680"/>
    <w:rsid w:val="005A5EFA"/>
    <w:rsid w:val="005A72D8"/>
    <w:rsid w:val="005B0B59"/>
    <w:rsid w:val="005B1E96"/>
    <w:rsid w:val="005B37AC"/>
    <w:rsid w:val="005B41D2"/>
    <w:rsid w:val="005B4FE7"/>
    <w:rsid w:val="005B5CBA"/>
    <w:rsid w:val="005B7561"/>
    <w:rsid w:val="005C07A5"/>
    <w:rsid w:val="005C0812"/>
    <w:rsid w:val="005D0148"/>
    <w:rsid w:val="005D1AA9"/>
    <w:rsid w:val="005D25DA"/>
    <w:rsid w:val="005D3065"/>
    <w:rsid w:val="005D3DB6"/>
    <w:rsid w:val="005D3FB7"/>
    <w:rsid w:val="005D477F"/>
    <w:rsid w:val="005D4887"/>
    <w:rsid w:val="005D6714"/>
    <w:rsid w:val="005D774B"/>
    <w:rsid w:val="005E04B7"/>
    <w:rsid w:val="005E0730"/>
    <w:rsid w:val="005E089B"/>
    <w:rsid w:val="005E0C10"/>
    <w:rsid w:val="005E0D75"/>
    <w:rsid w:val="005E1510"/>
    <w:rsid w:val="005E2D9B"/>
    <w:rsid w:val="005E5492"/>
    <w:rsid w:val="005F0D94"/>
    <w:rsid w:val="005F2338"/>
    <w:rsid w:val="005F242A"/>
    <w:rsid w:val="005F2BA2"/>
    <w:rsid w:val="005F2E03"/>
    <w:rsid w:val="005F368E"/>
    <w:rsid w:val="005F6A5D"/>
    <w:rsid w:val="005F7E59"/>
    <w:rsid w:val="0060048C"/>
    <w:rsid w:val="006010C4"/>
    <w:rsid w:val="006022A9"/>
    <w:rsid w:val="006023E4"/>
    <w:rsid w:val="006042DC"/>
    <w:rsid w:val="00605BC8"/>
    <w:rsid w:val="00605E5C"/>
    <w:rsid w:val="006107EA"/>
    <w:rsid w:val="00612870"/>
    <w:rsid w:val="00613E47"/>
    <w:rsid w:val="006147E3"/>
    <w:rsid w:val="0061681F"/>
    <w:rsid w:val="006204B2"/>
    <w:rsid w:val="00621F15"/>
    <w:rsid w:val="00622390"/>
    <w:rsid w:val="00625138"/>
    <w:rsid w:val="0063326C"/>
    <w:rsid w:val="00634106"/>
    <w:rsid w:val="006349FF"/>
    <w:rsid w:val="00635125"/>
    <w:rsid w:val="006355C0"/>
    <w:rsid w:val="006358BA"/>
    <w:rsid w:val="0063689E"/>
    <w:rsid w:val="0063768C"/>
    <w:rsid w:val="00637F54"/>
    <w:rsid w:val="00637F98"/>
    <w:rsid w:val="006406BF"/>
    <w:rsid w:val="006437D3"/>
    <w:rsid w:val="00645BBD"/>
    <w:rsid w:val="00647E3C"/>
    <w:rsid w:val="00650003"/>
    <w:rsid w:val="00650203"/>
    <w:rsid w:val="00650DC7"/>
    <w:rsid w:val="00653672"/>
    <w:rsid w:val="006541AE"/>
    <w:rsid w:val="006559CD"/>
    <w:rsid w:val="00656987"/>
    <w:rsid w:val="00657BB1"/>
    <w:rsid w:val="00660C18"/>
    <w:rsid w:val="00663F42"/>
    <w:rsid w:val="00665FE1"/>
    <w:rsid w:val="0066713C"/>
    <w:rsid w:val="00671507"/>
    <w:rsid w:val="0067524A"/>
    <w:rsid w:val="006755BA"/>
    <w:rsid w:val="006757FC"/>
    <w:rsid w:val="00681C48"/>
    <w:rsid w:val="00682696"/>
    <w:rsid w:val="006827CA"/>
    <w:rsid w:val="00684425"/>
    <w:rsid w:val="00687104"/>
    <w:rsid w:val="00690388"/>
    <w:rsid w:val="0069118C"/>
    <w:rsid w:val="0069246F"/>
    <w:rsid w:val="00692B34"/>
    <w:rsid w:val="00694C0A"/>
    <w:rsid w:val="00695210"/>
    <w:rsid w:val="00697E58"/>
    <w:rsid w:val="006A1887"/>
    <w:rsid w:val="006A5397"/>
    <w:rsid w:val="006A6659"/>
    <w:rsid w:val="006B0597"/>
    <w:rsid w:val="006B2551"/>
    <w:rsid w:val="006B3537"/>
    <w:rsid w:val="006B398B"/>
    <w:rsid w:val="006B7A9D"/>
    <w:rsid w:val="006C07D2"/>
    <w:rsid w:val="006C0B48"/>
    <w:rsid w:val="006C1B7D"/>
    <w:rsid w:val="006C2752"/>
    <w:rsid w:val="006C33EB"/>
    <w:rsid w:val="006C44FE"/>
    <w:rsid w:val="006C7AF7"/>
    <w:rsid w:val="006D03C8"/>
    <w:rsid w:val="006D0F0E"/>
    <w:rsid w:val="006D10EE"/>
    <w:rsid w:val="006D2C2B"/>
    <w:rsid w:val="006D6A8D"/>
    <w:rsid w:val="006D7171"/>
    <w:rsid w:val="006E04C3"/>
    <w:rsid w:val="006E15DE"/>
    <w:rsid w:val="006E4205"/>
    <w:rsid w:val="006E4F6F"/>
    <w:rsid w:val="006E5F4F"/>
    <w:rsid w:val="006E674B"/>
    <w:rsid w:val="006F254E"/>
    <w:rsid w:val="006F370F"/>
    <w:rsid w:val="006F69BF"/>
    <w:rsid w:val="006F6A43"/>
    <w:rsid w:val="00701B42"/>
    <w:rsid w:val="00701F6F"/>
    <w:rsid w:val="00703CD8"/>
    <w:rsid w:val="00706D99"/>
    <w:rsid w:val="0070706B"/>
    <w:rsid w:val="00711C29"/>
    <w:rsid w:val="0071207D"/>
    <w:rsid w:val="00712BE8"/>
    <w:rsid w:val="00712D75"/>
    <w:rsid w:val="00713340"/>
    <w:rsid w:val="0071408D"/>
    <w:rsid w:val="00714EC2"/>
    <w:rsid w:val="00714FA4"/>
    <w:rsid w:val="00716DD3"/>
    <w:rsid w:val="007170DE"/>
    <w:rsid w:val="00717A43"/>
    <w:rsid w:val="0072120E"/>
    <w:rsid w:val="00722220"/>
    <w:rsid w:val="00725A8E"/>
    <w:rsid w:val="00734630"/>
    <w:rsid w:val="007346DD"/>
    <w:rsid w:val="00734C9E"/>
    <w:rsid w:val="00736135"/>
    <w:rsid w:val="007362DD"/>
    <w:rsid w:val="0073700E"/>
    <w:rsid w:val="00737F7F"/>
    <w:rsid w:val="0074011F"/>
    <w:rsid w:val="007413BE"/>
    <w:rsid w:val="00741461"/>
    <w:rsid w:val="00742DCC"/>
    <w:rsid w:val="00743132"/>
    <w:rsid w:val="00745545"/>
    <w:rsid w:val="00750DA3"/>
    <w:rsid w:val="00750E26"/>
    <w:rsid w:val="00751C9D"/>
    <w:rsid w:val="007524FE"/>
    <w:rsid w:val="00756E21"/>
    <w:rsid w:val="00757407"/>
    <w:rsid w:val="00757995"/>
    <w:rsid w:val="0076217F"/>
    <w:rsid w:val="00762751"/>
    <w:rsid w:val="007638BC"/>
    <w:rsid w:val="00764EE6"/>
    <w:rsid w:val="0076508D"/>
    <w:rsid w:val="0076691E"/>
    <w:rsid w:val="00766E40"/>
    <w:rsid w:val="00767527"/>
    <w:rsid w:val="007676E7"/>
    <w:rsid w:val="00767EB6"/>
    <w:rsid w:val="00770341"/>
    <w:rsid w:val="0077132E"/>
    <w:rsid w:val="00771853"/>
    <w:rsid w:val="00773716"/>
    <w:rsid w:val="0077505A"/>
    <w:rsid w:val="0077573F"/>
    <w:rsid w:val="007800B1"/>
    <w:rsid w:val="00780484"/>
    <w:rsid w:val="0078154E"/>
    <w:rsid w:val="00785DBA"/>
    <w:rsid w:val="00786073"/>
    <w:rsid w:val="007907B9"/>
    <w:rsid w:val="00790BEF"/>
    <w:rsid w:val="00791018"/>
    <w:rsid w:val="007913BC"/>
    <w:rsid w:val="007915E5"/>
    <w:rsid w:val="007936C3"/>
    <w:rsid w:val="0079453B"/>
    <w:rsid w:val="007960B3"/>
    <w:rsid w:val="00796C58"/>
    <w:rsid w:val="007A2126"/>
    <w:rsid w:val="007A3593"/>
    <w:rsid w:val="007B0B15"/>
    <w:rsid w:val="007B1CB0"/>
    <w:rsid w:val="007B1D6E"/>
    <w:rsid w:val="007B270C"/>
    <w:rsid w:val="007B3156"/>
    <w:rsid w:val="007B506E"/>
    <w:rsid w:val="007B5081"/>
    <w:rsid w:val="007B7C1E"/>
    <w:rsid w:val="007B7E44"/>
    <w:rsid w:val="007C0373"/>
    <w:rsid w:val="007C30A8"/>
    <w:rsid w:val="007C336C"/>
    <w:rsid w:val="007C404F"/>
    <w:rsid w:val="007C4A2E"/>
    <w:rsid w:val="007C5448"/>
    <w:rsid w:val="007C63AF"/>
    <w:rsid w:val="007C7D46"/>
    <w:rsid w:val="007D45FA"/>
    <w:rsid w:val="007D6426"/>
    <w:rsid w:val="007D7C1C"/>
    <w:rsid w:val="007E01AC"/>
    <w:rsid w:val="007E2F0F"/>
    <w:rsid w:val="007E31CF"/>
    <w:rsid w:val="007E47A9"/>
    <w:rsid w:val="007E4B93"/>
    <w:rsid w:val="007E4F6B"/>
    <w:rsid w:val="007E612A"/>
    <w:rsid w:val="007F0813"/>
    <w:rsid w:val="007F0B6C"/>
    <w:rsid w:val="007F2C11"/>
    <w:rsid w:val="007F2C95"/>
    <w:rsid w:val="007F562C"/>
    <w:rsid w:val="007F5FB7"/>
    <w:rsid w:val="007F715E"/>
    <w:rsid w:val="0080089C"/>
    <w:rsid w:val="00800D07"/>
    <w:rsid w:val="008071B5"/>
    <w:rsid w:val="00810141"/>
    <w:rsid w:val="0081436E"/>
    <w:rsid w:val="00816851"/>
    <w:rsid w:val="008177FE"/>
    <w:rsid w:val="00817BAB"/>
    <w:rsid w:val="008209B7"/>
    <w:rsid w:val="008228D1"/>
    <w:rsid w:val="00822B01"/>
    <w:rsid w:val="00822BA2"/>
    <w:rsid w:val="00827FB1"/>
    <w:rsid w:val="00835CFA"/>
    <w:rsid w:val="008409FB"/>
    <w:rsid w:val="00841F35"/>
    <w:rsid w:val="0084274E"/>
    <w:rsid w:val="00843ABC"/>
    <w:rsid w:val="00843CFF"/>
    <w:rsid w:val="00845EA3"/>
    <w:rsid w:val="00847418"/>
    <w:rsid w:val="00850CF4"/>
    <w:rsid w:val="00850D47"/>
    <w:rsid w:val="00852712"/>
    <w:rsid w:val="00862651"/>
    <w:rsid w:val="00864BB4"/>
    <w:rsid w:val="00864F0A"/>
    <w:rsid w:val="008654DC"/>
    <w:rsid w:val="00874893"/>
    <w:rsid w:val="00874969"/>
    <w:rsid w:val="008750BF"/>
    <w:rsid w:val="0087614F"/>
    <w:rsid w:val="00876EB8"/>
    <w:rsid w:val="008771B8"/>
    <w:rsid w:val="00880CBD"/>
    <w:rsid w:val="0088195B"/>
    <w:rsid w:val="0088645D"/>
    <w:rsid w:val="00894504"/>
    <w:rsid w:val="008948E1"/>
    <w:rsid w:val="00897188"/>
    <w:rsid w:val="008975BD"/>
    <w:rsid w:val="008A66C1"/>
    <w:rsid w:val="008B1069"/>
    <w:rsid w:val="008B25E3"/>
    <w:rsid w:val="008B2BA3"/>
    <w:rsid w:val="008B5832"/>
    <w:rsid w:val="008B5D6D"/>
    <w:rsid w:val="008B71D5"/>
    <w:rsid w:val="008C1AA3"/>
    <w:rsid w:val="008C2F84"/>
    <w:rsid w:val="008C34D6"/>
    <w:rsid w:val="008C3915"/>
    <w:rsid w:val="008C3F02"/>
    <w:rsid w:val="008C606E"/>
    <w:rsid w:val="008C64BD"/>
    <w:rsid w:val="008C79BA"/>
    <w:rsid w:val="008D0F3E"/>
    <w:rsid w:val="008D379B"/>
    <w:rsid w:val="008D3913"/>
    <w:rsid w:val="008D448B"/>
    <w:rsid w:val="008D4E20"/>
    <w:rsid w:val="008E1EB1"/>
    <w:rsid w:val="008E3BA2"/>
    <w:rsid w:val="008E4B1C"/>
    <w:rsid w:val="008E536B"/>
    <w:rsid w:val="008E6ECB"/>
    <w:rsid w:val="008F0BF8"/>
    <w:rsid w:val="008F1B02"/>
    <w:rsid w:val="008F1EB3"/>
    <w:rsid w:val="008F27A5"/>
    <w:rsid w:val="008F3B3C"/>
    <w:rsid w:val="008F5CAF"/>
    <w:rsid w:val="008F6B46"/>
    <w:rsid w:val="00900E1D"/>
    <w:rsid w:val="00903DDA"/>
    <w:rsid w:val="00905C73"/>
    <w:rsid w:val="00905D8B"/>
    <w:rsid w:val="009068D4"/>
    <w:rsid w:val="00906C84"/>
    <w:rsid w:val="00906D75"/>
    <w:rsid w:val="00907438"/>
    <w:rsid w:val="00907BA7"/>
    <w:rsid w:val="009115C9"/>
    <w:rsid w:val="009122E1"/>
    <w:rsid w:val="0091334C"/>
    <w:rsid w:val="009137FC"/>
    <w:rsid w:val="00913A4E"/>
    <w:rsid w:val="00914C8D"/>
    <w:rsid w:val="009159CB"/>
    <w:rsid w:val="00916763"/>
    <w:rsid w:val="00917FC2"/>
    <w:rsid w:val="0092066E"/>
    <w:rsid w:val="0092348E"/>
    <w:rsid w:val="0092771C"/>
    <w:rsid w:val="00930815"/>
    <w:rsid w:val="00931A49"/>
    <w:rsid w:val="00932091"/>
    <w:rsid w:val="00933008"/>
    <w:rsid w:val="00933707"/>
    <w:rsid w:val="009339B7"/>
    <w:rsid w:val="00933ECB"/>
    <w:rsid w:val="009358BC"/>
    <w:rsid w:val="00935CEF"/>
    <w:rsid w:val="00936210"/>
    <w:rsid w:val="00937094"/>
    <w:rsid w:val="00937B1F"/>
    <w:rsid w:val="00942107"/>
    <w:rsid w:val="00942423"/>
    <w:rsid w:val="00943CB5"/>
    <w:rsid w:val="009457E6"/>
    <w:rsid w:val="00947B2D"/>
    <w:rsid w:val="0095218C"/>
    <w:rsid w:val="009534AF"/>
    <w:rsid w:val="00953D80"/>
    <w:rsid w:val="0095430C"/>
    <w:rsid w:val="00956757"/>
    <w:rsid w:val="009607EB"/>
    <w:rsid w:val="009630FB"/>
    <w:rsid w:val="0096404F"/>
    <w:rsid w:val="00967444"/>
    <w:rsid w:val="0097041E"/>
    <w:rsid w:val="0097213D"/>
    <w:rsid w:val="00972EC7"/>
    <w:rsid w:val="00973F62"/>
    <w:rsid w:val="00974680"/>
    <w:rsid w:val="00975A28"/>
    <w:rsid w:val="00976F40"/>
    <w:rsid w:val="009822F2"/>
    <w:rsid w:val="00984049"/>
    <w:rsid w:val="009846D4"/>
    <w:rsid w:val="009851FA"/>
    <w:rsid w:val="009863C4"/>
    <w:rsid w:val="00987F5A"/>
    <w:rsid w:val="0099179E"/>
    <w:rsid w:val="00991DD2"/>
    <w:rsid w:val="00993EF0"/>
    <w:rsid w:val="00994BE7"/>
    <w:rsid w:val="00994D05"/>
    <w:rsid w:val="0099652D"/>
    <w:rsid w:val="009A01B4"/>
    <w:rsid w:val="009A3110"/>
    <w:rsid w:val="009A4802"/>
    <w:rsid w:val="009A69C9"/>
    <w:rsid w:val="009A77E8"/>
    <w:rsid w:val="009A7DCB"/>
    <w:rsid w:val="009B32BB"/>
    <w:rsid w:val="009B3763"/>
    <w:rsid w:val="009B418C"/>
    <w:rsid w:val="009B6204"/>
    <w:rsid w:val="009C24E8"/>
    <w:rsid w:val="009C3FEA"/>
    <w:rsid w:val="009C6F91"/>
    <w:rsid w:val="009C7DC7"/>
    <w:rsid w:val="009C7DD0"/>
    <w:rsid w:val="009D2982"/>
    <w:rsid w:val="009D3F2A"/>
    <w:rsid w:val="009D48D3"/>
    <w:rsid w:val="009D4BC3"/>
    <w:rsid w:val="009D4C9D"/>
    <w:rsid w:val="009D5F01"/>
    <w:rsid w:val="009E01E2"/>
    <w:rsid w:val="009E07CC"/>
    <w:rsid w:val="009E3357"/>
    <w:rsid w:val="009E5199"/>
    <w:rsid w:val="009E714B"/>
    <w:rsid w:val="009F562C"/>
    <w:rsid w:val="009F6638"/>
    <w:rsid w:val="00A00300"/>
    <w:rsid w:val="00A012E3"/>
    <w:rsid w:val="00A017A6"/>
    <w:rsid w:val="00A027A0"/>
    <w:rsid w:val="00A04F89"/>
    <w:rsid w:val="00A10012"/>
    <w:rsid w:val="00A119B0"/>
    <w:rsid w:val="00A126D0"/>
    <w:rsid w:val="00A13445"/>
    <w:rsid w:val="00A14851"/>
    <w:rsid w:val="00A1527B"/>
    <w:rsid w:val="00A1708B"/>
    <w:rsid w:val="00A170F7"/>
    <w:rsid w:val="00A20329"/>
    <w:rsid w:val="00A224EC"/>
    <w:rsid w:val="00A24E78"/>
    <w:rsid w:val="00A27704"/>
    <w:rsid w:val="00A27766"/>
    <w:rsid w:val="00A27D58"/>
    <w:rsid w:val="00A31BF6"/>
    <w:rsid w:val="00A33C3A"/>
    <w:rsid w:val="00A34680"/>
    <w:rsid w:val="00A356D5"/>
    <w:rsid w:val="00A36CBC"/>
    <w:rsid w:val="00A40F38"/>
    <w:rsid w:val="00A417C2"/>
    <w:rsid w:val="00A42651"/>
    <w:rsid w:val="00A42CD7"/>
    <w:rsid w:val="00A430C0"/>
    <w:rsid w:val="00A502E1"/>
    <w:rsid w:val="00A5164F"/>
    <w:rsid w:val="00A51912"/>
    <w:rsid w:val="00A51D81"/>
    <w:rsid w:val="00A51E9F"/>
    <w:rsid w:val="00A558D8"/>
    <w:rsid w:val="00A55A86"/>
    <w:rsid w:val="00A571E6"/>
    <w:rsid w:val="00A600FA"/>
    <w:rsid w:val="00A61EC4"/>
    <w:rsid w:val="00A62A1F"/>
    <w:rsid w:val="00A64606"/>
    <w:rsid w:val="00A74DD0"/>
    <w:rsid w:val="00A75984"/>
    <w:rsid w:val="00A75ED7"/>
    <w:rsid w:val="00A76790"/>
    <w:rsid w:val="00A77B0D"/>
    <w:rsid w:val="00A82D91"/>
    <w:rsid w:val="00A836ED"/>
    <w:rsid w:val="00A84BCB"/>
    <w:rsid w:val="00A86714"/>
    <w:rsid w:val="00A86D3D"/>
    <w:rsid w:val="00A86EA8"/>
    <w:rsid w:val="00A8753F"/>
    <w:rsid w:val="00A91928"/>
    <w:rsid w:val="00A92CDD"/>
    <w:rsid w:val="00A92D61"/>
    <w:rsid w:val="00A948BF"/>
    <w:rsid w:val="00A97AE6"/>
    <w:rsid w:val="00AA2E6E"/>
    <w:rsid w:val="00AA5BF5"/>
    <w:rsid w:val="00AA615E"/>
    <w:rsid w:val="00AA64A2"/>
    <w:rsid w:val="00AA7553"/>
    <w:rsid w:val="00AA75EA"/>
    <w:rsid w:val="00AA7F9D"/>
    <w:rsid w:val="00AB25B0"/>
    <w:rsid w:val="00AB267A"/>
    <w:rsid w:val="00AB2D46"/>
    <w:rsid w:val="00AB3AA4"/>
    <w:rsid w:val="00AB3C91"/>
    <w:rsid w:val="00AB402F"/>
    <w:rsid w:val="00AB5C12"/>
    <w:rsid w:val="00AB5F68"/>
    <w:rsid w:val="00AB6A30"/>
    <w:rsid w:val="00AB6AFA"/>
    <w:rsid w:val="00AB72A8"/>
    <w:rsid w:val="00AC22F6"/>
    <w:rsid w:val="00AC2A17"/>
    <w:rsid w:val="00AC317F"/>
    <w:rsid w:val="00AC49F3"/>
    <w:rsid w:val="00AC7DF4"/>
    <w:rsid w:val="00AD0B1A"/>
    <w:rsid w:val="00AD3095"/>
    <w:rsid w:val="00AD4E82"/>
    <w:rsid w:val="00AD60D3"/>
    <w:rsid w:val="00AD63A9"/>
    <w:rsid w:val="00AD745B"/>
    <w:rsid w:val="00AE1A68"/>
    <w:rsid w:val="00AE2302"/>
    <w:rsid w:val="00AE304A"/>
    <w:rsid w:val="00AE384F"/>
    <w:rsid w:val="00AE620C"/>
    <w:rsid w:val="00AE67D2"/>
    <w:rsid w:val="00AE6B3C"/>
    <w:rsid w:val="00AF182D"/>
    <w:rsid w:val="00AF24C5"/>
    <w:rsid w:val="00AF2A8C"/>
    <w:rsid w:val="00AF3515"/>
    <w:rsid w:val="00AF3C91"/>
    <w:rsid w:val="00AF4258"/>
    <w:rsid w:val="00AF4FF1"/>
    <w:rsid w:val="00AF5504"/>
    <w:rsid w:val="00AF55E2"/>
    <w:rsid w:val="00AF56E4"/>
    <w:rsid w:val="00B00AE1"/>
    <w:rsid w:val="00B040FB"/>
    <w:rsid w:val="00B04190"/>
    <w:rsid w:val="00B05825"/>
    <w:rsid w:val="00B0621D"/>
    <w:rsid w:val="00B07202"/>
    <w:rsid w:val="00B13340"/>
    <w:rsid w:val="00B148EC"/>
    <w:rsid w:val="00B174AD"/>
    <w:rsid w:val="00B237BB"/>
    <w:rsid w:val="00B23D60"/>
    <w:rsid w:val="00B24198"/>
    <w:rsid w:val="00B2492C"/>
    <w:rsid w:val="00B24DFD"/>
    <w:rsid w:val="00B25904"/>
    <w:rsid w:val="00B2682E"/>
    <w:rsid w:val="00B30808"/>
    <w:rsid w:val="00B316B8"/>
    <w:rsid w:val="00B326A2"/>
    <w:rsid w:val="00B359D8"/>
    <w:rsid w:val="00B3722B"/>
    <w:rsid w:val="00B40449"/>
    <w:rsid w:val="00B43019"/>
    <w:rsid w:val="00B43466"/>
    <w:rsid w:val="00B45675"/>
    <w:rsid w:val="00B464E2"/>
    <w:rsid w:val="00B46DFC"/>
    <w:rsid w:val="00B46E1A"/>
    <w:rsid w:val="00B471EF"/>
    <w:rsid w:val="00B5038A"/>
    <w:rsid w:val="00B504C2"/>
    <w:rsid w:val="00B5123F"/>
    <w:rsid w:val="00B51F20"/>
    <w:rsid w:val="00B5284E"/>
    <w:rsid w:val="00B53B03"/>
    <w:rsid w:val="00B610AE"/>
    <w:rsid w:val="00B6220C"/>
    <w:rsid w:val="00B62892"/>
    <w:rsid w:val="00B64CEC"/>
    <w:rsid w:val="00B64DF8"/>
    <w:rsid w:val="00B65386"/>
    <w:rsid w:val="00B66C6A"/>
    <w:rsid w:val="00B66CD6"/>
    <w:rsid w:val="00B71B72"/>
    <w:rsid w:val="00B720AB"/>
    <w:rsid w:val="00B739EE"/>
    <w:rsid w:val="00B74A72"/>
    <w:rsid w:val="00B76639"/>
    <w:rsid w:val="00B76D4E"/>
    <w:rsid w:val="00B779B3"/>
    <w:rsid w:val="00B8189E"/>
    <w:rsid w:val="00B8252A"/>
    <w:rsid w:val="00B83246"/>
    <w:rsid w:val="00B83D12"/>
    <w:rsid w:val="00B84574"/>
    <w:rsid w:val="00B900A5"/>
    <w:rsid w:val="00B901A3"/>
    <w:rsid w:val="00B91B99"/>
    <w:rsid w:val="00B92B1C"/>
    <w:rsid w:val="00B95795"/>
    <w:rsid w:val="00B9641F"/>
    <w:rsid w:val="00B9685E"/>
    <w:rsid w:val="00B972EA"/>
    <w:rsid w:val="00BA0AC1"/>
    <w:rsid w:val="00BA3108"/>
    <w:rsid w:val="00BA33BB"/>
    <w:rsid w:val="00BA3748"/>
    <w:rsid w:val="00BA37D9"/>
    <w:rsid w:val="00BA4FF7"/>
    <w:rsid w:val="00BA5DB9"/>
    <w:rsid w:val="00BA7794"/>
    <w:rsid w:val="00BB0DDF"/>
    <w:rsid w:val="00BB384C"/>
    <w:rsid w:val="00BB440C"/>
    <w:rsid w:val="00BB7825"/>
    <w:rsid w:val="00BC0B44"/>
    <w:rsid w:val="00BC3305"/>
    <w:rsid w:val="00BC50FD"/>
    <w:rsid w:val="00BC53B6"/>
    <w:rsid w:val="00BC6BFC"/>
    <w:rsid w:val="00BC77FD"/>
    <w:rsid w:val="00BD0CA8"/>
    <w:rsid w:val="00BD1330"/>
    <w:rsid w:val="00BD57BC"/>
    <w:rsid w:val="00BD64F9"/>
    <w:rsid w:val="00BE0A58"/>
    <w:rsid w:val="00BE2C84"/>
    <w:rsid w:val="00BE52FD"/>
    <w:rsid w:val="00BE5814"/>
    <w:rsid w:val="00BE5897"/>
    <w:rsid w:val="00BF1F56"/>
    <w:rsid w:val="00BF23EA"/>
    <w:rsid w:val="00BF67BA"/>
    <w:rsid w:val="00BF7534"/>
    <w:rsid w:val="00BF7AF8"/>
    <w:rsid w:val="00C00041"/>
    <w:rsid w:val="00C019B8"/>
    <w:rsid w:val="00C109EC"/>
    <w:rsid w:val="00C149D2"/>
    <w:rsid w:val="00C1748E"/>
    <w:rsid w:val="00C20805"/>
    <w:rsid w:val="00C20E2B"/>
    <w:rsid w:val="00C21151"/>
    <w:rsid w:val="00C222FB"/>
    <w:rsid w:val="00C231A3"/>
    <w:rsid w:val="00C24BD6"/>
    <w:rsid w:val="00C26642"/>
    <w:rsid w:val="00C267F5"/>
    <w:rsid w:val="00C30508"/>
    <w:rsid w:val="00C30FAF"/>
    <w:rsid w:val="00C32687"/>
    <w:rsid w:val="00C32F9C"/>
    <w:rsid w:val="00C33699"/>
    <w:rsid w:val="00C358F9"/>
    <w:rsid w:val="00C36D5A"/>
    <w:rsid w:val="00C420B5"/>
    <w:rsid w:val="00C42578"/>
    <w:rsid w:val="00C42A89"/>
    <w:rsid w:val="00C42BCC"/>
    <w:rsid w:val="00C432BC"/>
    <w:rsid w:val="00C50CC4"/>
    <w:rsid w:val="00C51B2D"/>
    <w:rsid w:val="00C534C9"/>
    <w:rsid w:val="00C5390B"/>
    <w:rsid w:val="00C55F6E"/>
    <w:rsid w:val="00C56CDB"/>
    <w:rsid w:val="00C56EBA"/>
    <w:rsid w:val="00C57DBC"/>
    <w:rsid w:val="00C6125E"/>
    <w:rsid w:val="00C614B4"/>
    <w:rsid w:val="00C6230A"/>
    <w:rsid w:val="00C63249"/>
    <w:rsid w:val="00C63C1B"/>
    <w:rsid w:val="00C63EB0"/>
    <w:rsid w:val="00C6401C"/>
    <w:rsid w:val="00C644B7"/>
    <w:rsid w:val="00C647D8"/>
    <w:rsid w:val="00C6498C"/>
    <w:rsid w:val="00C64AEA"/>
    <w:rsid w:val="00C65430"/>
    <w:rsid w:val="00C65A59"/>
    <w:rsid w:val="00C66814"/>
    <w:rsid w:val="00C66BF0"/>
    <w:rsid w:val="00C7434A"/>
    <w:rsid w:val="00C75FB8"/>
    <w:rsid w:val="00C806E6"/>
    <w:rsid w:val="00C817DC"/>
    <w:rsid w:val="00C81ED8"/>
    <w:rsid w:val="00C832FA"/>
    <w:rsid w:val="00C837F6"/>
    <w:rsid w:val="00C84585"/>
    <w:rsid w:val="00C84A71"/>
    <w:rsid w:val="00C855A2"/>
    <w:rsid w:val="00C8605A"/>
    <w:rsid w:val="00C86404"/>
    <w:rsid w:val="00C871B0"/>
    <w:rsid w:val="00C873B9"/>
    <w:rsid w:val="00C9254C"/>
    <w:rsid w:val="00C9289E"/>
    <w:rsid w:val="00C9361E"/>
    <w:rsid w:val="00C9410F"/>
    <w:rsid w:val="00C95FDA"/>
    <w:rsid w:val="00CA4B63"/>
    <w:rsid w:val="00CA6CCE"/>
    <w:rsid w:val="00CB0876"/>
    <w:rsid w:val="00CB0FC8"/>
    <w:rsid w:val="00CB1422"/>
    <w:rsid w:val="00CB3BC0"/>
    <w:rsid w:val="00CB3DCB"/>
    <w:rsid w:val="00CB6A9C"/>
    <w:rsid w:val="00CC06DE"/>
    <w:rsid w:val="00CC21CB"/>
    <w:rsid w:val="00CC27B7"/>
    <w:rsid w:val="00CC37EC"/>
    <w:rsid w:val="00CC3D3A"/>
    <w:rsid w:val="00CC4027"/>
    <w:rsid w:val="00CC45FE"/>
    <w:rsid w:val="00CC47A1"/>
    <w:rsid w:val="00CC50D7"/>
    <w:rsid w:val="00CC6D01"/>
    <w:rsid w:val="00CD43D4"/>
    <w:rsid w:val="00CD719A"/>
    <w:rsid w:val="00CD71DC"/>
    <w:rsid w:val="00CE4B1B"/>
    <w:rsid w:val="00CE4DC1"/>
    <w:rsid w:val="00D00223"/>
    <w:rsid w:val="00D02464"/>
    <w:rsid w:val="00D0263B"/>
    <w:rsid w:val="00D02A19"/>
    <w:rsid w:val="00D03DDD"/>
    <w:rsid w:val="00D041E5"/>
    <w:rsid w:val="00D0700A"/>
    <w:rsid w:val="00D0793D"/>
    <w:rsid w:val="00D10955"/>
    <w:rsid w:val="00D10E72"/>
    <w:rsid w:val="00D10F7A"/>
    <w:rsid w:val="00D13D27"/>
    <w:rsid w:val="00D14F0E"/>
    <w:rsid w:val="00D17572"/>
    <w:rsid w:val="00D23B48"/>
    <w:rsid w:val="00D25EFA"/>
    <w:rsid w:val="00D262F3"/>
    <w:rsid w:val="00D2782D"/>
    <w:rsid w:val="00D32240"/>
    <w:rsid w:val="00D32891"/>
    <w:rsid w:val="00D32C68"/>
    <w:rsid w:val="00D330E6"/>
    <w:rsid w:val="00D3498E"/>
    <w:rsid w:val="00D35395"/>
    <w:rsid w:val="00D353DF"/>
    <w:rsid w:val="00D35E82"/>
    <w:rsid w:val="00D37168"/>
    <w:rsid w:val="00D42AB6"/>
    <w:rsid w:val="00D44698"/>
    <w:rsid w:val="00D463C0"/>
    <w:rsid w:val="00D52091"/>
    <w:rsid w:val="00D528F9"/>
    <w:rsid w:val="00D52FE8"/>
    <w:rsid w:val="00D55E51"/>
    <w:rsid w:val="00D5679B"/>
    <w:rsid w:val="00D6443F"/>
    <w:rsid w:val="00D660BE"/>
    <w:rsid w:val="00D66883"/>
    <w:rsid w:val="00D70046"/>
    <w:rsid w:val="00D724A5"/>
    <w:rsid w:val="00D73A8E"/>
    <w:rsid w:val="00D74649"/>
    <w:rsid w:val="00D75C9C"/>
    <w:rsid w:val="00D769B3"/>
    <w:rsid w:val="00D775CB"/>
    <w:rsid w:val="00D77980"/>
    <w:rsid w:val="00D8246C"/>
    <w:rsid w:val="00D82C5E"/>
    <w:rsid w:val="00D8303A"/>
    <w:rsid w:val="00D83A05"/>
    <w:rsid w:val="00D86B6F"/>
    <w:rsid w:val="00D86BB0"/>
    <w:rsid w:val="00D917FA"/>
    <w:rsid w:val="00D9242F"/>
    <w:rsid w:val="00D946DF"/>
    <w:rsid w:val="00D94A10"/>
    <w:rsid w:val="00D9683E"/>
    <w:rsid w:val="00D97294"/>
    <w:rsid w:val="00DA0B1C"/>
    <w:rsid w:val="00DA1A70"/>
    <w:rsid w:val="00DA3027"/>
    <w:rsid w:val="00DA35CC"/>
    <w:rsid w:val="00DA6C84"/>
    <w:rsid w:val="00DB0683"/>
    <w:rsid w:val="00DB3396"/>
    <w:rsid w:val="00DB3530"/>
    <w:rsid w:val="00DB60DF"/>
    <w:rsid w:val="00DB65C1"/>
    <w:rsid w:val="00DB7C1F"/>
    <w:rsid w:val="00DC04A1"/>
    <w:rsid w:val="00DC0FC5"/>
    <w:rsid w:val="00DC197C"/>
    <w:rsid w:val="00DC36CC"/>
    <w:rsid w:val="00DC5DCC"/>
    <w:rsid w:val="00DC7520"/>
    <w:rsid w:val="00DC752B"/>
    <w:rsid w:val="00DD27F6"/>
    <w:rsid w:val="00DD2AF5"/>
    <w:rsid w:val="00DD30E1"/>
    <w:rsid w:val="00DD40DB"/>
    <w:rsid w:val="00DD49E1"/>
    <w:rsid w:val="00DD4F6C"/>
    <w:rsid w:val="00DD58A3"/>
    <w:rsid w:val="00DD6C3F"/>
    <w:rsid w:val="00DD78DD"/>
    <w:rsid w:val="00DD7C6C"/>
    <w:rsid w:val="00DE381E"/>
    <w:rsid w:val="00DE3940"/>
    <w:rsid w:val="00DE548B"/>
    <w:rsid w:val="00DE5891"/>
    <w:rsid w:val="00DE656B"/>
    <w:rsid w:val="00DE65F7"/>
    <w:rsid w:val="00DE74C2"/>
    <w:rsid w:val="00DE76B0"/>
    <w:rsid w:val="00DF0CE3"/>
    <w:rsid w:val="00DF25CC"/>
    <w:rsid w:val="00DF468A"/>
    <w:rsid w:val="00DF5FC2"/>
    <w:rsid w:val="00DF732C"/>
    <w:rsid w:val="00E00237"/>
    <w:rsid w:val="00E00BE1"/>
    <w:rsid w:val="00E022E4"/>
    <w:rsid w:val="00E03613"/>
    <w:rsid w:val="00E0510A"/>
    <w:rsid w:val="00E0560D"/>
    <w:rsid w:val="00E13565"/>
    <w:rsid w:val="00E14A64"/>
    <w:rsid w:val="00E17DC6"/>
    <w:rsid w:val="00E21E1F"/>
    <w:rsid w:val="00E222F0"/>
    <w:rsid w:val="00E2693D"/>
    <w:rsid w:val="00E26CF6"/>
    <w:rsid w:val="00E30A14"/>
    <w:rsid w:val="00E3194E"/>
    <w:rsid w:val="00E33692"/>
    <w:rsid w:val="00E36596"/>
    <w:rsid w:val="00E372D0"/>
    <w:rsid w:val="00E375B4"/>
    <w:rsid w:val="00E3770B"/>
    <w:rsid w:val="00E40DC4"/>
    <w:rsid w:val="00E44D7A"/>
    <w:rsid w:val="00E4633F"/>
    <w:rsid w:val="00E467A2"/>
    <w:rsid w:val="00E46BB1"/>
    <w:rsid w:val="00E502C9"/>
    <w:rsid w:val="00E52772"/>
    <w:rsid w:val="00E52FF8"/>
    <w:rsid w:val="00E552C0"/>
    <w:rsid w:val="00E55C38"/>
    <w:rsid w:val="00E57E82"/>
    <w:rsid w:val="00E60017"/>
    <w:rsid w:val="00E611E4"/>
    <w:rsid w:val="00E61273"/>
    <w:rsid w:val="00E6215E"/>
    <w:rsid w:val="00E62493"/>
    <w:rsid w:val="00E6313B"/>
    <w:rsid w:val="00E64446"/>
    <w:rsid w:val="00E65F9C"/>
    <w:rsid w:val="00E70BCC"/>
    <w:rsid w:val="00E70D9D"/>
    <w:rsid w:val="00E71576"/>
    <w:rsid w:val="00E7407A"/>
    <w:rsid w:val="00E750AD"/>
    <w:rsid w:val="00E7538C"/>
    <w:rsid w:val="00E75971"/>
    <w:rsid w:val="00E76652"/>
    <w:rsid w:val="00E76844"/>
    <w:rsid w:val="00E77E7B"/>
    <w:rsid w:val="00E77FDB"/>
    <w:rsid w:val="00E8026B"/>
    <w:rsid w:val="00E80811"/>
    <w:rsid w:val="00E861F8"/>
    <w:rsid w:val="00E86EF3"/>
    <w:rsid w:val="00E87F5C"/>
    <w:rsid w:val="00E9030D"/>
    <w:rsid w:val="00E90741"/>
    <w:rsid w:val="00E90FBF"/>
    <w:rsid w:val="00E9349E"/>
    <w:rsid w:val="00E94B3B"/>
    <w:rsid w:val="00E964F8"/>
    <w:rsid w:val="00EA016E"/>
    <w:rsid w:val="00EA1071"/>
    <w:rsid w:val="00EA1106"/>
    <w:rsid w:val="00EA2887"/>
    <w:rsid w:val="00EA38B1"/>
    <w:rsid w:val="00EA42C9"/>
    <w:rsid w:val="00EA6D62"/>
    <w:rsid w:val="00EA7660"/>
    <w:rsid w:val="00EB201C"/>
    <w:rsid w:val="00EB3B45"/>
    <w:rsid w:val="00EB4064"/>
    <w:rsid w:val="00EB42AC"/>
    <w:rsid w:val="00EB759E"/>
    <w:rsid w:val="00EC2E1D"/>
    <w:rsid w:val="00EC3F4A"/>
    <w:rsid w:val="00EC5E89"/>
    <w:rsid w:val="00EC7814"/>
    <w:rsid w:val="00ED0401"/>
    <w:rsid w:val="00ED06D7"/>
    <w:rsid w:val="00ED290A"/>
    <w:rsid w:val="00ED2B23"/>
    <w:rsid w:val="00ED36D8"/>
    <w:rsid w:val="00ED36FF"/>
    <w:rsid w:val="00ED6EC3"/>
    <w:rsid w:val="00ED7AB6"/>
    <w:rsid w:val="00EE1F7D"/>
    <w:rsid w:val="00EE503B"/>
    <w:rsid w:val="00EE5BEC"/>
    <w:rsid w:val="00EE5D2F"/>
    <w:rsid w:val="00EE63C4"/>
    <w:rsid w:val="00EE6691"/>
    <w:rsid w:val="00EE70C4"/>
    <w:rsid w:val="00EE7734"/>
    <w:rsid w:val="00EF1A5F"/>
    <w:rsid w:val="00EF2A57"/>
    <w:rsid w:val="00EF6573"/>
    <w:rsid w:val="00EF736F"/>
    <w:rsid w:val="00F00DF4"/>
    <w:rsid w:val="00F015F8"/>
    <w:rsid w:val="00F02845"/>
    <w:rsid w:val="00F02FF3"/>
    <w:rsid w:val="00F056C1"/>
    <w:rsid w:val="00F060BD"/>
    <w:rsid w:val="00F112BA"/>
    <w:rsid w:val="00F117A0"/>
    <w:rsid w:val="00F11ABB"/>
    <w:rsid w:val="00F12073"/>
    <w:rsid w:val="00F12969"/>
    <w:rsid w:val="00F12AE2"/>
    <w:rsid w:val="00F1431A"/>
    <w:rsid w:val="00F15870"/>
    <w:rsid w:val="00F226DC"/>
    <w:rsid w:val="00F22A86"/>
    <w:rsid w:val="00F2306A"/>
    <w:rsid w:val="00F238F4"/>
    <w:rsid w:val="00F24A4C"/>
    <w:rsid w:val="00F24BF4"/>
    <w:rsid w:val="00F25055"/>
    <w:rsid w:val="00F25208"/>
    <w:rsid w:val="00F2669E"/>
    <w:rsid w:val="00F26C0E"/>
    <w:rsid w:val="00F27892"/>
    <w:rsid w:val="00F30719"/>
    <w:rsid w:val="00F30876"/>
    <w:rsid w:val="00F30E4E"/>
    <w:rsid w:val="00F31C43"/>
    <w:rsid w:val="00F3272E"/>
    <w:rsid w:val="00F330CA"/>
    <w:rsid w:val="00F346C2"/>
    <w:rsid w:val="00F34CDE"/>
    <w:rsid w:val="00F352D5"/>
    <w:rsid w:val="00F3536B"/>
    <w:rsid w:val="00F356BD"/>
    <w:rsid w:val="00F40F90"/>
    <w:rsid w:val="00F426BE"/>
    <w:rsid w:val="00F51164"/>
    <w:rsid w:val="00F51F7A"/>
    <w:rsid w:val="00F53203"/>
    <w:rsid w:val="00F54210"/>
    <w:rsid w:val="00F554A6"/>
    <w:rsid w:val="00F5558E"/>
    <w:rsid w:val="00F56600"/>
    <w:rsid w:val="00F61AF5"/>
    <w:rsid w:val="00F61E4F"/>
    <w:rsid w:val="00F63409"/>
    <w:rsid w:val="00F63F57"/>
    <w:rsid w:val="00F660F7"/>
    <w:rsid w:val="00F66224"/>
    <w:rsid w:val="00F731B4"/>
    <w:rsid w:val="00F74527"/>
    <w:rsid w:val="00F74860"/>
    <w:rsid w:val="00F809BD"/>
    <w:rsid w:val="00F81264"/>
    <w:rsid w:val="00F848B0"/>
    <w:rsid w:val="00F8566D"/>
    <w:rsid w:val="00F85BD0"/>
    <w:rsid w:val="00F8753D"/>
    <w:rsid w:val="00F876ED"/>
    <w:rsid w:val="00F9102B"/>
    <w:rsid w:val="00F92B4F"/>
    <w:rsid w:val="00F95BB3"/>
    <w:rsid w:val="00F9612F"/>
    <w:rsid w:val="00F97251"/>
    <w:rsid w:val="00F9780B"/>
    <w:rsid w:val="00FA0168"/>
    <w:rsid w:val="00FA073A"/>
    <w:rsid w:val="00FA15CD"/>
    <w:rsid w:val="00FA1C5B"/>
    <w:rsid w:val="00FA1D3F"/>
    <w:rsid w:val="00FA3263"/>
    <w:rsid w:val="00FA4182"/>
    <w:rsid w:val="00FA6638"/>
    <w:rsid w:val="00FA6CA4"/>
    <w:rsid w:val="00FB1BA9"/>
    <w:rsid w:val="00FB3C3B"/>
    <w:rsid w:val="00FB42DA"/>
    <w:rsid w:val="00FB5758"/>
    <w:rsid w:val="00FB5871"/>
    <w:rsid w:val="00FB652D"/>
    <w:rsid w:val="00FB6D0B"/>
    <w:rsid w:val="00FC120C"/>
    <w:rsid w:val="00FC32C2"/>
    <w:rsid w:val="00FC46A3"/>
    <w:rsid w:val="00FC4BC2"/>
    <w:rsid w:val="00FC568E"/>
    <w:rsid w:val="00FC6321"/>
    <w:rsid w:val="00FC64B5"/>
    <w:rsid w:val="00FC6886"/>
    <w:rsid w:val="00FD0CA0"/>
    <w:rsid w:val="00FD1FDE"/>
    <w:rsid w:val="00FD7A94"/>
    <w:rsid w:val="00FE1440"/>
    <w:rsid w:val="00FE18F0"/>
    <w:rsid w:val="00FE1FDC"/>
    <w:rsid w:val="00FE4FEA"/>
    <w:rsid w:val="00FE5183"/>
    <w:rsid w:val="00FE7D46"/>
    <w:rsid w:val="00FF291F"/>
    <w:rsid w:val="00FF3C7F"/>
    <w:rsid w:val="00FF56AD"/>
    <w:rsid w:val="00FF6104"/>
    <w:rsid w:val="00FF6865"/>
    <w:rsid w:val="00FF6D18"/>
    <w:rsid w:val="00FF6EE7"/>
    <w:rsid w:val="4FC9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  <w14:docId w14:val="2E462303"/>
  <w15:docId w15:val="{956BBAC5-2362-46EF-B95C-67456C730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C311E"/>
    <w:pPr>
      <w:spacing w:line="288" w:lineRule="auto"/>
    </w:pPr>
    <w:rPr>
      <w:rFonts w:ascii="Tahoma" w:hAnsi="Tahoma"/>
      <w:szCs w:val="24"/>
    </w:rPr>
  </w:style>
  <w:style w:type="paragraph" w:styleId="Kop1">
    <w:name w:val="heading 1"/>
    <w:basedOn w:val="Standaard"/>
    <w:next w:val="Standaard"/>
    <w:qFormat/>
    <w:rsid w:val="001C311E"/>
    <w:pPr>
      <w:keepNext/>
      <w:numPr>
        <w:numId w:val="3"/>
      </w:numPr>
      <w:spacing w:line="312" w:lineRule="auto"/>
      <w:outlineLvl w:val="0"/>
    </w:pPr>
    <w:rPr>
      <w:b/>
      <w:bCs/>
      <w:caps/>
      <w:noProof/>
      <w:szCs w:val="20"/>
      <w:lang w:eastAsia="en-US"/>
    </w:rPr>
  </w:style>
  <w:style w:type="paragraph" w:styleId="Kop2">
    <w:name w:val="heading 2"/>
    <w:aliases w:val="2scr"/>
    <w:basedOn w:val="Standaard"/>
    <w:next w:val="Standaard"/>
    <w:link w:val="Kop2Char"/>
    <w:qFormat/>
    <w:rsid w:val="001C311E"/>
    <w:pPr>
      <w:keepNext/>
      <w:numPr>
        <w:ilvl w:val="1"/>
        <w:numId w:val="3"/>
      </w:numPr>
      <w:spacing w:line="312" w:lineRule="auto"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qFormat/>
    <w:rsid w:val="001C311E"/>
    <w:pPr>
      <w:keepNext/>
      <w:numPr>
        <w:ilvl w:val="2"/>
        <w:numId w:val="3"/>
      </w:numPr>
      <w:outlineLvl w:val="2"/>
    </w:pPr>
    <w:rPr>
      <w:bCs/>
      <w:i/>
      <w:iCs/>
      <w:szCs w:val="20"/>
      <w:lang w:eastAsia="en-US"/>
    </w:rPr>
  </w:style>
  <w:style w:type="paragraph" w:styleId="Kop4">
    <w:name w:val="heading 4"/>
    <w:basedOn w:val="Standaard"/>
    <w:next w:val="Standaard"/>
    <w:qFormat/>
    <w:rsid w:val="001C311E"/>
    <w:pPr>
      <w:keepNext/>
      <w:numPr>
        <w:ilvl w:val="3"/>
        <w:numId w:val="3"/>
      </w:numPr>
      <w:spacing w:before="240" w:after="60"/>
      <w:outlineLvl w:val="3"/>
    </w:pPr>
    <w:rPr>
      <w:b/>
      <w:sz w:val="28"/>
      <w:szCs w:val="20"/>
      <w:lang w:eastAsia="en-US"/>
    </w:rPr>
  </w:style>
  <w:style w:type="paragraph" w:styleId="Kop5">
    <w:name w:val="heading 5"/>
    <w:basedOn w:val="Standaard"/>
    <w:next w:val="Standaard"/>
    <w:qFormat/>
    <w:rsid w:val="001C311E"/>
    <w:pPr>
      <w:numPr>
        <w:ilvl w:val="4"/>
        <w:numId w:val="3"/>
      </w:numPr>
      <w:spacing w:before="240" w:after="60"/>
      <w:outlineLvl w:val="4"/>
    </w:pPr>
    <w:rPr>
      <w:rFonts w:ascii="Arial" w:hAnsi="Arial"/>
      <w:b/>
      <w:i/>
      <w:sz w:val="26"/>
      <w:szCs w:val="20"/>
      <w:lang w:eastAsia="en-US"/>
    </w:rPr>
  </w:style>
  <w:style w:type="paragraph" w:styleId="Kop6">
    <w:name w:val="heading 6"/>
    <w:basedOn w:val="Standaard"/>
    <w:next w:val="Standaard"/>
    <w:qFormat/>
    <w:rsid w:val="001C311E"/>
    <w:pPr>
      <w:numPr>
        <w:ilvl w:val="5"/>
        <w:numId w:val="3"/>
      </w:numPr>
      <w:spacing w:before="240" w:after="60"/>
      <w:outlineLvl w:val="5"/>
    </w:pPr>
    <w:rPr>
      <w:rFonts w:ascii="Arial" w:hAnsi="Arial"/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qFormat/>
    <w:rsid w:val="001C311E"/>
    <w:pPr>
      <w:numPr>
        <w:ilvl w:val="6"/>
        <w:numId w:val="3"/>
      </w:numPr>
      <w:spacing w:before="240" w:after="60"/>
      <w:outlineLvl w:val="6"/>
    </w:pPr>
    <w:rPr>
      <w:rFonts w:ascii="Arial" w:hAnsi="Arial"/>
      <w:szCs w:val="20"/>
      <w:lang w:eastAsia="en-US"/>
    </w:rPr>
  </w:style>
  <w:style w:type="paragraph" w:styleId="Kop8">
    <w:name w:val="heading 8"/>
    <w:basedOn w:val="Standaard"/>
    <w:next w:val="Standaard"/>
    <w:qFormat/>
    <w:rsid w:val="001C311E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szCs w:val="20"/>
      <w:lang w:eastAsia="en-US"/>
    </w:rPr>
  </w:style>
  <w:style w:type="paragraph" w:styleId="Kop9">
    <w:name w:val="heading 9"/>
    <w:basedOn w:val="Standaard"/>
    <w:next w:val="Standaard"/>
    <w:qFormat/>
    <w:rsid w:val="001C311E"/>
    <w:pPr>
      <w:numPr>
        <w:ilvl w:val="8"/>
        <w:numId w:val="3"/>
      </w:numPr>
      <w:spacing w:before="240" w:after="60"/>
      <w:outlineLvl w:val="8"/>
    </w:pPr>
    <w:rPr>
      <w:rFonts w:ascii="Arial" w:hAnsi="Arial"/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1C311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1C311E"/>
    <w:pPr>
      <w:tabs>
        <w:tab w:val="center" w:pos="4536"/>
        <w:tab w:val="right" w:pos="9072"/>
      </w:tabs>
    </w:pPr>
  </w:style>
  <w:style w:type="paragraph" w:styleId="Plattetekstinspringen">
    <w:name w:val="Body Text Indent"/>
    <w:basedOn w:val="Standaard"/>
    <w:rsid w:val="001C311E"/>
    <w:pPr>
      <w:spacing w:line="312" w:lineRule="auto"/>
      <w:ind w:left="567"/>
    </w:pPr>
    <w:rPr>
      <w:rFonts w:cs="Tahoma"/>
    </w:rPr>
  </w:style>
  <w:style w:type="paragraph" w:styleId="Plattetekstinspringen2">
    <w:name w:val="Body Text Indent 2"/>
    <w:basedOn w:val="Standaard"/>
    <w:rsid w:val="001C311E"/>
    <w:pPr>
      <w:spacing w:line="312" w:lineRule="auto"/>
      <w:ind w:left="567"/>
      <w:jc w:val="both"/>
    </w:pPr>
  </w:style>
  <w:style w:type="paragraph" w:styleId="Plattetekst">
    <w:name w:val="Body Text"/>
    <w:basedOn w:val="Standaard"/>
    <w:rsid w:val="001C311E"/>
    <w:pPr>
      <w:tabs>
        <w:tab w:val="left" w:pos="340"/>
      </w:tabs>
      <w:spacing w:before="90" w:after="54" w:line="312" w:lineRule="auto"/>
      <w:ind w:right="113"/>
      <w:jc w:val="both"/>
    </w:pPr>
    <w:rPr>
      <w:rFonts w:cs="Tahoma"/>
    </w:rPr>
  </w:style>
  <w:style w:type="paragraph" w:styleId="Plattetekst2">
    <w:name w:val="Body Text 2"/>
    <w:basedOn w:val="Standaard"/>
    <w:link w:val="Plattetekst2Char"/>
    <w:rsid w:val="001C311E"/>
    <w:pPr>
      <w:tabs>
        <w:tab w:val="left" w:pos="340"/>
      </w:tabs>
      <w:spacing w:line="312" w:lineRule="auto"/>
      <w:ind w:right="113"/>
      <w:jc w:val="both"/>
    </w:pPr>
    <w:rPr>
      <w:rFonts w:cs="Tahoma"/>
      <w:bCs/>
      <w:vanish/>
      <w:color w:val="0000FF"/>
      <w:szCs w:val="20"/>
    </w:rPr>
  </w:style>
  <w:style w:type="paragraph" w:styleId="Plattetekstinspringen3">
    <w:name w:val="Body Text Indent 3"/>
    <w:basedOn w:val="Standaard"/>
    <w:rsid w:val="001C311E"/>
    <w:pPr>
      <w:spacing w:line="312" w:lineRule="auto"/>
      <w:ind w:left="567"/>
    </w:pPr>
    <w:rPr>
      <w:b/>
      <w:bCs/>
      <w:caps/>
      <w:sz w:val="18"/>
      <w:szCs w:val="18"/>
    </w:rPr>
  </w:style>
  <w:style w:type="paragraph" w:styleId="Inhopg1">
    <w:name w:val="toc 1"/>
    <w:basedOn w:val="Standaard"/>
    <w:next w:val="Standaard"/>
    <w:autoRedefine/>
    <w:uiPriority w:val="39"/>
    <w:rsid w:val="001C311E"/>
    <w:pPr>
      <w:tabs>
        <w:tab w:val="left" w:pos="567"/>
        <w:tab w:val="right" w:leader="dot" w:pos="9072"/>
      </w:tabs>
      <w:spacing w:line="312" w:lineRule="auto"/>
    </w:pPr>
    <w:rPr>
      <w:caps/>
    </w:rPr>
  </w:style>
  <w:style w:type="paragraph" w:styleId="Inhopg2">
    <w:name w:val="toc 2"/>
    <w:basedOn w:val="Standaard"/>
    <w:next w:val="Standaard"/>
    <w:autoRedefine/>
    <w:uiPriority w:val="39"/>
    <w:rsid w:val="001C311E"/>
    <w:pPr>
      <w:tabs>
        <w:tab w:val="left" w:pos="1134"/>
        <w:tab w:val="right" w:leader="dot" w:pos="9072"/>
      </w:tabs>
      <w:spacing w:line="312" w:lineRule="auto"/>
      <w:ind w:left="567"/>
    </w:pPr>
  </w:style>
  <w:style w:type="paragraph" w:styleId="Inhopg3">
    <w:name w:val="toc 3"/>
    <w:basedOn w:val="Standaard"/>
    <w:next w:val="Standaard"/>
    <w:autoRedefine/>
    <w:uiPriority w:val="39"/>
    <w:rsid w:val="001C311E"/>
    <w:pPr>
      <w:tabs>
        <w:tab w:val="left" w:pos="1701"/>
        <w:tab w:val="right" w:leader="dot" w:pos="9072"/>
      </w:tabs>
      <w:spacing w:line="312" w:lineRule="auto"/>
      <w:ind w:left="1134"/>
    </w:pPr>
    <w:rPr>
      <w:sz w:val="18"/>
    </w:rPr>
  </w:style>
  <w:style w:type="character" w:styleId="Voetnootmarkering">
    <w:name w:val="footnote reference"/>
    <w:basedOn w:val="Standaardalinea-lettertype"/>
    <w:semiHidden/>
    <w:rsid w:val="001C311E"/>
    <w:rPr>
      <w:vertAlign w:val="superscript"/>
    </w:rPr>
  </w:style>
  <w:style w:type="paragraph" w:styleId="Bloktekst">
    <w:name w:val="Block Text"/>
    <w:basedOn w:val="Standaard"/>
    <w:rsid w:val="001C311E"/>
    <w:pPr>
      <w:tabs>
        <w:tab w:val="left" w:pos="0"/>
        <w:tab w:val="right" w:pos="2340"/>
      </w:tabs>
      <w:suppressAutoHyphens/>
      <w:spacing w:before="90" w:after="54" w:line="312" w:lineRule="auto"/>
      <w:ind w:left="57" w:right="113"/>
    </w:pPr>
    <w:rPr>
      <w:rFonts w:cs="Tahoma"/>
    </w:rPr>
  </w:style>
  <w:style w:type="paragraph" w:styleId="Inhopg4">
    <w:name w:val="toc 4"/>
    <w:basedOn w:val="Standaard"/>
    <w:next w:val="Standaard"/>
    <w:autoRedefine/>
    <w:semiHidden/>
    <w:rsid w:val="001C311E"/>
    <w:pPr>
      <w:spacing w:line="240" w:lineRule="auto"/>
      <w:ind w:left="720"/>
    </w:pPr>
    <w:rPr>
      <w:rFonts w:ascii="Times New Roman" w:hAnsi="Times New Roman"/>
      <w:sz w:val="24"/>
    </w:rPr>
  </w:style>
  <w:style w:type="paragraph" w:styleId="Inhopg5">
    <w:name w:val="toc 5"/>
    <w:basedOn w:val="Standaard"/>
    <w:next w:val="Standaard"/>
    <w:autoRedefine/>
    <w:semiHidden/>
    <w:rsid w:val="001C311E"/>
    <w:pPr>
      <w:spacing w:line="240" w:lineRule="auto"/>
      <w:ind w:left="960"/>
    </w:pPr>
    <w:rPr>
      <w:rFonts w:ascii="Times New Roman" w:hAnsi="Times New Roman"/>
      <w:sz w:val="24"/>
    </w:rPr>
  </w:style>
  <w:style w:type="paragraph" w:styleId="Inhopg6">
    <w:name w:val="toc 6"/>
    <w:basedOn w:val="Standaard"/>
    <w:next w:val="Standaard"/>
    <w:autoRedefine/>
    <w:semiHidden/>
    <w:rsid w:val="001C311E"/>
    <w:pPr>
      <w:spacing w:line="240" w:lineRule="auto"/>
      <w:ind w:left="1200"/>
    </w:pPr>
    <w:rPr>
      <w:rFonts w:ascii="Times New Roman" w:hAnsi="Times New Roman"/>
      <w:sz w:val="24"/>
    </w:rPr>
  </w:style>
  <w:style w:type="paragraph" w:styleId="Inhopg7">
    <w:name w:val="toc 7"/>
    <w:basedOn w:val="Standaard"/>
    <w:next w:val="Standaard"/>
    <w:autoRedefine/>
    <w:semiHidden/>
    <w:rsid w:val="001C311E"/>
    <w:pPr>
      <w:spacing w:line="240" w:lineRule="auto"/>
      <w:ind w:left="1440"/>
    </w:pPr>
    <w:rPr>
      <w:rFonts w:ascii="Times New Roman" w:hAnsi="Times New Roman"/>
      <w:sz w:val="24"/>
    </w:rPr>
  </w:style>
  <w:style w:type="paragraph" w:styleId="Inhopg8">
    <w:name w:val="toc 8"/>
    <w:basedOn w:val="Standaard"/>
    <w:next w:val="Standaard"/>
    <w:autoRedefine/>
    <w:semiHidden/>
    <w:rsid w:val="001C311E"/>
    <w:pPr>
      <w:spacing w:line="240" w:lineRule="auto"/>
      <w:ind w:left="1680"/>
    </w:pPr>
    <w:rPr>
      <w:rFonts w:ascii="Times New Roman" w:hAnsi="Times New Roman"/>
      <w:sz w:val="24"/>
    </w:rPr>
  </w:style>
  <w:style w:type="paragraph" w:styleId="Inhopg9">
    <w:name w:val="toc 9"/>
    <w:basedOn w:val="Standaard"/>
    <w:next w:val="Standaard"/>
    <w:autoRedefine/>
    <w:semiHidden/>
    <w:rsid w:val="001C311E"/>
    <w:pPr>
      <w:spacing w:line="240" w:lineRule="auto"/>
      <w:ind w:left="1920"/>
    </w:pPr>
    <w:rPr>
      <w:rFonts w:ascii="Times New Roman" w:hAnsi="Times New Roman"/>
      <w:sz w:val="24"/>
    </w:rPr>
  </w:style>
  <w:style w:type="character" w:styleId="Hyperlink">
    <w:name w:val="Hyperlink"/>
    <w:basedOn w:val="Standaardalinea-lettertype"/>
    <w:uiPriority w:val="99"/>
    <w:rsid w:val="001C311E"/>
    <w:rPr>
      <w:color w:val="0000FF"/>
      <w:u w:val="single"/>
    </w:rPr>
  </w:style>
  <w:style w:type="character" w:styleId="GevolgdeHyperlink">
    <w:name w:val="FollowedHyperlink"/>
    <w:basedOn w:val="Standaardalinea-lettertype"/>
    <w:rsid w:val="001C311E"/>
    <w:rPr>
      <w:color w:val="800080"/>
      <w:u w:val="single"/>
    </w:rPr>
  </w:style>
  <w:style w:type="character" w:styleId="Paginanummer">
    <w:name w:val="page number"/>
    <w:basedOn w:val="Standaardalinea-lettertype"/>
    <w:rsid w:val="006023E4"/>
  </w:style>
  <w:style w:type="paragraph" w:styleId="Voetnoottekst">
    <w:name w:val="footnote text"/>
    <w:basedOn w:val="Standaard"/>
    <w:semiHidden/>
    <w:rsid w:val="00567201"/>
    <w:rPr>
      <w:szCs w:val="20"/>
    </w:rPr>
  </w:style>
  <w:style w:type="paragraph" w:styleId="Documentstructuur">
    <w:name w:val="Document Map"/>
    <w:basedOn w:val="Standaard"/>
    <w:semiHidden/>
    <w:rsid w:val="00122270"/>
    <w:pPr>
      <w:shd w:val="clear" w:color="auto" w:fill="000080"/>
    </w:pPr>
    <w:rPr>
      <w:rFonts w:cs="Tahoma"/>
      <w:szCs w:val="20"/>
    </w:rPr>
  </w:style>
  <w:style w:type="paragraph" w:styleId="Lijstalinea">
    <w:name w:val="List Paragraph"/>
    <w:basedOn w:val="Standaard"/>
    <w:uiPriority w:val="34"/>
    <w:qFormat/>
    <w:rsid w:val="005B41D2"/>
    <w:pPr>
      <w:spacing w:line="240" w:lineRule="auto"/>
      <w:ind w:left="720"/>
    </w:pPr>
    <w:rPr>
      <w:rFonts w:ascii="Calibri" w:hAnsi="Calibri"/>
      <w:sz w:val="22"/>
      <w:szCs w:val="22"/>
    </w:rPr>
  </w:style>
  <w:style w:type="character" w:customStyle="1" w:styleId="Kop2Char">
    <w:name w:val="Kop 2 Char"/>
    <w:aliases w:val="2scr Char"/>
    <w:basedOn w:val="Standaardalinea-lettertype"/>
    <w:link w:val="Kop2"/>
    <w:rsid w:val="00F731B4"/>
    <w:rPr>
      <w:rFonts w:ascii="Tahoma" w:hAnsi="Tahoma"/>
      <w:b/>
      <w:lang w:eastAsia="en-US"/>
    </w:rPr>
  </w:style>
  <w:style w:type="paragraph" w:customStyle="1" w:styleId="Default">
    <w:name w:val="Default"/>
    <w:rsid w:val="0073700E"/>
    <w:pPr>
      <w:autoSpaceDE w:val="0"/>
      <w:autoSpaceDN w:val="0"/>
      <w:adjustRightInd w:val="0"/>
    </w:pPr>
    <w:rPr>
      <w:rFonts w:ascii="Tahoma" w:eastAsia="MS Mincho" w:hAnsi="Tahoma" w:cs="Tahoma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unhideWhenUsed/>
    <w:rsid w:val="0003445B"/>
    <w:rPr>
      <w:color w:val="808080"/>
    </w:rPr>
  </w:style>
  <w:style w:type="character" w:styleId="Zwaar">
    <w:name w:val="Strong"/>
    <w:basedOn w:val="Standaardalinea-lettertype"/>
    <w:uiPriority w:val="22"/>
    <w:qFormat/>
    <w:rsid w:val="006042DC"/>
    <w:rPr>
      <w:b/>
      <w:bCs/>
    </w:rPr>
  </w:style>
  <w:style w:type="character" w:customStyle="1" w:styleId="alignright4">
    <w:name w:val="alignright4"/>
    <w:basedOn w:val="Standaardalinea-lettertype"/>
    <w:rsid w:val="006042DC"/>
  </w:style>
  <w:style w:type="table" w:styleId="Tabelraster">
    <w:name w:val="Table Grid"/>
    <w:basedOn w:val="Standaardtabel"/>
    <w:uiPriority w:val="59"/>
    <w:rsid w:val="00047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rsid w:val="00BC50FD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C50FD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C50FD"/>
    <w:rPr>
      <w:rFonts w:ascii="Tahoma" w:hAnsi="Tahom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C50F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C50FD"/>
    <w:rPr>
      <w:rFonts w:ascii="Tahoma" w:hAnsi="Tahoma"/>
      <w:b/>
      <w:bCs/>
    </w:rPr>
  </w:style>
  <w:style w:type="paragraph" w:styleId="Ballontekst">
    <w:name w:val="Balloon Text"/>
    <w:basedOn w:val="Standaard"/>
    <w:link w:val="BallontekstChar"/>
    <w:rsid w:val="00BC50FD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C50FD"/>
    <w:rPr>
      <w:rFonts w:ascii="Tahoma" w:hAnsi="Tahoma" w:cs="Tahoma"/>
      <w:sz w:val="16"/>
      <w:szCs w:val="16"/>
    </w:rPr>
  </w:style>
  <w:style w:type="paragraph" w:styleId="Eindnoottekst">
    <w:name w:val="endnote text"/>
    <w:basedOn w:val="Standaard"/>
    <w:link w:val="EindnoottekstChar"/>
    <w:rsid w:val="00F31C43"/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rsid w:val="00F31C43"/>
    <w:rPr>
      <w:rFonts w:ascii="Tahoma" w:hAnsi="Tahoma"/>
    </w:rPr>
  </w:style>
  <w:style w:type="character" w:styleId="Eindnootmarkering">
    <w:name w:val="endnote reference"/>
    <w:basedOn w:val="Standaardalinea-lettertype"/>
    <w:rsid w:val="00F31C43"/>
    <w:rPr>
      <w:vertAlign w:val="superscript"/>
    </w:rPr>
  </w:style>
  <w:style w:type="paragraph" w:customStyle="1" w:styleId="Bijlage">
    <w:name w:val="Bijlage"/>
    <w:basedOn w:val="Koptekst"/>
    <w:next w:val="Koptekst"/>
    <w:rsid w:val="00E750AD"/>
    <w:pPr>
      <w:tabs>
        <w:tab w:val="clear" w:pos="4536"/>
        <w:tab w:val="clear" w:pos="9072"/>
        <w:tab w:val="num" w:pos="360"/>
        <w:tab w:val="center" w:pos="1276"/>
        <w:tab w:val="center" w:pos="4819"/>
        <w:tab w:val="right" w:pos="9071"/>
      </w:tabs>
      <w:spacing w:line="288" w:lineRule="atLeast"/>
      <w:jc w:val="both"/>
    </w:pPr>
    <w:rPr>
      <w:rFonts w:ascii="Helvetica" w:hAnsi="Helvetica"/>
      <w:b/>
      <w:sz w:val="22"/>
      <w:szCs w:val="20"/>
    </w:rPr>
  </w:style>
  <w:style w:type="character" w:customStyle="1" w:styleId="publicationtitle">
    <w:name w:val="publicationtitle"/>
    <w:basedOn w:val="Standaardalinea-lettertype"/>
    <w:rsid w:val="00F30876"/>
  </w:style>
  <w:style w:type="paragraph" w:styleId="Normaalweb">
    <w:name w:val="Normal (Web)"/>
    <w:basedOn w:val="Standaard"/>
    <w:uiPriority w:val="99"/>
    <w:unhideWhenUsed/>
    <w:rsid w:val="00285002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5F4F"/>
    <w:rPr>
      <w:rFonts w:ascii="Tahoma" w:hAnsi="Tahoma"/>
      <w:szCs w:val="24"/>
    </w:rPr>
  </w:style>
  <w:style w:type="character" w:customStyle="1" w:styleId="VoettekstChar">
    <w:name w:val="Voettekst Char"/>
    <w:basedOn w:val="Standaardalinea-lettertype"/>
    <w:link w:val="Voettekst"/>
    <w:uiPriority w:val="99"/>
    <w:rsid w:val="00FB6D0B"/>
    <w:rPr>
      <w:rFonts w:ascii="Tahoma" w:hAnsi="Tahoma"/>
      <w:szCs w:val="24"/>
    </w:rPr>
  </w:style>
  <w:style w:type="paragraph" w:styleId="Tekstzonderopmaak">
    <w:name w:val="Plain Text"/>
    <w:basedOn w:val="Standaard"/>
    <w:link w:val="TekstzonderopmaakChar"/>
    <w:uiPriority w:val="99"/>
    <w:unhideWhenUsed/>
    <w:rsid w:val="00121ADC"/>
    <w:pPr>
      <w:spacing w:line="240" w:lineRule="auto"/>
    </w:pPr>
    <w:rPr>
      <w:rFonts w:ascii="Arial" w:eastAsiaTheme="minorHAnsi" w:hAnsi="Arial" w:cs="Consolas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21ADC"/>
    <w:rPr>
      <w:rFonts w:ascii="Arial" w:eastAsiaTheme="minorHAnsi" w:hAnsi="Arial" w:cs="Consolas"/>
      <w:szCs w:val="21"/>
      <w:lang w:eastAsia="en-US"/>
    </w:rPr>
  </w:style>
  <w:style w:type="character" w:customStyle="1" w:styleId="Plattetekst2Char">
    <w:name w:val="Platte tekst 2 Char"/>
    <w:basedOn w:val="Standaardalinea-lettertype"/>
    <w:link w:val="Plattetekst2"/>
    <w:rsid w:val="0056156B"/>
    <w:rPr>
      <w:rFonts w:ascii="Tahoma" w:hAnsi="Tahoma" w:cs="Tahoma"/>
      <w:bCs/>
      <w:vanish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6819">
          <w:marLeft w:val="0"/>
          <w:marRight w:val="0"/>
          <w:marTop w:val="0"/>
          <w:marBottom w:val="288"/>
          <w:divBdr>
            <w:top w:val="single" w:sz="2" w:space="0" w:color="E2E2E2"/>
            <w:left w:val="single" w:sz="4" w:space="4" w:color="E2E2E2"/>
            <w:bottom w:val="single" w:sz="4" w:space="0" w:color="E2E2E2"/>
            <w:right w:val="single" w:sz="4" w:space="4" w:color="E2E2E2"/>
          </w:divBdr>
          <w:divsChild>
            <w:div w:id="197202268">
              <w:marLeft w:val="0"/>
              <w:marRight w:val="0"/>
              <w:marTop w:val="220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16590">
                  <w:marLeft w:val="1632"/>
                  <w:marRight w:val="1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79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factuur@peelenmaas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C4408-A90A-474B-912D-C6F9C524F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1633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OP</vt:lpstr>
    </vt:vector>
  </TitlesOfParts>
  <LinksUpToDate>false</LinksUpToDate>
  <CharactersWithSpaces>11748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van de Vondervoort</dc:creator>
  <cp:lastModifiedBy>Frank van de Vondervoort</cp:lastModifiedBy>
  <cp:revision>4</cp:revision>
  <cp:lastPrinted>2020-05-07T12:53:00Z</cp:lastPrinted>
  <dcterms:created xsi:type="dcterms:W3CDTF">2020-05-07T13:08:00Z</dcterms:created>
  <dcterms:modified xsi:type="dcterms:W3CDTF">2020-05-07T13:15:00Z</dcterms:modified>
</cp:coreProperties>
</file>